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B24" w:rsidRDefault="00186B24"/>
    <w:p w:rsidR="00E259A4" w:rsidRDefault="00E259A4">
      <w:pPr>
        <w:widowControl/>
        <w:spacing w:line="240" w:lineRule="auto"/>
        <w:rPr>
          <w:rFonts w:ascii="Arial" w:hAnsi="Arial" w:cs="Arial"/>
          <w:b/>
          <w:sz w:val="24"/>
          <w:szCs w:val="24"/>
        </w:rPr>
      </w:pPr>
    </w:p>
    <w:p w:rsidR="00810144" w:rsidRDefault="00810144">
      <w:pPr>
        <w:pStyle w:val="Puesto"/>
        <w:rPr>
          <w:rFonts w:cs="Arial"/>
          <w:sz w:val="24"/>
          <w:szCs w:val="24"/>
        </w:rPr>
      </w:pPr>
    </w:p>
    <w:p w:rsidR="00810144" w:rsidRDefault="00810144">
      <w:pPr>
        <w:pStyle w:val="Puesto"/>
        <w:rPr>
          <w:rFonts w:cs="Arial"/>
          <w:sz w:val="24"/>
          <w:szCs w:val="24"/>
        </w:rPr>
      </w:pPr>
      <w:r>
        <w:rPr>
          <w:rFonts w:cs="Arial"/>
          <w:sz w:val="24"/>
          <w:szCs w:val="24"/>
        </w:rPr>
        <w:t>Tabla de Contenido</w:t>
      </w:r>
    </w:p>
    <w:p w:rsidR="00810144" w:rsidRDefault="00810144"/>
    <w:p w:rsidR="00810144" w:rsidRDefault="00810144"/>
    <w:p w:rsidR="00F018A6" w:rsidRDefault="00094985">
      <w:pPr>
        <w:pStyle w:val="TDC1"/>
        <w:tabs>
          <w:tab w:val="left" w:pos="600"/>
          <w:tab w:val="right" w:leader="dot" w:pos="9350"/>
        </w:tabs>
        <w:rPr>
          <w:rFonts w:asciiTheme="minorHAnsi" w:eastAsiaTheme="minorEastAsia" w:hAnsiTheme="minorHAnsi" w:cstheme="minorBidi"/>
          <w:b w:val="0"/>
          <w:noProof/>
          <w:sz w:val="22"/>
          <w:szCs w:val="22"/>
          <w:lang w:eastAsia="es-CO"/>
        </w:rPr>
      </w:pPr>
      <w:r>
        <w:rPr>
          <w:rFonts w:cs="Arial"/>
          <w:sz w:val="22"/>
          <w:szCs w:val="22"/>
        </w:rPr>
        <w:fldChar w:fldCharType="begin"/>
      </w:r>
      <w:r w:rsidR="00810144">
        <w:rPr>
          <w:rFonts w:cs="Arial"/>
          <w:sz w:val="22"/>
          <w:szCs w:val="22"/>
        </w:rPr>
        <w:instrText xml:space="preserve"> TOC \o "1-3" \h \z \u </w:instrText>
      </w:r>
      <w:r>
        <w:rPr>
          <w:rFonts w:cs="Arial"/>
          <w:sz w:val="22"/>
          <w:szCs w:val="22"/>
        </w:rPr>
        <w:fldChar w:fldCharType="separate"/>
      </w:r>
      <w:hyperlink w:anchor="_Toc453064068" w:history="1">
        <w:r w:rsidR="00F018A6" w:rsidRPr="005062C3">
          <w:rPr>
            <w:rStyle w:val="Hipervnculo"/>
            <w:noProof/>
          </w:rPr>
          <w:t>1.</w:t>
        </w:r>
        <w:r w:rsidR="00F018A6">
          <w:rPr>
            <w:rFonts w:asciiTheme="minorHAnsi" w:eastAsiaTheme="minorEastAsia" w:hAnsiTheme="minorHAnsi" w:cstheme="minorBidi"/>
            <w:b w:val="0"/>
            <w:noProof/>
            <w:sz w:val="22"/>
            <w:szCs w:val="22"/>
            <w:lang w:eastAsia="es-CO"/>
          </w:rPr>
          <w:tab/>
        </w:r>
        <w:r w:rsidR="00F018A6" w:rsidRPr="005062C3">
          <w:rPr>
            <w:rStyle w:val="Hipervnculo"/>
            <w:noProof/>
          </w:rPr>
          <w:t>INTRODUCCIÓN</w:t>
        </w:r>
        <w:r w:rsidR="00F018A6">
          <w:rPr>
            <w:noProof/>
            <w:webHidden/>
          </w:rPr>
          <w:tab/>
        </w:r>
        <w:r w:rsidR="00F018A6">
          <w:rPr>
            <w:noProof/>
            <w:webHidden/>
          </w:rPr>
          <w:fldChar w:fldCharType="begin"/>
        </w:r>
        <w:r w:rsidR="00F018A6">
          <w:rPr>
            <w:noProof/>
            <w:webHidden/>
          </w:rPr>
          <w:instrText xml:space="preserve"> PAGEREF _Toc453064068 \h </w:instrText>
        </w:r>
        <w:r w:rsidR="00F018A6">
          <w:rPr>
            <w:noProof/>
            <w:webHidden/>
          </w:rPr>
        </w:r>
        <w:r w:rsidR="00F018A6">
          <w:rPr>
            <w:noProof/>
            <w:webHidden/>
          </w:rPr>
          <w:fldChar w:fldCharType="separate"/>
        </w:r>
        <w:r w:rsidR="00F018A6">
          <w:rPr>
            <w:noProof/>
            <w:webHidden/>
          </w:rPr>
          <w:t>2</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69" w:history="1">
        <w:r w:rsidR="00F018A6" w:rsidRPr="005062C3">
          <w:rPr>
            <w:rStyle w:val="Hipervnculo"/>
            <w:rFonts w:cs="Arial"/>
            <w:noProof/>
            <w:lang w:val="es-MX"/>
          </w:rPr>
          <w:t>1.1</w:t>
        </w:r>
        <w:r w:rsidR="00F018A6">
          <w:rPr>
            <w:rFonts w:asciiTheme="minorHAnsi" w:eastAsiaTheme="minorEastAsia" w:hAnsiTheme="minorHAnsi" w:cstheme="minorBidi"/>
            <w:noProof/>
            <w:szCs w:val="22"/>
            <w:lang w:eastAsia="es-CO"/>
          </w:rPr>
          <w:tab/>
        </w:r>
        <w:r w:rsidR="00F018A6" w:rsidRPr="005062C3">
          <w:rPr>
            <w:rStyle w:val="Hipervnculo"/>
            <w:rFonts w:cs="Arial"/>
            <w:noProof/>
            <w:lang w:val="es-MX"/>
          </w:rPr>
          <w:t>Propósito</w:t>
        </w:r>
        <w:r w:rsidR="00F018A6">
          <w:rPr>
            <w:noProof/>
            <w:webHidden/>
          </w:rPr>
          <w:tab/>
        </w:r>
        <w:r w:rsidR="00F018A6">
          <w:rPr>
            <w:noProof/>
            <w:webHidden/>
          </w:rPr>
          <w:fldChar w:fldCharType="begin"/>
        </w:r>
        <w:r w:rsidR="00F018A6">
          <w:rPr>
            <w:noProof/>
            <w:webHidden/>
          </w:rPr>
          <w:instrText xml:space="preserve"> PAGEREF _Toc453064069 \h </w:instrText>
        </w:r>
        <w:r w:rsidR="00F018A6">
          <w:rPr>
            <w:noProof/>
            <w:webHidden/>
          </w:rPr>
        </w:r>
        <w:r w:rsidR="00F018A6">
          <w:rPr>
            <w:noProof/>
            <w:webHidden/>
          </w:rPr>
          <w:fldChar w:fldCharType="separate"/>
        </w:r>
        <w:r w:rsidR="00F018A6">
          <w:rPr>
            <w:noProof/>
            <w:webHidden/>
          </w:rPr>
          <w:t>2</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70" w:history="1">
        <w:r w:rsidR="00F018A6" w:rsidRPr="005062C3">
          <w:rPr>
            <w:rStyle w:val="Hipervnculo"/>
            <w:rFonts w:cs="Arial"/>
            <w:noProof/>
            <w:lang w:val="es-MX"/>
          </w:rPr>
          <w:t>1.2</w:t>
        </w:r>
        <w:r w:rsidR="00F018A6">
          <w:rPr>
            <w:rFonts w:asciiTheme="minorHAnsi" w:eastAsiaTheme="minorEastAsia" w:hAnsiTheme="minorHAnsi" w:cstheme="minorBidi"/>
            <w:noProof/>
            <w:szCs w:val="22"/>
            <w:lang w:eastAsia="es-CO"/>
          </w:rPr>
          <w:tab/>
        </w:r>
        <w:r w:rsidR="00F018A6" w:rsidRPr="005062C3">
          <w:rPr>
            <w:rStyle w:val="Hipervnculo"/>
            <w:rFonts w:cs="Arial"/>
            <w:noProof/>
            <w:lang w:val="es-MX"/>
          </w:rPr>
          <w:t>Alcance</w:t>
        </w:r>
        <w:r w:rsidR="00F018A6">
          <w:rPr>
            <w:noProof/>
            <w:webHidden/>
          </w:rPr>
          <w:tab/>
        </w:r>
        <w:r w:rsidR="00F018A6">
          <w:rPr>
            <w:noProof/>
            <w:webHidden/>
          </w:rPr>
          <w:fldChar w:fldCharType="begin"/>
        </w:r>
        <w:r w:rsidR="00F018A6">
          <w:rPr>
            <w:noProof/>
            <w:webHidden/>
          </w:rPr>
          <w:instrText xml:space="preserve"> PAGEREF _Toc453064070 \h </w:instrText>
        </w:r>
        <w:r w:rsidR="00F018A6">
          <w:rPr>
            <w:noProof/>
            <w:webHidden/>
          </w:rPr>
        </w:r>
        <w:r w:rsidR="00F018A6">
          <w:rPr>
            <w:noProof/>
            <w:webHidden/>
          </w:rPr>
          <w:fldChar w:fldCharType="separate"/>
        </w:r>
        <w:r w:rsidR="00F018A6">
          <w:rPr>
            <w:noProof/>
            <w:webHidden/>
          </w:rPr>
          <w:t>2</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71" w:history="1">
        <w:r w:rsidR="00F018A6" w:rsidRPr="005062C3">
          <w:rPr>
            <w:rStyle w:val="Hipervnculo"/>
            <w:rFonts w:cs="Arial"/>
            <w:noProof/>
            <w:lang w:val="es-MX"/>
          </w:rPr>
          <w:t>1.3</w:t>
        </w:r>
        <w:r w:rsidR="00F018A6">
          <w:rPr>
            <w:rFonts w:asciiTheme="minorHAnsi" w:eastAsiaTheme="minorEastAsia" w:hAnsiTheme="minorHAnsi" w:cstheme="minorBidi"/>
            <w:noProof/>
            <w:szCs w:val="22"/>
            <w:lang w:eastAsia="es-CO"/>
          </w:rPr>
          <w:tab/>
        </w:r>
        <w:r w:rsidR="00F018A6" w:rsidRPr="005062C3">
          <w:rPr>
            <w:rStyle w:val="Hipervnculo"/>
            <w:rFonts w:cs="Arial"/>
            <w:noProof/>
            <w:lang w:val="es-MX"/>
          </w:rPr>
          <w:t>Restricciones y limitaciones</w:t>
        </w:r>
        <w:r w:rsidR="00F018A6">
          <w:rPr>
            <w:noProof/>
            <w:webHidden/>
          </w:rPr>
          <w:tab/>
        </w:r>
        <w:r w:rsidR="00F018A6">
          <w:rPr>
            <w:noProof/>
            <w:webHidden/>
          </w:rPr>
          <w:fldChar w:fldCharType="begin"/>
        </w:r>
        <w:r w:rsidR="00F018A6">
          <w:rPr>
            <w:noProof/>
            <w:webHidden/>
          </w:rPr>
          <w:instrText xml:space="preserve"> PAGEREF _Toc453064071 \h </w:instrText>
        </w:r>
        <w:r w:rsidR="00F018A6">
          <w:rPr>
            <w:noProof/>
            <w:webHidden/>
          </w:rPr>
        </w:r>
        <w:r w:rsidR="00F018A6">
          <w:rPr>
            <w:noProof/>
            <w:webHidden/>
          </w:rPr>
          <w:fldChar w:fldCharType="separate"/>
        </w:r>
        <w:r w:rsidR="00F018A6">
          <w:rPr>
            <w:noProof/>
            <w:webHidden/>
          </w:rPr>
          <w:t>2</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72" w:history="1">
        <w:r w:rsidR="00F018A6" w:rsidRPr="005062C3">
          <w:rPr>
            <w:rStyle w:val="Hipervnculo"/>
            <w:rFonts w:cs="Arial"/>
            <w:noProof/>
            <w:lang w:val="es-MX"/>
          </w:rPr>
          <w:t>1.4</w:t>
        </w:r>
        <w:r w:rsidR="00F018A6">
          <w:rPr>
            <w:rFonts w:asciiTheme="minorHAnsi" w:eastAsiaTheme="minorEastAsia" w:hAnsiTheme="minorHAnsi" w:cstheme="minorBidi"/>
            <w:noProof/>
            <w:szCs w:val="22"/>
            <w:lang w:eastAsia="es-CO"/>
          </w:rPr>
          <w:tab/>
        </w:r>
        <w:r w:rsidR="00F018A6" w:rsidRPr="005062C3">
          <w:rPr>
            <w:rStyle w:val="Hipervnculo"/>
            <w:rFonts w:cs="Arial"/>
            <w:noProof/>
            <w:lang w:val="es-MX"/>
          </w:rPr>
          <w:t>Definiciones, Siglas y Abreviaturas</w:t>
        </w:r>
        <w:r w:rsidR="00F018A6">
          <w:rPr>
            <w:noProof/>
            <w:webHidden/>
          </w:rPr>
          <w:tab/>
        </w:r>
        <w:r w:rsidR="00F018A6">
          <w:rPr>
            <w:noProof/>
            <w:webHidden/>
          </w:rPr>
          <w:fldChar w:fldCharType="begin"/>
        </w:r>
        <w:r w:rsidR="00F018A6">
          <w:rPr>
            <w:noProof/>
            <w:webHidden/>
          </w:rPr>
          <w:instrText xml:space="preserve"> PAGEREF _Toc453064072 \h </w:instrText>
        </w:r>
        <w:r w:rsidR="00F018A6">
          <w:rPr>
            <w:noProof/>
            <w:webHidden/>
          </w:rPr>
        </w:r>
        <w:r w:rsidR="00F018A6">
          <w:rPr>
            <w:noProof/>
            <w:webHidden/>
          </w:rPr>
          <w:fldChar w:fldCharType="separate"/>
        </w:r>
        <w:r w:rsidR="00F018A6">
          <w:rPr>
            <w:noProof/>
            <w:webHidden/>
          </w:rPr>
          <w:t>2</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73" w:history="1">
        <w:r w:rsidR="00F018A6" w:rsidRPr="005062C3">
          <w:rPr>
            <w:rStyle w:val="Hipervnculo"/>
            <w:rFonts w:cs="Arial"/>
            <w:noProof/>
            <w:lang w:val="es-MX"/>
          </w:rPr>
          <w:t>1.5</w:t>
        </w:r>
        <w:r w:rsidR="00F018A6">
          <w:rPr>
            <w:rFonts w:asciiTheme="minorHAnsi" w:eastAsiaTheme="minorEastAsia" w:hAnsiTheme="minorHAnsi" w:cstheme="minorBidi"/>
            <w:noProof/>
            <w:szCs w:val="22"/>
            <w:lang w:eastAsia="es-CO"/>
          </w:rPr>
          <w:tab/>
        </w:r>
        <w:r w:rsidR="00F018A6" w:rsidRPr="005062C3">
          <w:rPr>
            <w:rStyle w:val="Hipervnculo"/>
            <w:rFonts w:cs="Arial"/>
            <w:noProof/>
            <w:lang w:val="es-MX"/>
          </w:rPr>
          <w:t>Referencias</w:t>
        </w:r>
        <w:r w:rsidR="00F018A6">
          <w:rPr>
            <w:noProof/>
            <w:webHidden/>
          </w:rPr>
          <w:tab/>
        </w:r>
        <w:r w:rsidR="00F018A6">
          <w:rPr>
            <w:noProof/>
            <w:webHidden/>
          </w:rPr>
          <w:fldChar w:fldCharType="begin"/>
        </w:r>
        <w:r w:rsidR="00F018A6">
          <w:rPr>
            <w:noProof/>
            <w:webHidden/>
          </w:rPr>
          <w:instrText xml:space="preserve"> PAGEREF _Toc453064073 \h </w:instrText>
        </w:r>
        <w:r w:rsidR="00F018A6">
          <w:rPr>
            <w:noProof/>
            <w:webHidden/>
          </w:rPr>
        </w:r>
        <w:r w:rsidR="00F018A6">
          <w:rPr>
            <w:noProof/>
            <w:webHidden/>
          </w:rPr>
          <w:fldChar w:fldCharType="separate"/>
        </w:r>
        <w:r w:rsidR="00F018A6">
          <w:rPr>
            <w:noProof/>
            <w:webHidden/>
          </w:rPr>
          <w:t>2</w:t>
        </w:r>
        <w:r w:rsidR="00F018A6">
          <w:rPr>
            <w:noProof/>
            <w:webHidden/>
          </w:rPr>
          <w:fldChar w:fldCharType="end"/>
        </w:r>
      </w:hyperlink>
    </w:p>
    <w:p w:rsidR="00F018A6" w:rsidRDefault="003218A9">
      <w:pPr>
        <w:pStyle w:val="TDC1"/>
        <w:tabs>
          <w:tab w:val="left" w:pos="600"/>
          <w:tab w:val="right" w:leader="dot" w:pos="9350"/>
        </w:tabs>
        <w:rPr>
          <w:rFonts w:asciiTheme="minorHAnsi" w:eastAsiaTheme="minorEastAsia" w:hAnsiTheme="minorHAnsi" w:cstheme="minorBidi"/>
          <w:b w:val="0"/>
          <w:noProof/>
          <w:sz w:val="22"/>
          <w:szCs w:val="22"/>
          <w:lang w:eastAsia="es-CO"/>
        </w:rPr>
      </w:pPr>
      <w:hyperlink w:anchor="_Toc453064074" w:history="1">
        <w:r w:rsidR="00F018A6" w:rsidRPr="005062C3">
          <w:rPr>
            <w:rStyle w:val="Hipervnculo"/>
            <w:rFonts w:cs="Arial"/>
            <w:noProof/>
          </w:rPr>
          <w:t>2.</w:t>
        </w:r>
        <w:r w:rsidR="00F018A6">
          <w:rPr>
            <w:rFonts w:asciiTheme="minorHAnsi" w:eastAsiaTheme="minorEastAsia" w:hAnsiTheme="minorHAnsi" w:cstheme="minorBidi"/>
            <w:b w:val="0"/>
            <w:noProof/>
            <w:sz w:val="22"/>
            <w:szCs w:val="22"/>
            <w:lang w:eastAsia="es-CO"/>
          </w:rPr>
          <w:tab/>
        </w:r>
        <w:r w:rsidR="00F018A6" w:rsidRPr="005062C3">
          <w:rPr>
            <w:rStyle w:val="Hipervnculo"/>
            <w:rFonts w:cs="Arial"/>
            <w:noProof/>
          </w:rPr>
          <w:t>REQUISITOS</w:t>
        </w:r>
        <w:r w:rsidR="00F018A6">
          <w:rPr>
            <w:noProof/>
            <w:webHidden/>
          </w:rPr>
          <w:tab/>
        </w:r>
        <w:r w:rsidR="00F018A6">
          <w:rPr>
            <w:noProof/>
            <w:webHidden/>
          </w:rPr>
          <w:fldChar w:fldCharType="begin"/>
        </w:r>
        <w:r w:rsidR="00F018A6">
          <w:rPr>
            <w:noProof/>
            <w:webHidden/>
          </w:rPr>
          <w:instrText xml:space="preserve"> PAGEREF _Toc453064074 \h </w:instrText>
        </w:r>
        <w:r w:rsidR="00F018A6">
          <w:rPr>
            <w:noProof/>
            <w:webHidden/>
          </w:rPr>
        </w:r>
        <w:r w:rsidR="00F018A6">
          <w:rPr>
            <w:noProof/>
            <w:webHidden/>
          </w:rPr>
          <w:fldChar w:fldCharType="separate"/>
        </w:r>
        <w:r w:rsidR="00F018A6">
          <w:rPr>
            <w:noProof/>
            <w:webHidden/>
          </w:rPr>
          <w:t>2</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75" w:history="1">
        <w:r w:rsidR="00F018A6" w:rsidRPr="005062C3">
          <w:rPr>
            <w:rStyle w:val="Hipervnculo"/>
            <w:noProof/>
          </w:rPr>
          <w:t>2.1</w:t>
        </w:r>
        <w:r w:rsidR="00F018A6">
          <w:rPr>
            <w:rFonts w:asciiTheme="minorHAnsi" w:eastAsiaTheme="minorEastAsia" w:hAnsiTheme="minorHAnsi" w:cstheme="minorBidi"/>
            <w:noProof/>
            <w:szCs w:val="22"/>
            <w:lang w:eastAsia="es-CO"/>
          </w:rPr>
          <w:tab/>
        </w:r>
        <w:r w:rsidR="00F018A6" w:rsidRPr="005062C3">
          <w:rPr>
            <w:rStyle w:val="Hipervnculo"/>
            <w:noProof/>
          </w:rPr>
          <w:t>Funcionales</w:t>
        </w:r>
        <w:r w:rsidR="00F018A6">
          <w:rPr>
            <w:noProof/>
            <w:webHidden/>
          </w:rPr>
          <w:tab/>
        </w:r>
        <w:r w:rsidR="00F018A6">
          <w:rPr>
            <w:noProof/>
            <w:webHidden/>
          </w:rPr>
          <w:fldChar w:fldCharType="begin"/>
        </w:r>
        <w:r w:rsidR="00F018A6">
          <w:rPr>
            <w:noProof/>
            <w:webHidden/>
          </w:rPr>
          <w:instrText xml:space="preserve"> PAGEREF _Toc453064075 \h </w:instrText>
        </w:r>
        <w:r w:rsidR="00F018A6">
          <w:rPr>
            <w:noProof/>
            <w:webHidden/>
          </w:rPr>
        </w:r>
        <w:r w:rsidR="00F018A6">
          <w:rPr>
            <w:noProof/>
            <w:webHidden/>
          </w:rPr>
          <w:fldChar w:fldCharType="separate"/>
        </w:r>
        <w:r w:rsidR="00F018A6">
          <w:rPr>
            <w:noProof/>
            <w:webHidden/>
          </w:rPr>
          <w:t>2</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76" w:history="1">
        <w:r w:rsidR="00F018A6" w:rsidRPr="005062C3">
          <w:rPr>
            <w:rStyle w:val="Hipervnculo"/>
            <w:noProof/>
          </w:rPr>
          <w:t>2.2</w:t>
        </w:r>
        <w:r w:rsidR="00F018A6">
          <w:rPr>
            <w:rFonts w:asciiTheme="minorHAnsi" w:eastAsiaTheme="minorEastAsia" w:hAnsiTheme="minorHAnsi" w:cstheme="minorBidi"/>
            <w:noProof/>
            <w:szCs w:val="22"/>
            <w:lang w:eastAsia="es-CO"/>
          </w:rPr>
          <w:tab/>
        </w:r>
        <w:r w:rsidR="00F018A6" w:rsidRPr="005062C3">
          <w:rPr>
            <w:rStyle w:val="Hipervnculo"/>
            <w:noProof/>
          </w:rPr>
          <w:t>No funcionales</w:t>
        </w:r>
        <w:r w:rsidR="00F018A6">
          <w:rPr>
            <w:noProof/>
            <w:webHidden/>
          </w:rPr>
          <w:tab/>
        </w:r>
        <w:r w:rsidR="00F018A6">
          <w:rPr>
            <w:noProof/>
            <w:webHidden/>
          </w:rPr>
          <w:fldChar w:fldCharType="begin"/>
        </w:r>
        <w:r w:rsidR="00F018A6">
          <w:rPr>
            <w:noProof/>
            <w:webHidden/>
          </w:rPr>
          <w:instrText xml:space="preserve"> PAGEREF _Toc453064076 \h </w:instrText>
        </w:r>
        <w:r w:rsidR="00F018A6">
          <w:rPr>
            <w:noProof/>
            <w:webHidden/>
          </w:rPr>
        </w:r>
        <w:r w:rsidR="00F018A6">
          <w:rPr>
            <w:noProof/>
            <w:webHidden/>
          </w:rPr>
          <w:fldChar w:fldCharType="separate"/>
        </w:r>
        <w:r w:rsidR="00F018A6">
          <w:rPr>
            <w:noProof/>
            <w:webHidden/>
          </w:rPr>
          <w:t>2</w:t>
        </w:r>
        <w:r w:rsidR="00F018A6">
          <w:rPr>
            <w:noProof/>
            <w:webHidden/>
          </w:rPr>
          <w:fldChar w:fldCharType="end"/>
        </w:r>
      </w:hyperlink>
    </w:p>
    <w:p w:rsidR="00F018A6" w:rsidRDefault="003218A9">
      <w:pPr>
        <w:pStyle w:val="TDC3"/>
        <w:tabs>
          <w:tab w:val="left" w:pos="800"/>
          <w:tab w:val="right" w:leader="dot" w:pos="9350"/>
        </w:tabs>
        <w:rPr>
          <w:rFonts w:asciiTheme="minorHAnsi" w:eastAsiaTheme="minorEastAsia" w:hAnsiTheme="minorHAnsi" w:cstheme="minorBidi"/>
          <w:i w:val="0"/>
          <w:noProof/>
          <w:szCs w:val="22"/>
          <w:lang w:eastAsia="es-CO"/>
        </w:rPr>
      </w:pPr>
      <w:hyperlink w:anchor="_Toc453064077" w:history="1">
        <w:r w:rsidR="00F018A6" w:rsidRPr="005062C3">
          <w:rPr>
            <w:rStyle w:val="Hipervnculo"/>
            <w:noProof/>
          </w:rPr>
          <w:t>2.2.1</w:t>
        </w:r>
        <w:r w:rsidR="00F018A6">
          <w:rPr>
            <w:rFonts w:asciiTheme="minorHAnsi" w:eastAsiaTheme="minorEastAsia" w:hAnsiTheme="minorHAnsi" w:cstheme="minorBidi"/>
            <w:i w:val="0"/>
            <w:noProof/>
            <w:szCs w:val="22"/>
            <w:lang w:eastAsia="es-CO"/>
          </w:rPr>
          <w:tab/>
        </w:r>
        <w:r w:rsidR="00F018A6" w:rsidRPr="005062C3">
          <w:rPr>
            <w:rStyle w:val="Hipervnculo"/>
            <w:noProof/>
          </w:rPr>
          <w:t>Tamaño y rendimiento</w:t>
        </w:r>
        <w:r w:rsidR="00F018A6">
          <w:rPr>
            <w:noProof/>
            <w:webHidden/>
          </w:rPr>
          <w:tab/>
        </w:r>
        <w:r w:rsidR="00F018A6">
          <w:rPr>
            <w:noProof/>
            <w:webHidden/>
          </w:rPr>
          <w:fldChar w:fldCharType="begin"/>
        </w:r>
        <w:r w:rsidR="00F018A6">
          <w:rPr>
            <w:noProof/>
            <w:webHidden/>
          </w:rPr>
          <w:instrText xml:space="preserve"> PAGEREF _Toc453064077 \h </w:instrText>
        </w:r>
        <w:r w:rsidR="00F018A6">
          <w:rPr>
            <w:noProof/>
            <w:webHidden/>
          </w:rPr>
        </w:r>
        <w:r w:rsidR="00F018A6">
          <w:rPr>
            <w:noProof/>
            <w:webHidden/>
          </w:rPr>
          <w:fldChar w:fldCharType="separate"/>
        </w:r>
        <w:r w:rsidR="00F018A6">
          <w:rPr>
            <w:noProof/>
            <w:webHidden/>
          </w:rPr>
          <w:t>2</w:t>
        </w:r>
        <w:r w:rsidR="00F018A6">
          <w:rPr>
            <w:noProof/>
            <w:webHidden/>
          </w:rPr>
          <w:fldChar w:fldCharType="end"/>
        </w:r>
      </w:hyperlink>
    </w:p>
    <w:p w:rsidR="00F018A6" w:rsidRDefault="003218A9">
      <w:pPr>
        <w:pStyle w:val="TDC3"/>
        <w:tabs>
          <w:tab w:val="left" w:pos="800"/>
          <w:tab w:val="right" w:leader="dot" w:pos="9350"/>
        </w:tabs>
        <w:rPr>
          <w:rFonts w:asciiTheme="minorHAnsi" w:eastAsiaTheme="minorEastAsia" w:hAnsiTheme="minorHAnsi" w:cstheme="minorBidi"/>
          <w:i w:val="0"/>
          <w:noProof/>
          <w:szCs w:val="22"/>
          <w:lang w:eastAsia="es-CO"/>
        </w:rPr>
      </w:pPr>
      <w:hyperlink w:anchor="_Toc453064078" w:history="1">
        <w:r w:rsidR="00F018A6" w:rsidRPr="005062C3">
          <w:rPr>
            <w:rStyle w:val="Hipervnculo"/>
            <w:noProof/>
          </w:rPr>
          <w:t>2.2.2</w:t>
        </w:r>
        <w:r w:rsidR="00F018A6">
          <w:rPr>
            <w:rFonts w:asciiTheme="minorHAnsi" w:eastAsiaTheme="minorEastAsia" w:hAnsiTheme="minorHAnsi" w:cstheme="minorBidi"/>
            <w:i w:val="0"/>
            <w:noProof/>
            <w:szCs w:val="22"/>
            <w:lang w:eastAsia="es-CO"/>
          </w:rPr>
          <w:tab/>
        </w:r>
        <w:r w:rsidR="00F018A6" w:rsidRPr="005062C3">
          <w:rPr>
            <w:rStyle w:val="Hipervnculo"/>
            <w:noProof/>
          </w:rPr>
          <w:t>Calidad</w:t>
        </w:r>
        <w:r w:rsidR="00F018A6">
          <w:rPr>
            <w:noProof/>
            <w:webHidden/>
          </w:rPr>
          <w:tab/>
        </w:r>
        <w:r w:rsidR="00F018A6">
          <w:rPr>
            <w:noProof/>
            <w:webHidden/>
          </w:rPr>
          <w:fldChar w:fldCharType="begin"/>
        </w:r>
        <w:r w:rsidR="00F018A6">
          <w:rPr>
            <w:noProof/>
            <w:webHidden/>
          </w:rPr>
          <w:instrText xml:space="preserve"> PAGEREF _Toc453064078 \h </w:instrText>
        </w:r>
        <w:r w:rsidR="00F018A6">
          <w:rPr>
            <w:noProof/>
            <w:webHidden/>
          </w:rPr>
        </w:r>
        <w:r w:rsidR="00F018A6">
          <w:rPr>
            <w:noProof/>
            <w:webHidden/>
          </w:rPr>
          <w:fldChar w:fldCharType="separate"/>
        </w:r>
        <w:r w:rsidR="00F018A6">
          <w:rPr>
            <w:noProof/>
            <w:webHidden/>
          </w:rPr>
          <w:t>3</w:t>
        </w:r>
        <w:r w:rsidR="00F018A6">
          <w:rPr>
            <w:noProof/>
            <w:webHidden/>
          </w:rPr>
          <w:fldChar w:fldCharType="end"/>
        </w:r>
      </w:hyperlink>
    </w:p>
    <w:p w:rsidR="00F018A6" w:rsidRDefault="003218A9">
      <w:pPr>
        <w:pStyle w:val="TDC3"/>
        <w:tabs>
          <w:tab w:val="left" w:pos="800"/>
          <w:tab w:val="right" w:leader="dot" w:pos="9350"/>
        </w:tabs>
        <w:rPr>
          <w:rFonts w:asciiTheme="minorHAnsi" w:eastAsiaTheme="minorEastAsia" w:hAnsiTheme="minorHAnsi" w:cstheme="minorBidi"/>
          <w:i w:val="0"/>
          <w:noProof/>
          <w:szCs w:val="22"/>
          <w:lang w:eastAsia="es-CO"/>
        </w:rPr>
      </w:pPr>
      <w:hyperlink w:anchor="_Toc453064079" w:history="1">
        <w:r w:rsidR="00F018A6" w:rsidRPr="005062C3">
          <w:rPr>
            <w:rStyle w:val="Hipervnculo"/>
            <w:noProof/>
          </w:rPr>
          <w:t>2.2.3</w:t>
        </w:r>
        <w:r w:rsidR="00F018A6">
          <w:rPr>
            <w:rFonts w:asciiTheme="minorHAnsi" w:eastAsiaTheme="minorEastAsia" w:hAnsiTheme="minorHAnsi" w:cstheme="minorBidi"/>
            <w:i w:val="0"/>
            <w:noProof/>
            <w:szCs w:val="22"/>
            <w:lang w:eastAsia="es-CO"/>
          </w:rPr>
          <w:tab/>
        </w:r>
        <w:r w:rsidR="00F018A6" w:rsidRPr="005062C3">
          <w:rPr>
            <w:rStyle w:val="Hipervnculo"/>
            <w:noProof/>
          </w:rPr>
          <w:t>Otros</w:t>
        </w:r>
        <w:r w:rsidR="00F018A6">
          <w:rPr>
            <w:noProof/>
            <w:webHidden/>
          </w:rPr>
          <w:tab/>
        </w:r>
        <w:r w:rsidR="00F018A6">
          <w:rPr>
            <w:noProof/>
            <w:webHidden/>
          </w:rPr>
          <w:fldChar w:fldCharType="begin"/>
        </w:r>
        <w:r w:rsidR="00F018A6">
          <w:rPr>
            <w:noProof/>
            <w:webHidden/>
          </w:rPr>
          <w:instrText xml:space="preserve"> PAGEREF _Toc453064079 \h </w:instrText>
        </w:r>
        <w:r w:rsidR="00F018A6">
          <w:rPr>
            <w:noProof/>
            <w:webHidden/>
          </w:rPr>
        </w:r>
        <w:r w:rsidR="00F018A6">
          <w:rPr>
            <w:noProof/>
            <w:webHidden/>
          </w:rPr>
          <w:fldChar w:fldCharType="separate"/>
        </w:r>
        <w:r w:rsidR="00F018A6">
          <w:rPr>
            <w:noProof/>
            <w:webHidden/>
          </w:rPr>
          <w:t>3</w:t>
        </w:r>
        <w:r w:rsidR="00F018A6">
          <w:rPr>
            <w:noProof/>
            <w:webHidden/>
          </w:rPr>
          <w:fldChar w:fldCharType="end"/>
        </w:r>
      </w:hyperlink>
    </w:p>
    <w:p w:rsidR="00F018A6" w:rsidRDefault="003218A9">
      <w:pPr>
        <w:pStyle w:val="TDC1"/>
        <w:tabs>
          <w:tab w:val="left" w:pos="600"/>
          <w:tab w:val="right" w:leader="dot" w:pos="9350"/>
        </w:tabs>
        <w:rPr>
          <w:rFonts w:asciiTheme="minorHAnsi" w:eastAsiaTheme="minorEastAsia" w:hAnsiTheme="minorHAnsi" w:cstheme="minorBidi"/>
          <w:b w:val="0"/>
          <w:noProof/>
          <w:sz w:val="22"/>
          <w:szCs w:val="22"/>
          <w:lang w:eastAsia="es-CO"/>
        </w:rPr>
      </w:pPr>
      <w:hyperlink w:anchor="_Toc453064080" w:history="1">
        <w:r w:rsidR="00F018A6" w:rsidRPr="005062C3">
          <w:rPr>
            <w:rStyle w:val="Hipervnculo"/>
            <w:rFonts w:cs="Arial"/>
            <w:noProof/>
          </w:rPr>
          <w:t>3.</w:t>
        </w:r>
        <w:r w:rsidR="00F018A6">
          <w:rPr>
            <w:rFonts w:asciiTheme="minorHAnsi" w:eastAsiaTheme="minorEastAsia" w:hAnsiTheme="minorHAnsi" w:cstheme="minorBidi"/>
            <w:b w:val="0"/>
            <w:noProof/>
            <w:sz w:val="22"/>
            <w:szCs w:val="22"/>
            <w:lang w:eastAsia="es-CO"/>
          </w:rPr>
          <w:tab/>
        </w:r>
        <w:r w:rsidR="00F018A6" w:rsidRPr="005062C3">
          <w:rPr>
            <w:rStyle w:val="Hipervnculo"/>
            <w:rFonts w:cs="Arial"/>
            <w:noProof/>
          </w:rPr>
          <w:t>VISTA DE CASOS DE USO</w:t>
        </w:r>
        <w:r w:rsidR="00F018A6">
          <w:rPr>
            <w:noProof/>
            <w:webHidden/>
          </w:rPr>
          <w:tab/>
        </w:r>
        <w:r w:rsidR="00F018A6">
          <w:rPr>
            <w:noProof/>
            <w:webHidden/>
          </w:rPr>
          <w:fldChar w:fldCharType="begin"/>
        </w:r>
        <w:r w:rsidR="00F018A6">
          <w:rPr>
            <w:noProof/>
            <w:webHidden/>
          </w:rPr>
          <w:instrText xml:space="preserve"> PAGEREF _Toc453064080 \h </w:instrText>
        </w:r>
        <w:r w:rsidR="00F018A6">
          <w:rPr>
            <w:noProof/>
            <w:webHidden/>
          </w:rPr>
        </w:r>
        <w:r w:rsidR="00F018A6">
          <w:rPr>
            <w:noProof/>
            <w:webHidden/>
          </w:rPr>
          <w:fldChar w:fldCharType="separate"/>
        </w:r>
        <w:r w:rsidR="00F018A6">
          <w:rPr>
            <w:noProof/>
            <w:webHidden/>
          </w:rPr>
          <w:t>3</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81" w:history="1">
        <w:r w:rsidR="00F018A6" w:rsidRPr="005062C3">
          <w:rPr>
            <w:rStyle w:val="Hipervnculo"/>
            <w:noProof/>
          </w:rPr>
          <w:t>3.1</w:t>
        </w:r>
        <w:r w:rsidR="00F018A6">
          <w:rPr>
            <w:rFonts w:asciiTheme="minorHAnsi" w:eastAsiaTheme="minorEastAsia" w:hAnsiTheme="minorHAnsi" w:cstheme="minorBidi"/>
            <w:noProof/>
            <w:szCs w:val="22"/>
            <w:lang w:eastAsia="es-CO"/>
          </w:rPr>
          <w:tab/>
        </w:r>
        <w:r w:rsidR="00F018A6" w:rsidRPr="005062C3">
          <w:rPr>
            <w:rStyle w:val="Hipervnculo"/>
            <w:noProof/>
          </w:rPr>
          <w:t>Introducción</w:t>
        </w:r>
        <w:r w:rsidR="00F018A6">
          <w:rPr>
            <w:noProof/>
            <w:webHidden/>
          </w:rPr>
          <w:tab/>
        </w:r>
        <w:r w:rsidR="00F018A6">
          <w:rPr>
            <w:noProof/>
            <w:webHidden/>
          </w:rPr>
          <w:fldChar w:fldCharType="begin"/>
        </w:r>
        <w:r w:rsidR="00F018A6">
          <w:rPr>
            <w:noProof/>
            <w:webHidden/>
          </w:rPr>
          <w:instrText xml:space="preserve"> PAGEREF _Toc453064081 \h </w:instrText>
        </w:r>
        <w:r w:rsidR="00F018A6">
          <w:rPr>
            <w:noProof/>
            <w:webHidden/>
          </w:rPr>
        </w:r>
        <w:r w:rsidR="00F018A6">
          <w:rPr>
            <w:noProof/>
            <w:webHidden/>
          </w:rPr>
          <w:fldChar w:fldCharType="separate"/>
        </w:r>
        <w:r w:rsidR="00F018A6">
          <w:rPr>
            <w:noProof/>
            <w:webHidden/>
          </w:rPr>
          <w:t>3</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82" w:history="1">
        <w:r w:rsidR="00F018A6" w:rsidRPr="005062C3">
          <w:rPr>
            <w:rStyle w:val="Hipervnculo"/>
            <w:noProof/>
          </w:rPr>
          <w:t>3.2</w:t>
        </w:r>
        <w:r w:rsidR="00F018A6">
          <w:rPr>
            <w:rFonts w:asciiTheme="minorHAnsi" w:eastAsiaTheme="minorEastAsia" w:hAnsiTheme="minorHAnsi" w:cstheme="minorBidi"/>
            <w:noProof/>
            <w:szCs w:val="22"/>
            <w:lang w:eastAsia="es-CO"/>
          </w:rPr>
          <w:tab/>
        </w:r>
        <w:r w:rsidR="00F018A6" w:rsidRPr="005062C3">
          <w:rPr>
            <w:rStyle w:val="Hipervnculo"/>
            <w:noProof/>
          </w:rPr>
          <w:t>Identificación y descripción de los Casos de Uso relevantes para la arquitectura</w:t>
        </w:r>
        <w:r w:rsidR="00F018A6">
          <w:rPr>
            <w:noProof/>
            <w:webHidden/>
          </w:rPr>
          <w:tab/>
        </w:r>
        <w:r w:rsidR="00F018A6">
          <w:rPr>
            <w:noProof/>
            <w:webHidden/>
          </w:rPr>
          <w:fldChar w:fldCharType="begin"/>
        </w:r>
        <w:r w:rsidR="00F018A6">
          <w:rPr>
            <w:noProof/>
            <w:webHidden/>
          </w:rPr>
          <w:instrText xml:space="preserve"> PAGEREF _Toc453064082 \h </w:instrText>
        </w:r>
        <w:r w:rsidR="00F018A6">
          <w:rPr>
            <w:noProof/>
            <w:webHidden/>
          </w:rPr>
        </w:r>
        <w:r w:rsidR="00F018A6">
          <w:rPr>
            <w:noProof/>
            <w:webHidden/>
          </w:rPr>
          <w:fldChar w:fldCharType="separate"/>
        </w:r>
        <w:r w:rsidR="00F018A6">
          <w:rPr>
            <w:noProof/>
            <w:webHidden/>
          </w:rPr>
          <w:t>3</w:t>
        </w:r>
        <w:r w:rsidR="00F018A6">
          <w:rPr>
            <w:noProof/>
            <w:webHidden/>
          </w:rPr>
          <w:fldChar w:fldCharType="end"/>
        </w:r>
      </w:hyperlink>
    </w:p>
    <w:p w:rsidR="00F018A6" w:rsidRDefault="003218A9">
      <w:pPr>
        <w:pStyle w:val="TDC1"/>
        <w:tabs>
          <w:tab w:val="left" w:pos="600"/>
          <w:tab w:val="right" w:leader="dot" w:pos="9350"/>
        </w:tabs>
        <w:rPr>
          <w:rFonts w:asciiTheme="minorHAnsi" w:eastAsiaTheme="minorEastAsia" w:hAnsiTheme="minorHAnsi" w:cstheme="minorBidi"/>
          <w:b w:val="0"/>
          <w:noProof/>
          <w:sz w:val="22"/>
          <w:szCs w:val="22"/>
          <w:lang w:eastAsia="es-CO"/>
        </w:rPr>
      </w:pPr>
      <w:hyperlink w:anchor="_Toc453064083" w:history="1">
        <w:r w:rsidR="00F018A6" w:rsidRPr="005062C3">
          <w:rPr>
            <w:rStyle w:val="Hipervnculo"/>
            <w:noProof/>
          </w:rPr>
          <w:t>4.</w:t>
        </w:r>
        <w:r w:rsidR="00F018A6">
          <w:rPr>
            <w:rFonts w:asciiTheme="minorHAnsi" w:eastAsiaTheme="minorEastAsia" w:hAnsiTheme="minorHAnsi" w:cstheme="minorBidi"/>
            <w:b w:val="0"/>
            <w:noProof/>
            <w:sz w:val="22"/>
            <w:szCs w:val="22"/>
            <w:lang w:eastAsia="es-CO"/>
          </w:rPr>
          <w:tab/>
        </w:r>
        <w:r w:rsidR="00F018A6" w:rsidRPr="005062C3">
          <w:rPr>
            <w:rStyle w:val="Hipervnculo"/>
            <w:noProof/>
          </w:rPr>
          <w:t>VISTA LOGICA</w:t>
        </w:r>
        <w:r w:rsidR="00F018A6">
          <w:rPr>
            <w:noProof/>
            <w:webHidden/>
          </w:rPr>
          <w:tab/>
        </w:r>
        <w:r w:rsidR="00F018A6">
          <w:rPr>
            <w:noProof/>
            <w:webHidden/>
          </w:rPr>
          <w:fldChar w:fldCharType="begin"/>
        </w:r>
        <w:r w:rsidR="00F018A6">
          <w:rPr>
            <w:noProof/>
            <w:webHidden/>
          </w:rPr>
          <w:instrText xml:space="preserve"> PAGEREF _Toc453064083 \h </w:instrText>
        </w:r>
        <w:r w:rsidR="00F018A6">
          <w:rPr>
            <w:noProof/>
            <w:webHidden/>
          </w:rPr>
        </w:r>
        <w:r w:rsidR="00F018A6">
          <w:rPr>
            <w:noProof/>
            <w:webHidden/>
          </w:rPr>
          <w:fldChar w:fldCharType="separate"/>
        </w:r>
        <w:r w:rsidR="00F018A6">
          <w:rPr>
            <w:noProof/>
            <w:webHidden/>
          </w:rPr>
          <w:t>4</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84" w:history="1">
        <w:r w:rsidR="00F018A6" w:rsidRPr="005062C3">
          <w:rPr>
            <w:rStyle w:val="Hipervnculo"/>
            <w:noProof/>
          </w:rPr>
          <w:t>4.1</w:t>
        </w:r>
        <w:r w:rsidR="00F018A6">
          <w:rPr>
            <w:rFonts w:asciiTheme="minorHAnsi" w:eastAsiaTheme="minorEastAsia" w:hAnsiTheme="minorHAnsi" w:cstheme="minorBidi"/>
            <w:noProof/>
            <w:szCs w:val="22"/>
            <w:lang w:eastAsia="es-CO"/>
          </w:rPr>
          <w:tab/>
        </w:r>
        <w:r w:rsidR="00F018A6" w:rsidRPr="005062C3">
          <w:rPr>
            <w:rStyle w:val="Hipervnculo"/>
            <w:noProof/>
          </w:rPr>
          <w:t>Introducción</w:t>
        </w:r>
        <w:r w:rsidR="00F018A6">
          <w:rPr>
            <w:noProof/>
            <w:webHidden/>
          </w:rPr>
          <w:tab/>
        </w:r>
        <w:r w:rsidR="00F018A6">
          <w:rPr>
            <w:noProof/>
            <w:webHidden/>
          </w:rPr>
          <w:fldChar w:fldCharType="begin"/>
        </w:r>
        <w:r w:rsidR="00F018A6">
          <w:rPr>
            <w:noProof/>
            <w:webHidden/>
          </w:rPr>
          <w:instrText xml:space="preserve"> PAGEREF _Toc453064084 \h </w:instrText>
        </w:r>
        <w:r w:rsidR="00F018A6">
          <w:rPr>
            <w:noProof/>
            <w:webHidden/>
          </w:rPr>
        </w:r>
        <w:r w:rsidR="00F018A6">
          <w:rPr>
            <w:noProof/>
            <w:webHidden/>
          </w:rPr>
          <w:fldChar w:fldCharType="separate"/>
        </w:r>
        <w:r w:rsidR="00F018A6">
          <w:rPr>
            <w:noProof/>
            <w:webHidden/>
          </w:rPr>
          <w:t>4</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85" w:history="1">
        <w:r w:rsidR="00F018A6" w:rsidRPr="005062C3">
          <w:rPr>
            <w:rStyle w:val="Hipervnculo"/>
            <w:noProof/>
          </w:rPr>
          <w:t>4.2</w:t>
        </w:r>
        <w:r w:rsidR="00F018A6">
          <w:rPr>
            <w:rFonts w:asciiTheme="minorHAnsi" w:eastAsiaTheme="minorEastAsia" w:hAnsiTheme="minorHAnsi" w:cstheme="minorBidi"/>
            <w:noProof/>
            <w:szCs w:val="22"/>
            <w:lang w:eastAsia="es-CO"/>
          </w:rPr>
          <w:tab/>
        </w:r>
        <w:r w:rsidR="00F018A6" w:rsidRPr="005062C3">
          <w:rPr>
            <w:rStyle w:val="Hipervnculo"/>
            <w:noProof/>
          </w:rPr>
          <w:t>Visión general</w:t>
        </w:r>
        <w:r w:rsidR="00F018A6">
          <w:rPr>
            <w:noProof/>
            <w:webHidden/>
          </w:rPr>
          <w:tab/>
        </w:r>
        <w:r w:rsidR="00F018A6">
          <w:rPr>
            <w:noProof/>
            <w:webHidden/>
          </w:rPr>
          <w:fldChar w:fldCharType="begin"/>
        </w:r>
        <w:r w:rsidR="00F018A6">
          <w:rPr>
            <w:noProof/>
            <w:webHidden/>
          </w:rPr>
          <w:instrText xml:space="preserve"> PAGEREF _Toc453064085 \h </w:instrText>
        </w:r>
        <w:r w:rsidR="00F018A6">
          <w:rPr>
            <w:noProof/>
            <w:webHidden/>
          </w:rPr>
        </w:r>
        <w:r w:rsidR="00F018A6">
          <w:rPr>
            <w:noProof/>
            <w:webHidden/>
          </w:rPr>
          <w:fldChar w:fldCharType="separate"/>
        </w:r>
        <w:r w:rsidR="00F018A6">
          <w:rPr>
            <w:noProof/>
            <w:webHidden/>
          </w:rPr>
          <w:t>4</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86" w:history="1">
        <w:r w:rsidR="00F018A6" w:rsidRPr="005062C3">
          <w:rPr>
            <w:rStyle w:val="Hipervnculo"/>
            <w:noProof/>
          </w:rPr>
          <w:t>4.3</w:t>
        </w:r>
        <w:r w:rsidR="00F018A6">
          <w:rPr>
            <w:rFonts w:asciiTheme="minorHAnsi" w:eastAsiaTheme="minorEastAsia" w:hAnsiTheme="minorHAnsi" w:cstheme="minorBidi"/>
            <w:noProof/>
            <w:szCs w:val="22"/>
            <w:lang w:eastAsia="es-CO"/>
          </w:rPr>
          <w:tab/>
        </w:r>
        <w:r w:rsidR="00F018A6" w:rsidRPr="005062C3">
          <w:rPr>
            <w:rStyle w:val="Hipervnculo"/>
            <w:noProof/>
          </w:rPr>
          <w:t>Paquete de diseños arquitectónicamente significativos</w:t>
        </w:r>
        <w:r w:rsidR="00F018A6">
          <w:rPr>
            <w:noProof/>
            <w:webHidden/>
          </w:rPr>
          <w:tab/>
        </w:r>
        <w:r w:rsidR="00F018A6">
          <w:rPr>
            <w:noProof/>
            <w:webHidden/>
          </w:rPr>
          <w:fldChar w:fldCharType="begin"/>
        </w:r>
        <w:r w:rsidR="00F018A6">
          <w:rPr>
            <w:noProof/>
            <w:webHidden/>
          </w:rPr>
          <w:instrText xml:space="preserve"> PAGEREF _Toc453064086 \h </w:instrText>
        </w:r>
        <w:r w:rsidR="00F018A6">
          <w:rPr>
            <w:noProof/>
            <w:webHidden/>
          </w:rPr>
        </w:r>
        <w:r w:rsidR="00F018A6">
          <w:rPr>
            <w:noProof/>
            <w:webHidden/>
          </w:rPr>
          <w:fldChar w:fldCharType="separate"/>
        </w:r>
        <w:r w:rsidR="00F018A6">
          <w:rPr>
            <w:noProof/>
            <w:webHidden/>
          </w:rPr>
          <w:t>4</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87" w:history="1">
        <w:r w:rsidR="00F018A6" w:rsidRPr="005062C3">
          <w:rPr>
            <w:rStyle w:val="Hipervnculo"/>
            <w:noProof/>
          </w:rPr>
          <w:t>4.4</w:t>
        </w:r>
        <w:r w:rsidR="00F018A6">
          <w:rPr>
            <w:rFonts w:asciiTheme="minorHAnsi" w:eastAsiaTheme="minorEastAsia" w:hAnsiTheme="minorHAnsi" w:cstheme="minorBidi"/>
            <w:noProof/>
            <w:szCs w:val="22"/>
            <w:lang w:eastAsia="es-CO"/>
          </w:rPr>
          <w:tab/>
        </w:r>
        <w:r w:rsidR="00F018A6" w:rsidRPr="005062C3">
          <w:rPr>
            <w:rStyle w:val="Hipervnculo"/>
            <w:noProof/>
          </w:rPr>
          <w:t>Ejecuciones de casos de uso</w:t>
        </w:r>
        <w:r w:rsidR="00F018A6">
          <w:rPr>
            <w:noProof/>
            <w:webHidden/>
          </w:rPr>
          <w:tab/>
        </w:r>
        <w:r w:rsidR="00F018A6">
          <w:rPr>
            <w:noProof/>
            <w:webHidden/>
          </w:rPr>
          <w:fldChar w:fldCharType="begin"/>
        </w:r>
        <w:r w:rsidR="00F018A6">
          <w:rPr>
            <w:noProof/>
            <w:webHidden/>
          </w:rPr>
          <w:instrText xml:space="preserve"> PAGEREF _Toc453064087 \h </w:instrText>
        </w:r>
        <w:r w:rsidR="00F018A6">
          <w:rPr>
            <w:noProof/>
            <w:webHidden/>
          </w:rPr>
        </w:r>
        <w:r w:rsidR="00F018A6">
          <w:rPr>
            <w:noProof/>
            <w:webHidden/>
          </w:rPr>
          <w:fldChar w:fldCharType="separate"/>
        </w:r>
        <w:r w:rsidR="00F018A6">
          <w:rPr>
            <w:noProof/>
            <w:webHidden/>
          </w:rPr>
          <w:t>4</w:t>
        </w:r>
        <w:r w:rsidR="00F018A6">
          <w:rPr>
            <w:noProof/>
            <w:webHidden/>
          </w:rPr>
          <w:fldChar w:fldCharType="end"/>
        </w:r>
      </w:hyperlink>
    </w:p>
    <w:p w:rsidR="00F018A6" w:rsidRDefault="003218A9">
      <w:pPr>
        <w:pStyle w:val="TDC1"/>
        <w:tabs>
          <w:tab w:val="left" w:pos="600"/>
          <w:tab w:val="right" w:leader="dot" w:pos="9350"/>
        </w:tabs>
        <w:rPr>
          <w:rFonts w:asciiTheme="minorHAnsi" w:eastAsiaTheme="minorEastAsia" w:hAnsiTheme="minorHAnsi" w:cstheme="minorBidi"/>
          <w:b w:val="0"/>
          <w:noProof/>
          <w:sz w:val="22"/>
          <w:szCs w:val="22"/>
          <w:lang w:eastAsia="es-CO"/>
        </w:rPr>
      </w:pPr>
      <w:hyperlink w:anchor="_Toc453064088" w:history="1">
        <w:r w:rsidR="00F018A6" w:rsidRPr="005062C3">
          <w:rPr>
            <w:rStyle w:val="Hipervnculo"/>
            <w:noProof/>
          </w:rPr>
          <w:t>5.</w:t>
        </w:r>
        <w:r w:rsidR="00F018A6">
          <w:rPr>
            <w:rFonts w:asciiTheme="minorHAnsi" w:eastAsiaTheme="minorEastAsia" w:hAnsiTheme="minorHAnsi" w:cstheme="minorBidi"/>
            <w:b w:val="0"/>
            <w:noProof/>
            <w:sz w:val="22"/>
            <w:szCs w:val="22"/>
            <w:lang w:eastAsia="es-CO"/>
          </w:rPr>
          <w:tab/>
        </w:r>
        <w:r w:rsidR="00F018A6" w:rsidRPr="005062C3">
          <w:rPr>
            <w:rStyle w:val="Hipervnculo"/>
            <w:noProof/>
          </w:rPr>
          <w:t>VISTA DE PROCESO</w:t>
        </w:r>
        <w:r w:rsidR="00F018A6">
          <w:rPr>
            <w:noProof/>
            <w:webHidden/>
          </w:rPr>
          <w:tab/>
        </w:r>
        <w:r w:rsidR="00F018A6">
          <w:rPr>
            <w:noProof/>
            <w:webHidden/>
          </w:rPr>
          <w:fldChar w:fldCharType="begin"/>
        </w:r>
        <w:r w:rsidR="00F018A6">
          <w:rPr>
            <w:noProof/>
            <w:webHidden/>
          </w:rPr>
          <w:instrText xml:space="preserve"> PAGEREF _Toc453064088 \h </w:instrText>
        </w:r>
        <w:r w:rsidR="00F018A6">
          <w:rPr>
            <w:noProof/>
            <w:webHidden/>
          </w:rPr>
        </w:r>
        <w:r w:rsidR="00F018A6">
          <w:rPr>
            <w:noProof/>
            <w:webHidden/>
          </w:rPr>
          <w:fldChar w:fldCharType="separate"/>
        </w:r>
        <w:r w:rsidR="00F018A6">
          <w:rPr>
            <w:noProof/>
            <w:webHidden/>
          </w:rPr>
          <w:t>5</w:t>
        </w:r>
        <w:r w:rsidR="00F018A6">
          <w:rPr>
            <w:noProof/>
            <w:webHidden/>
          </w:rPr>
          <w:fldChar w:fldCharType="end"/>
        </w:r>
      </w:hyperlink>
    </w:p>
    <w:p w:rsidR="00F018A6" w:rsidRDefault="003218A9">
      <w:pPr>
        <w:pStyle w:val="TDC1"/>
        <w:tabs>
          <w:tab w:val="left" w:pos="600"/>
          <w:tab w:val="right" w:leader="dot" w:pos="9350"/>
        </w:tabs>
        <w:rPr>
          <w:rFonts w:asciiTheme="minorHAnsi" w:eastAsiaTheme="minorEastAsia" w:hAnsiTheme="minorHAnsi" w:cstheme="minorBidi"/>
          <w:b w:val="0"/>
          <w:noProof/>
          <w:sz w:val="22"/>
          <w:szCs w:val="22"/>
          <w:lang w:eastAsia="es-CO"/>
        </w:rPr>
      </w:pPr>
      <w:hyperlink w:anchor="_Toc453064089" w:history="1">
        <w:r w:rsidR="00F018A6" w:rsidRPr="005062C3">
          <w:rPr>
            <w:rStyle w:val="Hipervnculo"/>
            <w:rFonts w:cs="Arial"/>
            <w:noProof/>
          </w:rPr>
          <w:t>6.</w:t>
        </w:r>
        <w:r w:rsidR="00F018A6">
          <w:rPr>
            <w:rFonts w:asciiTheme="minorHAnsi" w:eastAsiaTheme="minorEastAsia" w:hAnsiTheme="minorHAnsi" w:cstheme="minorBidi"/>
            <w:b w:val="0"/>
            <w:noProof/>
            <w:sz w:val="22"/>
            <w:szCs w:val="22"/>
            <w:lang w:eastAsia="es-CO"/>
          </w:rPr>
          <w:tab/>
        </w:r>
        <w:r w:rsidR="00F018A6" w:rsidRPr="005062C3">
          <w:rPr>
            <w:rStyle w:val="Hipervnculo"/>
            <w:rFonts w:cs="Arial"/>
            <w:noProof/>
          </w:rPr>
          <w:t>VISTA DE DESPLIEGUE</w:t>
        </w:r>
        <w:r w:rsidR="00F018A6">
          <w:rPr>
            <w:noProof/>
            <w:webHidden/>
          </w:rPr>
          <w:tab/>
        </w:r>
        <w:r w:rsidR="00F018A6">
          <w:rPr>
            <w:noProof/>
            <w:webHidden/>
          </w:rPr>
          <w:fldChar w:fldCharType="begin"/>
        </w:r>
        <w:r w:rsidR="00F018A6">
          <w:rPr>
            <w:noProof/>
            <w:webHidden/>
          </w:rPr>
          <w:instrText xml:space="preserve"> PAGEREF _Toc453064089 \h </w:instrText>
        </w:r>
        <w:r w:rsidR="00F018A6">
          <w:rPr>
            <w:noProof/>
            <w:webHidden/>
          </w:rPr>
        </w:r>
        <w:r w:rsidR="00F018A6">
          <w:rPr>
            <w:noProof/>
            <w:webHidden/>
          </w:rPr>
          <w:fldChar w:fldCharType="separate"/>
        </w:r>
        <w:r w:rsidR="00F018A6">
          <w:rPr>
            <w:noProof/>
            <w:webHidden/>
          </w:rPr>
          <w:t>5</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90" w:history="1">
        <w:r w:rsidR="00F018A6" w:rsidRPr="005062C3">
          <w:rPr>
            <w:rStyle w:val="Hipervnculo"/>
            <w:noProof/>
          </w:rPr>
          <w:t>6.1</w:t>
        </w:r>
        <w:r w:rsidR="00F018A6">
          <w:rPr>
            <w:rFonts w:asciiTheme="minorHAnsi" w:eastAsiaTheme="minorEastAsia" w:hAnsiTheme="minorHAnsi" w:cstheme="minorBidi"/>
            <w:noProof/>
            <w:szCs w:val="22"/>
            <w:lang w:eastAsia="es-CO"/>
          </w:rPr>
          <w:tab/>
        </w:r>
        <w:r w:rsidR="00F018A6" w:rsidRPr="005062C3">
          <w:rPr>
            <w:rStyle w:val="Hipervnculo"/>
            <w:noProof/>
          </w:rPr>
          <w:t>Introducción</w:t>
        </w:r>
        <w:r w:rsidR="00F018A6">
          <w:rPr>
            <w:noProof/>
            <w:webHidden/>
          </w:rPr>
          <w:tab/>
        </w:r>
        <w:r w:rsidR="00F018A6">
          <w:rPr>
            <w:noProof/>
            <w:webHidden/>
          </w:rPr>
          <w:fldChar w:fldCharType="begin"/>
        </w:r>
        <w:r w:rsidR="00F018A6">
          <w:rPr>
            <w:noProof/>
            <w:webHidden/>
          </w:rPr>
          <w:instrText xml:space="preserve"> PAGEREF _Toc453064090 \h </w:instrText>
        </w:r>
        <w:r w:rsidR="00F018A6">
          <w:rPr>
            <w:noProof/>
            <w:webHidden/>
          </w:rPr>
        </w:r>
        <w:r w:rsidR="00F018A6">
          <w:rPr>
            <w:noProof/>
            <w:webHidden/>
          </w:rPr>
          <w:fldChar w:fldCharType="separate"/>
        </w:r>
        <w:r w:rsidR="00F018A6">
          <w:rPr>
            <w:noProof/>
            <w:webHidden/>
          </w:rPr>
          <w:t>5</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91" w:history="1">
        <w:r w:rsidR="00F018A6" w:rsidRPr="005062C3">
          <w:rPr>
            <w:rStyle w:val="Hipervnculo"/>
            <w:noProof/>
          </w:rPr>
          <w:t>6.2</w:t>
        </w:r>
        <w:r w:rsidR="00F018A6">
          <w:rPr>
            <w:rFonts w:asciiTheme="minorHAnsi" w:eastAsiaTheme="minorEastAsia" w:hAnsiTheme="minorHAnsi" w:cstheme="minorBidi"/>
            <w:noProof/>
            <w:szCs w:val="22"/>
            <w:lang w:eastAsia="es-CO"/>
          </w:rPr>
          <w:tab/>
        </w:r>
        <w:r w:rsidR="00F018A6" w:rsidRPr="005062C3">
          <w:rPr>
            <w:rStyle w:val="Hipervnculo"/>
            <w:noProof/>
          </w:rPr>
          <w:t>Distribución y despliegue</w:t>
        </w:r>
        <w:r w:rsidR="00F018A6">
          <w:rPr>
            <w:noProof/>
            <w:webHidden/>
          </w:rPr>
          <w:tab/>
        </w:r>
        <w:r w:rsidR="00F018A6">
          <w:rPr>
            <w:noProof/>
            <w:webHidden/>
          </w:rPr>
          <w:fldChar w:fldCharType="begin"/>
        </w:r>
        <w:r w:rsidR="00F018A6">
          <w:rPr>
            <w:noProof/>
            <w:webHidden/>
          </w:rPr>
          <w:instrText xml:space="preserve"> PAGEREF _Toc453064091 \h </w:instrText>
        </w:r>
        <w:r w:rsidR="00F018A6">
          <w:rPr>
            <w:noProof/>
            <w:webHidden/>
          </w:rPr>
        </w:r>
        <w:r w:rsidR="00F018A6">
          <w:rPr>
            <w:noProof/>
            <w:webHidden/>
          </w:rPr>
          <w:fldChar w:fldCharType="separate"/>
        </w:r>
        <w:r w:rsidR="00F018A6">
          <w:rPr>
            <w:noProof/>
            <w:webHidden/>
          </w:rPr>
          <w:t>5</w:t>
        </w:r>
        <w:r w:rsidR="00F018A6">
          <w:rPr>
            <w:noProof/>
            <w:webHidden/>
          </w:rPr>
          <w:fldChar w:fldCharType="end"/>
        </w:r>
      </w:hyperlink>
    </w:p>
    <w:p w:rsidR="00F018A6" w:rsidRDefault="003218A9">
      <w:pPr>
        <w:pStyle w:val="TDC1"/>
        <w:tabs>
          <w:tab w:val="left" w:pos="600"/>
          <w:tab w:val="right" w:leader="dot" w:pos="9350"/>
        </w:tabs>
        <w:rPr>
          <w:rFonts w:asciiTheme="minorHAnsi" w:eastAsiaTheme="minorEastAsia" w:hAnsiTheme="minorHAnsi" w:cstheme="minorBidi"/>
          <w:b w:val="0"/>
          <w:noProof/>
          <w:sz w:val="22"/>
          <w:szCs w:val="22"/>
          <w:lang w:eastAsia="es-CO"/>
        </w:rPr>
      </w:pPr>
      <w:hyperlink w:anchor="_Toc453064092" w:history="1">
        <w:r w:rsidR="00F018A6" w:rsidRPr="005062C3">
          <w:rPr>
            <w:rStyle w:val="Hipervnculo"/>
            <w:rFonts w:cs="Arial"/>
            <w:noProof/>
          </w:rPr>
          <w:t>7.</w:t>
        </w:r>
        <w:r w:rsidR="00F018A6">
          <w:rPr>
            <w:rFonts w:asciiTheme="minorHAnsi" w:eastAsiaTheme="minorEastAsia" w:hAnsiTheme="minorHAnsi" w:cstheme="minorBidi"/>
            <w:b w:val="0"/>
            <w:noProof/>
            <w:sz w:val="22"/>
            <w:szCs w:val="22"/>
            <w:lang w:eastAsia="es-CO"/>
          </w:rPr>
          <w:tab/>
        </w:r>
        <w:r w:rsidR="00F018A6" w:rsidRPr="005062C3">
          <w:rPr>
            <w:rStyle w:val="Hipervnculo"/>
            <w:rFonts w:cs="Arial"/>
            <w:noProof/>
          </w:rPr>
          <w:t>VISTA DE IMPLEMENTACION</w:t>
        </w:r>
        <w:r w:rsidR="00F018A6">
          <w:rPr>
            <w:noProof/>
            <w:webHidden/>
          </w:rPr>
          <w:tab/>
        </w:r>
        <w:r w:rsidR="00F018A6">
          <w:rPr>
            <w:noProof/>
            <w:webHidden/>
          </w:rPr>
          <w:fldChar w:fldCharType="begin"/>
        </w:r>
        <w:r w:rsidR="00F018A6">
          <w:rPr>
            <w:noProof/>
            <w:webHidden/>
          </w:rPr>
          <w:instrText xml:space="preserve"> PAGEREF _Toc453064092 \h </w:instrText>
        </w:r>
        <w:r w:rsidR="00F018A6">
          <w:rPr>
            <w:noProof/>
            <w:webHidden/>
          </w:rPr>
        </w:r>
        <w:r w:rsidR="00F018A6">
          <w:rPr>
            <w:noProof/>
            <w:webHidden/>
          </w:rPr>
          <w:fldChar w:fldCharType="separate"/>
        </w:r>
        <w:r w:rsidR="00F018A6">
          <w:rPr>
            <w:noProof/>
            <w:webHidden/>
          </w:rPr>
          <w:t>6</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93" w:history="1">
        <w:r w:rsidR="00F018A6" w:rsidRPr="005062C3">
          <w:rPr>
            <w:rStyle w:val="Hipervnculo"/>
            <w:noProof/>
          </w:rPr>
          <w:t>7.1</w:t>
        </w:r>
        <w:r w:rsidR="00F018A6">
          <w:rPr>
            <w:rFonts w:asciiTheme="minorHAnsi" w:eastAsiaTheme="minorEastAsia" w:hAnsiTheme="minorHAnsi" w:cstheme="minorBidi"/>
            <w:noProof/>
            <w:szCs w:val="22"/>
            <w:lang w:eastAsia="es-CO"/>
          </w:rPr>
          <w:tab/>
        </w:r>
        <w:r w:rsidR="00F018A6" w:rsidRPr="005062C3">
          <w:rPr>
            <w:rStyle w:val="Hipervnculo"/>
            <w:noProof/>
          </w:rPr>
          <w:t>Introducción</w:t>
        </w:r>
        <w:r w:rsidR="00F018A6">
          <w:rPr>
            <w:noProof/>
            <w:webHidden/>
          </w:rPr>
          <w:tab/>
        </w:r>
        <w:r w:rsidR="00F018A6">
          <w:rPr>
            <w:noProof/>
            <w:webHidden/>
          </w:rPr>
          <w:fldChar w:fldCharType="begin"/>
        </w:r>
        <w:r w:rsidR="00F018A6">
          <w:rPr>
            <w:noProof/>
            <w:webHidden/>
          </w:rPr>
          <w:instrText xml:space="preserve"> PAGEREF _Toc453064093 \h </w:instrText>
        </w:r>
        <w:r w:rsidR="00F018A6">
          <w:rPr>
            <w:noProof/>
            <w:webHidden/>
          </w:rPr>
        </w:r>
        <w:r w:rsidR="00F018A6">
          <w:rPr>
            <w:noProof/>
            <w:webHidden/>
          </w:rPr>
          <w:fldChar w:fldCharType="separate"/>
        </w:r>
        <w:r w:rsidR="00F018A6">
          <w:rPr>
            <w:noProof/>
            <w:webHidden/>
          </w:rPr>
          <w:t>6</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94" w:history="1">
        <w:r w:rsidR="00F018A6" w:rsidRPr="005062C3">
          <w:rPr>
            <w:rStyle w:val="Hipervnculo"/>
            <w:noProof/>
          </w:rPr>
          <w:t>7.2</w:t>
        </w:r>
        <w:r w:rsidR="00F018A6">
          <w:rPr>
            <w:rFonts w:asciiTheme="minorHAnsi" w:eastAsiaTheme="minorEastAsia" w:hAnsiTheme="minorHAnsi" w:cstheme="minorBidi"/>
            <w:noProof/>
            <w:szCs w:val="22"/>
            <w:lang w:eastAsia="es-CO"/>
          </w:rPr>
          <w:tab/>
        </w:r>
        <w:r w:rsidR="00F018A6" w:rsidRPr="005062C3">
          <w:rPr>
            <w:rStyle w:val="Hipervnculo"/>
            <w:noProof/>
          </w:rPr>
          <w:t>Visión General</w:t>
        </w:r>
        <w:r w:rsidR="00F018A6">
          <w:rPr>
            <w:noProof/>
            <w:webHidden/>
          </w:rPr>
          <w:tab/>
        </w:r>
        <w:r w:rsidR="00F018A6">
          <w:rPr>
            <w:noProof/>
            <w:webHidden/>
          </w:rPr>
          <w:fldChar w:fldCharType="begin"/>
        </w:r>
        <w:r w:rsidR="00F018A6">
          <w:rPr>
            <w:noProof/>
            <w:webHidden/>
          </w:rPr>
          <w:instrText xml:space="preserve"> PAGEREF _Toc453064094 \h </w:instrText>
        </w:r>
        <w:r w:rsidR="00F018A6">
          <w:rPr>
            <w:noProof/>
            <w:webHidden/>
          </w:rPr>
        </w:r>
        <w:r w:rsidR="00F018A6">
          <w:rPr>
            <w:noProof/>
            <w:webHidden/>
          </w:rPr>
          <w:fldChar w:fldCharType="separate"/>
        </w:r>
        <w:r w:rsidR="00F018A6">
          <w:rPr>
            <w:noProof/>
            <w:webHidden/>
          </w:rPr>
          <w:t>6</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95" w:history="1">
        <w:r w:rsidR="00F018A6" w:rsidRPr="005062C3">
          <w:rPr>
            <w:rStyle w:val="Hipervnculo"/>
            <w:noProof/>
          </w:rPr>
          <w:t>7.3</w:t>
        </w:r>
        <w:r w:rsidR="00F018A6">
          <w:rPr>
            <w:rFonts w:asciiTheme="minorHAnsi" w:eastAsiaTheme="minorEastAsia" w:hAnsiTheme="minorHAnsi" w:cstheme="minorBidi"/>
            <w:noProof/>
            <w:szCs w:val="22"/>
            <w:lang w:eastAsia="es-CO"/>
          </w:rPr>
          <w:tab/>
        </w:r>
        <w:r w:rsidR="00F018A6" w:rsidRPr="005062C3">
          <w:rPr>
            <w:rStyle w:val="Hipervnculo"/>
            <w:noProof/>
          </w:rPr>
          <w:t>Capas</w:t>
        </w:r>
        <w:r w:rsidR="00F018A6">
          <w:rPr>
            <w:noProof/>
            <w:webHidden/>
          </w:rPr>
          <w:tab/>
        </w:r>
        <w:r w:rsidR="00F018A6">
          <w:rPr>
            <w:noProof/>
            <w:webHidden/>
          </w:rPr>
          <w:fldChar w:fldCharType="begin"/>
        </w:r>
        <w:r w:rsidR="00F018A6">
          <w:rPr>
            <w:noProof/>
            <w:webHidden/>
          </w:rPr>
          <w:instrText xml:space="preserve"> PAGEREF _Toc453064095 \h </w:instrText>
        </w:r>
        <w:r w:rsidR="00F018A6">
          <w:rPr>
            <w:noProof/>
            <w:webHidden/>
          </w:rPr>
        </w:r>
        <w:r w:rsidR="00F018A6">
          <w:rPr>
            <w:noProof/>
            <w:webHidden/>
          </w:rPr>
          <w:fldChar w:fldCharType="separate"/>
        </w:r>
        <w:r w:rsidR="00F018A6">
          <w:rPr>
            <w:noProof/>
            <w:webHidden/>
          </w:rPr>
          <w:t>6</w:t>
        </w:r>
        <w:r w:rsidR="00F018A6">
          <w:rPr>
            <w:noProof/>
            <w:webHidden/>
          </w:rPr>
          <w:fldChar w:fldCharType="end"/>
        </w:r>
      </w:hyperlink>
    </w:p>
    <w:p w:rsidR="00F018A6" w:rsidRDefault="003218A9">
      <w:pPr>
        <w:pStyle w:val="TDC1"/>
        <w:tabs>
          <w:tab w:val="left" w:pos="600"/>
          <w:tab w:val="right" w:leader="dot" w:pos="9350"/>
        </w:tabs>
        <w:rPr>
          <w:rFonts w:asciiTheme="minorHAnsi" w:eastAsiaTheme="minorEastAsia" w:hAnsiTheme="minorHAnsi" w:cstheme="minorBidi"/>
          <w:b w:val="0"/>
          <w:noProof/>
          <w:sz w:val="22"/>
          <w:szCs w:val="22"/>
          <w:lang w:eastAsia="es-CO"/>
        </w:rPr>
      </w:pPr>
      <w:hyperlink w:anchor="_Toc453064096" w:history="1">
        <w:r w:rsidR="00F018A6" w:rsidRPr="005062C3">
          <w:rPr>
            <w:rStyle w:val="Hipervnculo"/>
            <w:rFonts w:cs="Arial"/>
            <w:noProof/>
          </w:rPr>
          <w:t>8.</w:t>
        </w:r>
        <w:r w:rsidR="00F018A6">
          <w:rPr>
            <w:rFonts w:asciiTheme="minorHAnsi" w:eastAsiaTheme="minorEastAsia" w:hAnsiTheme="minorHAnsi" w:cstheme="minorBidi"/>
            <w:b w:val="0"/>
            <w:noProof/>
            <w:sz w:val="22"/>
            <w:szCs w:val="22"/>
            <w:lang w:eastAsia="es-CO"/>
          </w:rPr>
          <w:tab/>
        </w:r>
        <w:r w:rsidR="00F018A6" w:rsidRPr="005062C3">
          <w:rPr>
            <w:rStyle w:val="Hipervnculo"/>
            <w:rFonts w:cs="Arial"/>
            <w:noProof/>
          </w:rPr>
          <w:t>VISTA DE DATOS</w:t>
        </w:r>
        <w:r w:rsidR="00F018A6">
          <w:rPr>
            <w:noProof/>
            <w:webHidden/>
          </w:rPr>
          <w:tab/>
        </w:r>
        <w:r w:rsidR="00F018A6">
          <w:rPr>
            <w:noProof/>
            <w:webHidden/>
          </w:rPr>
          <w:fldChar w:fldCharType="begin"/>
        </w:r>
        <w:r w:rsidR="00F018A6">
          <w:rPr>
            <w:noProof/>
            <w:webHidden/>
          </w:rPr>
          <w:instrText xml:space="preserve"> PAGEREF _Toc453064096 \h </w:instrText>
        </w:r>
        <w:r w:rsidR="00F018A6">
          <w:rPr>
            <w:noProof/>
            <w:webHidden/>
          </w:rPr>
        </w:r>
        <w:r w:rsidR="00F018A6">
          <w:rPr>
            <w:noProof/>
            <w:webHidden/>
          </w:rPr>
          <w:fldChar w:fldCharType="separate"/>
        </w:r>
        <w:r w:rsidR="00F018A6">
          <w:rPr>
            <w:noProof/>
            <w:webHidden/>
          </w:rPr>
          <w:t>7</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97" w:history="1">
        <w:r w:rsidR="00F018A6" w:rsidRPr="005062C3">
          <w:rPr>
            <w:rStyle w:val="Hipervnculo"/>
            <w:noProof/>
          </w:rPr>
          <w:t>8.1</w:t>
        </w:r>
        <w:r w:rsidR="00F018A6">
          <w:rPr>
            <w:rFonts w:asciiTheme="minorHAnsi" w:eastAsiaTheme="minorEastAsia" w:hAnsiTheme="minorHAnsi" w:cstheme="minorBidi"/>
            <w:noProof/>
            <w:szCs w:val="22"/>
            <w:lang w:eastAsia="es-CO"/>
          </w:rPr>
          <w:tab/>
        </w:r>
        <w:r w:rsidR="00F018A6" w:rsidRPr="005062C3">
          <w:rPr>
            <w:rStyle w:val="Hipervnculo"/>
            <w:noProof/>
          </w:rPr>
          <w:t>Modelo Entidad Relación</w:t>
        </w:r>
        <w:r w:rsidR="00F018A6">
          <w:rPr>
            <w:noProof/>
            <w:webHidden/>
          </w:rPr>
          <w:tab/>
        </w:r>
        <w:r w:rsidR="00F018A6">
          <w:rPr>
            <w:noProof/>
            <w:webHidden/>
          </w:rPr>
          <w:fldChar w:fldCharType="begin"/>
        </w:r>
        <w:r w:rsidR="00F018A6">
          <w:rPr>
            <w:noProof/>
            <w:webHidden/>
          </w:rPr>
          <w:instrText xml:space="preserve"> PAGEREF _Toc453064097 \h </w:instrText>
        </w:r>
        <w:r w:rsidR="00F018A6">
          <w:rPr>
            <w:noProof/>
            <w:webHidden/>
          </w:rPr>
        </w:r>
        <w:r w:rsidR="00F018A6">
          <w:rPr>
            <w:noProof/>
            <w:webHidden/>
          </w:rPr>
          <w:fldChar w:fldCharType="separate"/>
        </w:r>
        <w:r w:rsidR="00F018A6">
          <w:rPr>
            <w:noProof/>
            <w:webHidden/>
          </w:rPr>
          <w:t>7</w:t>
        </w:r>
        <w:r w:rsidR="00F018A6">
          <w:rPr>
            <w:noProof/>
            <w:webHidden/>
          </w:rPr>
          <w:fldChar w:fldCharType="end"/>
        </w:r>
      </w:hyperlink>
    </w:p>
    <w:p w:rsidR="00F018A6" w:rsidRDefault="003218A9">
      <w:pPr>
        <w:pStyle w:val="TDC2"/>
        <w:tabs>
          <w:tab w:val="left" w:pos="600"/>
          <w:tab w:val="right" w:leader="dot" w:pos="9350"/>
        </w:tabs>
        <w:rPr>
          <w:rFonts w:asciiTheme="minorHAnsi" w:eastAsiaTheme="minorEastAsia" w:hAnsiTheme="minorHAnsi" w:cstheme="minorBidi"/>
          <w:noProof/>
          <w:szCs w:val="22"/>
          <w:lang w:eastAsia="es-CO"/>
        </w:rPr>
      </w:pPr>
      <w:hyperlink w:anchor="_Toc453064098" w:history="1">
        <w:r w:rsidR="00F018A6" w:rsidRPr="005062C3">
          <w:rPr>
            <w:rStyle w:val="Hipervnculo"/>
            <w:noProof/>
          </w:rPr>
          <w:t>8.2</w:t>
        </w:r>
        <w:r w:rsidR="00F018A6">
          <w:rPr>
            <w:rFonts w:asciiTheme="minorHAnsi" w:eastAsiaTheme="minorEastAsia" w:hAnsiTheme="minorHAnsi" w:cstheme="minorBidi"/>
            <w:noProof/>
            <w:szCs w:val="22"/>
            <w:lang w:eastAsia="es-CO"/>
          </w:rPr>
          <w:tab/>
        </w:r>
        <w:r w:rsidR="00F018A6" w:rsidRPr="005062C3">
          <w:rPr>
            <w:rStyle w:val="Hipervnculo"/>
            <w:noProof/>
          </w:rPr>
          <w:t>Diccionario de datos</w:t>
        </w:r>
        <w:r w:rsidR="00F018A6">
          <w:rPr>
            <w:noProof/>
            <w:webHidden/>
          </w:rPr>
          <w:tab/>
        </w:r>
        <w:r w:rsidR="00F018A6">
          <w:rPr>
            <w:noProof/>
            <w:webHidden/>
          </w:rPr>
          <w:fldChar w:fldCharType="begin"/>
        </w:r>
        <w:r w:rsidR="00F018A6">
          <w:rPr>
            <w:noProof/>
            <w:webHidden/>
          </w:rPr>
          <w:instrText xml:space="preserve"> PAGEREF _Toc453064098 \h </w:instrText>
        </w:r>
        <w:r w:rsidR="00F018A6">
          <w:rPr>
            <w:noProof/>
            <w:webHidden/>
          </w:rPr>
        </w:r>
        <w:r w:rsidR="00F018A6">
          <w:rPr>
            <w:noProof/>
            <w:webHidden/>
          </w:rPr>
          <w:fldChar w:fldCharType="separate"/>
        </w:r>
        <w:r w:rsidR="00F018A6">
          <w:rPr>
            <w:noProof/>
            <w:webHidden/>
          </w:rPr>
          <w:t>7</w:t>
        </w:r>
        <w:r w:rsidR="00F018A6">
          <w:rPr>
            <w:noProof/>
            <w:webHidden/>
          </w:rPr>
          <w:fldChar w:fldCharType="end"/>
        </w:r>
      </w:hyperlink>
    </w:p>
    <w:p w:rsidR="002D07EE" w:rsidRDefault="00094985" w:rsidP="002D07EE">
      <w:pPr>
        <w:pStyle w:val="Puesto"/>
        <w:jc w:val="left"/>
        <w:rPr>
          <w:rFonts w:cs="Arial"/>
          <w:sz w:val="22"/>
          <w:szCs w:val="22"/>
        </w:rPr>
      </w:pPr>
      <w:r>
        <w:rPr>
          <w:rFonts w:cs="Arial"/>
          <w:sz w:val="22"/>
          <w:szCs w:val="22"/>
        </w:rPr>
        <w:fldChar w:fldCharType="end"/>
      </w:r>
      <w:r w:rsidR="00810144">
        <w:rPr>
          <w:rFonts w:cs="Arial"/>
          <w:sz w:val="22"/>
          <w:szCs w:val="22"/>
        </w:rPr>
        <w:br w:type="page"/>
      </w:r>
      <w:r w:rsidR="00810144">
        <w:rPr>
          <w:rFonts w:cs="Arial"/>
          <w:sz w:val="22"/>
          <w:szCs w:val="22"/>
        </w:rPr>
        <w:lastRenderedPageBreak/>
        <w:t xml:space="preserve">  </w:t>
      </w:r>
      <w:r w:rsidR="002D07EE">
        <w:rPr>
          <w:rFonts w:cs="Arial"/>
          <w:sz w:val="22"/>
          <w:szCs w:val="22"/>
        </w:rPr>
        <w:t xml:space="preserve"> </w:t>
      </w:r>
    </w:p>
    <w:p w:rsidR="000E44EB" w:rsidRDefault="000E44EB" w:rsidP="000E44EB">
      <w:pPr>
        <w:pStyle w:val="Ttulo1"/>
        <w:ind w:left="426" w:hanging="426"/>
        <w:rPr>
          <w:szCs w:val="24"/>
        </w:rPr>
      </w:pPr>
      <w:bookmarkStart w:id="0" w:name="_Toc323029912"/>
      <w:bookmarkStart w:id="1" w:name="_Toc323306499"/>
      <w:bookmarkStart w:id="2" w:name="_Toc453064068"/>
      <w:r>
        <w:rPr>
          <w:szCs w:val="24"/>
        </w:rPr>
        <w:t>INTRODUCCIÓN</w:t>
      </w:r>
      <w:bookmarkEnd w:id="0"/>
      <w:bookmarkEnd w:id="1"/>
      <w:bookmarkEnd w:id="2"/>
    </w:p>
    <w:p w:rsidR="000E44EB" w:rsidRPr="00126952" w:rsidRDefault="000E44EB" w:rsidP="000E44EB">
      <w:pPr>
        <w:rPr>
          <w:lang w:val="en-US"/>
        </w:rPr>
      </w:pPr>
      <w:bookmarkStart w:id="3" w:name="_Toc170879297"/>
    </w:p>
    <w:p w:rsidR="000E44EB" w:rsidRPr="00C94AC8" w:rsidRDefault="000E44EB" w:rsidP="000E44EB">
      <w:pPr>
        <w:pStyle w:val="Ttulo2"/>
        <w:spacing w:before="0" w:after="0"/>
        <w:rPr>
          <w:rFonts w:cs="Arial"/>
          <w:sz w:val="22"/>
          <w:szCs w:val="22"/>
          <w:lang w:val="es-MX"/>
        </w:rPr>
      </w:pPr>
      <w:bookmarkStart w:id="4" w:name="_Toc295384143"/>
      <w:bookmarkStart w:id="5" w:name="_Toc323029913"/>
      <w:bookmarkStart w:id="6" w:name="_Toc323306500"/>
      <w:bookmarkStart w:id="7" w:name="_Toc453064069"/>
      <w:r>
        <w:rPr>
          <w:rFonts w:cs="Arial"/>
          <w:sz w:val="22"/>
          <w:szCs w:val="22"/>
          <w:lang w:val="es-MX"/>
        </w:rPr>
        <w:t>Propósito</w:t>
      </w:r>
      <w:bookmarkEnd w:id="3"/>
      <w:bookmarkEnd w:id="4"/>
      <w:bookmarkEnd w:id="5"/>
      <w:bookmarkEnd w:id="6"/>
      <w:bookmarkEnd w:id="7"/>
    </w:p>
    <w:p w:rsidR="000E44EB" w:rsidRPr="000E44EB" w:rsidRDefault="000E44EB" w:rsidP="00C94AC8">
      <w:pPr>
        <w:pStyle w:val="Textoindependiente"/>
        <w:ind w:left="0"/>
        <w:rPr>
          <w:rFonts w:ascii="Arial" w:hAnsi="Arial" w:cs="Arial"/>
          <w:color w:val="0000FF"/>
          <w:szCs w:val="22"/>
        </w:rPr>
      </w:pPr>
      <w:r w:rsidRPr="000E44EB">
        <w:rPr>
          <w:rFonts w:ascii="Arial" w:hAnsi="Arial" w:cs="Arial"/>
          <w:iCs/>
          <w:color w:val="0000FF"/>
          <w:szCs w:val="22"/>
        </w:rPr>
        <w:t>[Especificación del propósito del documento</w:t>
      </w:r>
      <w:r w:rsidRPr="000E44EB">
        <w:rPr>
          <w:rFonts w:ascii="Arial" w:hAnsi="Arial" w:cs="Arial"/>
          <w:color w:val="0000FF"/>
          <w:szCs w:val="22"/>
        </w:rPr>
        <w:t>.]</w:t>
      </w:r>
    </w:p>
    <w:p w:rsidR="000E44EB" w:rsidRDefault="000E44EB" w:rsidP="000E44EB">
      <w:pPr>
        <w:pStyle w:val="Textoindependiente"/>
        <w:spacing w:after="0"/>
        <w:ind w:left="0"/>
        <w:rPr>
          <w:rFonts w:cs="Arial"/>
          <w:szCs w:val="22"/>
        </w:rPr>
      </w:pPr>
      <w:bookmarkStart w:id="8" w:name="_Toc170879298"/>
    </w:p>
    <w:p w:rsidR="000E44EB" w:rsidRDefault="000E44EB" w:rsidP="000E44EB">
      <w:pPr>
        <w:pStyle w:val="Textoindependiente"/>
        <w:spacing w:after="0"/>
        <w:ind w:left="0"/>
        <w:rPr>
          <w:rFonts w:cs="Arial"/>
          <w:szCs w:val="22"/>
        </w:rPr>
      </w:pPr>
    </w:p>
    <w:p w:rsidR="000E44EB" w:rsidRPr="00C94AC8" w:rsidRDefault="000E44EB" w:rsidP="000E44EB">
      <w:pPr>
        <w:pStyle w:val="Ttulo2"/>
        <w:spacing w:before="0" w:after="0"/>
        <w:rPr>
          <w:rFonts w:cs="Arial"/>
          <w:sz w:val="22"/>
          <w:szCs w:val="22"/>
          <w:lang w:val="es-MX"/>
        </w:rPr>
      </w:pPr>
      <w:bookmarkStart w:id="9" w:name="_Toc295384144"/>
      <w:bookmarkStart w:id="10" w:name="_Toc323029914"/>
      <w:bookmarkStart w:id="11" w:name="_Toc323306501"/>
      <w:bookmarkStart w:id="12" w:name="_Toc453064070"/>
      <w:r>
        <w:rPr>
          <w:rFonts w:cs="Arial"/>
          <w:sz w:val="22"/>
          <w:szCs w:val="22"/>
          <w:lang w:val="es-MX"/>
        </w:rPr>
        <w:t>Alcance</w:t>
      </w:r>
      <w:bookmarkEnd w:id="8"/>
      <w:bookmarkEnd w:id="9"/>
      <w:bookmarkEnd w:id="10"/>
      <w:bookmarkEnd w:id="11"/>
      <w:bookmarkEnd w:id="12"/>
    </w:p>
    <w:p w:rsidR="000E44EB" w:rsidRDefault="000E44EB" w:rsidP="00C94AC8">
      <w:pPr>
        <w:pStyle w:val="Textoindependiente"/>
        <w:ind w:left="0"/>
        <w:rPr>
          <w:rFonts w:ascii="Arial" w:hAnsi="Arial" w:cs="Arial"/>
          <w:iCs/>
          <w:color w:val="0000FF"/>
          <w:szCs w:val="22"/>
        </w:rPr>
      </w:pPr>
      <w:r w:rsidRPr="000E44EB">
        <w:rPr>
          <w:rFonts w:ascii="Arial" w:hAnsi="Arial" w:cs="Arial"/>
          <w:iCs/>
          <w:color w:val="0000FF"/>
          <w:szCs w:val="22"/>
        </w:rPr>
        <w:t>[Breve descripción  del alcance de este documento, y cualquier elemento adicional que pueda ser  afectado o influenciado por este documento.]</w:t>
      </w:r>
    </w:p>
    <w:p w:rsidR="00ED59AB" w:rsidRDefault="00ED59AB" w:rsidP="00C94AC8">
      <w:pPr>
        <w:pStyle w:val="Textoindependiente"/>
        <w:ind w:left="0"/>
        <w:rPr>
          <w:rFonts w:ascii="Arial" w:hAnsi="Arial" w:cs="Arial"/>
          <w:iCs/>
          <w:color w:val="0000FF"/>
          <w:szCs w:val="22"/>
        </w:rPr>
      </w:pPr>
    </w:p>
    <w:p w:rsidR="00ED59AB" w:rsidRPr="00ED59AB" w:rsidRDefault="00ED59AB" w:rsidP="00ED59AB">
      <w:pPr>
        <w:pStyle w:val="Ttulo2"/>
        <w:spacing w:before="0" w:after="0"/>
        <w:rPr>
          <w:rFonts w:cs="Arial"/>
          <w:sz w:val="22"/>
          <w:szCs w:val="22"/>
          <w:lang w:val="es-MX"/>
        </w:rPr>
      </w:pPr>
      <w:bookmarkStart w:id="13" w:name="_Toc453064071"/>
      <w:r>
        <w:rPr>
          <w:rFonts w:cs="Arial"/>
          <w:sz w:val="22"/>
          <w:szCs w:val="22"/>
          <w:lang w:val="es-MX"/>
        </w:rPr>
        <w:t>Restricciones y limitaciones</w:t>
      </w:r>
      <w:bookmarkEnd w:id="13"/>
    </w:p>
    <w:p w:rsidR="00ED59AB" w:rsidRDefault="00ED59AB" w:rsidP="00ED59AB">
      <w:pPr>
        <w:pStyle w:val="Textoindependiente"/>
        <w:ind w:left="0"/>
        <w:rPr>
          <w:rFonts w:ascii="Arial" w:hAnsi="Arial" w:cs="Arial"/>
          <w:iCs/>
          <w:color w:val="0000FF"/>
          <w:szCs w:val="22"/>
        </w:rPr>
      </w:pPr>
    </w:p>
    <w:p w:rsidR="00ED59AB" w:rsidRDefault="00ED59AB" w:rsidP="00ED59AB">
      <w:pPr>
        <w:pStyle w:val="Textoindependiente"/>
        <w:ind w:left="0"/>
        <w:rPr>
          <w:rFonts w:ascii="Arial" w:hAnsi="Arial" w:cs="Arial"/>
          <w:iCs/>
          <w:color w:val="0000FF"/>
          <w:szCs w:val="22"/>
        </w:rPr>
      </w:pPr>
      <w:r w:rsidRPr="000E44EB">
        <w:rPr>
          <w:rFonts w:ascii="Arial" w:hAnsi="Arial" w:cs="Arial"/>
          <w:iCs/>
          <w:color w:val="0000FF"/>
          <w:szCs w:val="22"/>
        </w:rPr>
        <w:t>[</w:t>
      </w:r>
      <w:r>
        <w:rPr>
          <w:rFonts w:ascii="Arial" w:hAnsi="Arial" w:cs="Arial"/>
          <w:iCs/>
          <w:color w:val="0000FF"/>
          <w:szCs w:val="22"/>
        </w:rPr>
        <w:t xml:space="preserve">Descripción de las </w:t>
      </w:r>
      <w:r w:rsidRPr="00ED59AB">
        <w:rPr>
          <w:rFonts w:ascii="Arial" w:hAnsi="Arial" w:cs="Arial"/>
          <w:iCs/>
          <w:color w:val="0000FF"/>
          <w:szCs w:val="22"/>
        </w:rPr>
        <w:t>restricciones impuestas por el entorno en que el software debe operar; por la necesidad de reutilizar los activos existentes; por la imposición de diferentes estándares; por la necesidad de compatibilidad con los sistemas existentes, etc.   También puede haber un conjunto preexistente de principios y políticas arquitectónicas que orientarán el desarrollo, y que deben ser elaboradas y verificadas para el proyecto</w:t>
      </w:r>
      <w:r w:rsidRPr="000E44EB">
        <w:rPr>
          <w:rFonts w:ascii="Arial" w:hAnsi="Arial" w:cs="Arial"/>
          <w:iCs/>
          <w:color w:val="0000FF"/>
          <w:szCs w:val="22"/>
        </w:rPr>
        <w:t>.]</w:t>
      </w:r>
    </w:p>
    <w:p w:rsidR="000E44EB" w:rsidRDefault="000E44EB" w:rsidP="000E44EB">
      <w:pPr>
        <w:pStyle w:val="Textoindependiente"/>
        <w:spacing w:after="0"/>
        <w:ind w:left="284"/>
        <w:rPr>
          <w:rFonts w:cs="Arial"/>
          <w:szCs w:val="22"/>
        </w:rPr>
      </w:pPr>
    </w:p>
    <w:p w:rsidR="000E44EB" w:rsidRDefault="000E44EB" w:rsidP="000E44EB">
      <w:pPr>
        <w:pStyle w:val="Textoindependiente"/>
        <w:spacing w:after="0"/>
        <w:ind w:left="0"/>
        <w:rPr>
          <w:rFonts w:cs="Arial"/>
          <w:szCs w:val="22"/>
        </w:rPr>
      </w:pPr>
    </w:p>
    <w:p w:rsidR="000E44EB" w:rsidRDefault="000E44EB" w:rsidP="000E44EB">
      <w:pPr>
        <w:pStyle w:val="Ttulo2"/>
        <w:spacing w:before="0" w:after="0"/>
        <w:rPr>
          <w:rFonts w:cs="Arial"/>
          <w:sz w:val="22"/>
          <w:szCs w:val="22"/>
          <w:lang w:val="es-MX"/>
        </w:rPr>
      </w:pPr>
      <w:bookmarkStart w:id="14" w:name="_Toc170879299"/>
      <w:bookmarkStart w:id="15" w:name="_Toc295384145"/>
      <w:bookmarkStart w:id="16" w:name="_Toc323029915"/>
      <w:bookmarkStart w:id="17" w:name="_Toc323306502"/>
      <w:bookmarkStart w:id="18" w:name="_Toc453064072"/>
      <w:r>
        <w:rPr>
          <w:rFonts w:cs="Arial"/>
          <w:sz w:val="22"/>
          <w:szCs w:val="22"/>
          <w:lang w:val="es-MX"/>
        </w:rPr>
        <w:t>Definiciones, Siglas y Abreviaturas</w:t>
      </w:r>
      <w:bookmarkEnd w:id="14"/>
      <w:bookmarkEnd w:id="15"/>
      <w:bookmarkEnd w:id="16"/>
      <w:bookmarkEnd w:id="17"/>
      <w:bookmarkEnd w:id="18"/>
    </w:p>
    <w:p w:rsidR="000E44EB" w:rsidRPr="000E44EB" w:rsidRDefault="000E44EB" w:rsidP="00C94AC8">
      <w:pPr>
        <w:pStyle w:val="Textoindependiente"/>
        <w:ind w:left="0"/>
        <w:rPr>
          <w:rFonts w:ascii="Arial" w:hAnsi="Arial" w:cs="Arial"/>
          <w:iCs/>
          <w:color w:val="0000FF"/>
          <w:szCs w:val="22"/>
        </w:rPr>
      </w:pPr>
      <w:r w:rsidRPr="000E44EB">
        <w:rPr>
          <w:rFonts w:ascii="Arial" w:hAnsi="Arial" w:cs="Arial"/>
          <w:iCs/>
          <w:color w:val="0000FF"/>
          <w:szCs w:val="22"/>
        </w:rPr>
        <w:t>[Definiciones de terminología adecuada para el entendimiento de este documento, también se puede presentar la referencia al glosario.]</w:t>
      </w:r>
    </w:p>
    <w:p w:rsidR="000E44EB" w:rsidRDefault="000E44EB" w:rsidP="000E44EB"/>
    <w:p w:rsidR="000E44EB" w:rsidRDefault="000E44EB" w:rsidP="000E44EB">
      <w:pPr>
        <w:pStyle w:val="Ttulo2"/>
        <w:rPr>
          <w:rFonts w:cs="Arial"/>
          <w:sz w:val="22"/>
          <w:szCs w:val="22"/>
          <w:lang w:val="es-MX"/>
        </w:rPr>
      </w:pPr>
      <w:bookmarkStart w:id="19" w:name="_Toc170879300"/>
      <w:bookmarkStart w:id="20" w:name="_Toc295384146"/>
      <w:bookmarkStart w:id="21" w:name="_Toc323029916"/>
      <w:bookmarkStart w:id="22" w:name="_Toc323306503"/>
      <w:bookmarkStart w:id="23" w:name="_Toc453064073"/>
      <w:r>
        <w:rPr>
          <w:rFonts w:cs="Arial"/>
          <w:sz w:val="22"/>
          <w:szCs w:val="22"/>
          <w:lang w:val="es-MX"/>
        </w:rPr>
        <w:t>Referencias</w:t>
      </w:r>
      <w:bookmarkEnd w:id="19"/>
      <w:bookmarkEnd w:id="20"/>
      <w:bookmarkEnd w:id="21"/>
      <w:bookmarkEnd w:id="22"/>
      <w:bookmarkEnd w:id="23"/>
    </w:p>
    <w:p w:rsidR="000E44EB" w:rsidRPr="000E44EB" w:rsidRDefault="000E44EB" w:rsidP="00C94AC8">
      <w:pPr>
        <w:pStyle w:val="Textoindependiente"/>
        <w:ind w:left="0"/>
        <w:rPr>
          <w:rFonts w:ascii="Arial" w:hAnsi="Arial" w:cs="Arial"/>
          <w:iCs/>
          <w:color w:val="0000FF"/>
          <w:szCs w:val="22"/>
        </w:rPr>
      </w:pPr>
      <w:r w:rsidRPr="000E44EB">
        <w:rPr>
          <w:rFonts w:ascii="Arial" w:hAnsi="Arial" w:cs="Arial"/>
          <w:iCs/>
          <w:color w:val="0000FF"/>
          <w:szCs w:val="22"/>
        </w:rPr>
        <w:t xml:space="preserve">[Se especifican las referencias a los documentos que amplían la información plasmada en este y/o que se </w:t>
      </w:r>
      <w:r w:rsidR="00D36110" w:rsidRPr="000E44EB">
        <w:rPr>
          <w:rFonts w:ascii="Arial" w:hAnsi="Arial" w:cs="Arial"/>
          <w:iCs/>
          <w:color w:val="0000FF"/>
          <w:szCs w:val="22"/>
        </w:rPr>
        <w:t>tomó</w:t>
      </w:r>
      <w:r w:rsidRPr="000E44EB">
        <w:rPr>
          <w:rFonts w:ascii="Arial" w:hAnsi="Arial" w:cs="Arial"/>
          <w:iCs/>
          <w:color w:val="0000FF"/>
          <w:szCs w:val="22"/>
        </w:rPr>
        <w:t xml:space="preserve"> de referencia para su elaboración</w:t>
      </w:r>
      <w:r w:rsidR="00D36110">
        <w:rPr>
          <w:rFonts w:ascii="Arial" w:hAnsi="Arial" w:cs="Arial"/>
          <w:iCs/>
          <w:color w:val="0000FF"/>
          <w:szCs w:val="22"/>
        </w:rPr>
        <w:t>.  Pueden ser documentos externos, documentos internos, documentos de gobierno, etc.</w:t>
      </w:r>
      <w:r w:rsidRPr="000E44EB">
        <w:rPr>
          <w:rFonts w:ascii="Arial" w:hAnsi="Arial" w:cs="Arial"/>
          <w:iCs/>
          <w:color w:val="0000FF"/>
          <w:szCs w:val="22"/>
        </w:rPr>
        <w:t>]</w:t>
      </w:r>
    </w:p>
    <w:p w:rsidR="002D07EE" w:rsidRPr="000E44EB" w:rsidRDefault="002D07EE" w:rsidP="002D07EE">
      <w:pPr>
        <w:pStyle w:val="Textoindependiente"/>
        <w:jc w:val="both"/>
      </w:pPr>
    </w:p>
    <w:p w:rsidR="00626526" w:rsidRDefault="00626526" w:rsidP="002D07EE">
      <w:pPr>
        <w:pStyle w:val="Ttulo1"/>
        <w:spacing w:before="0" w:after="0"/>
        <w:jc w:val="both"/>
        <w:rPr>
          <w:rFonts w:cs="Arial"/>
          <w:szCs w:val="24"/>
        </w:rPr>
      </w:pPr>
      <w:bookmarkStart w:id="24" w:name="_Toc453064074"/>
      <w:r>
        <w:rPr>
          <w:rFonts w:cs="Arial"/>
          <w:szCs w:val="24"/>
        </w:rPr>
        <w:t>REQUISITOS</w:t>
      </w:r>
      <w:bookmarkEnd w:id="24"/>
    </w:p>
    <w:p w:rsidR="00626526" w:rsidRDefault="00626526" w:rsidP="00626526">
      <w:pPr>
        <w:pStyle w:val="Ttulo2"/>
      </w:pPr>
      <w:bookmarkStart w:id="25" w:name="_Toc453064075"/>
      <w:r>
        <w:t>Funcionales</w:t>
      </w:r>
      <w:bookmarkEnd w:id="25"/>
    </w:p>
    <w:p w:rsidR="009D7586" w:rsidRPr="000E44EB" w:rsidRDefault="009D7586" w:rsidP="009D7586">
      <w:pPr>
        <w:pStyle w:val="Textoindependiente"/>
        <w:ind w:left="0"/>
        <w:rPr>
          <w:rFonts w:ascii="Arial" w:hAnsi="Arial" w:cs="Arial"/>
          <w:iCs/>
          <w:color w:val="0000FF"/>
          <w:szCs w:val="22"/>
        </w:rPr>
      </w:pPr>
      <w:r w:rsidRPr="000E44EB">
        <w:rPr>
          <w:rFonts w:ascii="Arial" w:hAnsi="Arial" w:cs="Arial"/>
          <w:iCs/>
          <w:color w:val="0000FF"/>
          <w:szCs w:val="22"/>
        </w:rPr>
        <w:t xml:space="preserve">[Se </w:t>
      </w:r>
      <w:r>
        <w:rPr>
          <w:rFonts w:ascii="Arial" w:hAnsi="Arial" w:cs="Arial"/>
          <w:iCs/>
          <w:color w:val="0000FF"/>
          <w:szCs w:val="22"/>
        </w:rPr>
        <w:t xml:space="preserve">debe mostrar la lista de los requisitos funcionales, el detalle de los mismos se debe especificar en el documento </w:t>
      </w:r>
      <w:r w:rsidRPr="009D7586">
        <w:rPr>
          <w:rFonts w:ascii="Arial" w:hAnsi="Arial" w:cs="Arial"/>
          <w:iCs/>
          <w:color w:val="0000FF"/>
          <w:szCs w:val="22"/>
        </w:rPr>
        <w:t>A-GI-F009 FICHA TECNICA REQUERIMIENTO.</w:t>
      </w:r>
      <w:r w:rsidRPr="000E44EB">
        <w:rPr>
          <w:rFonts w:ascii="Arial" w:hAnsi="Arial" w:cs="Arial"/>
          <w:iCs/>
          <w:color w:val="0000FF"/>
          <w:szCs w:val="22"/>
        </w:rPr>
        <w:t>]</w:t>
      </w:r>
    </w:p>
    <w:p w:rsidR="009D7586" w:rsidRPr="009D7586" w:rsidRDefault="009D7586" w:rsidP="009D7586"/>
    <w:p w:rsidR="00626526" w:rsidRDefault="00626526" w:rsidP="00626526">
      <w:pPr>
        <w:pStyle w:val="Ttulo2"/>
      </w:pPr>
      <w:bookmarkStart w:id="26" w:name="_Toc453064076"/>
      <w:r>
        <w:lastRenderedPageBreak/>
        <w:t>No funcionales</w:t>
      </w:r>
      <w:bookmarkEnd w:id="26"/>
    </w:p>
    <w:p w:rsidR="00626526" w:rsidRDefault="00626526" w:rsidP="00626526">
      <w:pPr>
        <w:pStyle w:val="Ttulo3"/>
      </w:pPr>
      <w:bookmarkStart w:id="27" w:name="_Toc453064077"/>
      <w:r>
        <w:t>Tamaño y rendimiento</w:t>
      </w:r>
      <w:bookmarkEnd w:id="27"/>
    </w:p>
    <w:p w:rsidR="00987773" w:rsidRPr="000E44EB" w:rsidRDefault="00987773" w:rsidP="00987773">
      <w:pPr>
        <w:pStyle w:val="Textoindependiente"/>
        <w:ind w:left="0"/>
        <w:rPr>
          <w:rFonts w:ascii="Arial" w:hAnsi="Arial" w:cs="Arial"/>
          <w:iCs/>
          <w:color w:val="0000FF"/>
          <w:szCs w:val="22"/>
        </w:rPr>
      </w:pPr>
      <w:r w:rsidRPr="000E44EB">
        <w:rPr>
          <w:rFonts w:ascii="Arial" w:hAnsi="Arial" w:cs="Arial"/>
          <w:iCs/>
          <w:color w:val="0000FF"/>
          <w:szCs w:val="22"/>
        </w:rPr>
        <w:t>[</w:t>
      </w:r>
      <w:r w:rsidR="00F72701" w:rsidRPr="00F72701">
        <w:rPr>
          <w:rFonts w:ascii="Arial" w:hAnsi="Arial" w:cs="Arial"/>
          <w:iCs/>
          <w:color w:val="0000FF"/>
          <w:szCs w:val="22"/>
        </w:rPr>
        <w:t>En esta sección se describen las características volumétricas de definición arquitectónica y de respuesta del sistema. La información presentada puede incluir:</w:t>
      </w:r>
      <w:r w:rsidR="00F72701" w:rsidRPr="00F72701">
        <w:t xml:space="preserve"> </w:t>
      </w:r>
      <w:r w:rsidR="00F72701" w:rsidRPr="00F72701">
        <w:rPr>
          <w:rFonts w:ascii="Arial" w:hAnsi="Arial" w:cs="Arial"/>
          <w:iCs/>
          <w:color w:val="0000FF"/>
          <w:szCs w:val="22"/>
        </w:rPr>
        <w:t>El número de elementos clave que el sistema tendrá que maneja</w:t>
      </w:r>
      <w:r w:rsidR="00F72701">
        <w:rPr>
          <w:rFonts w:ascii="Arial" w:hAnsi="Arial" w:cs="Arial"/>
          <w:iCs/>
          <w:color w:val="0000FF"/>
          <w:szCs w:val="22"/>
        </w:rPr>
        <w:t>r</w:t>
      </w:r>
      <w:r w:rsidR="00F72701" w:rsidRPr="00F72701">
        <w:rPr>
          <w:rFonts w:ascii="Arial" w:hAnsi="Arial" w:cs="Arial"/>
          <w:iCs/>
          <w:color w:val="0000FF"/>
          <w:szCs w:val="22"/>
        </w:rPr>
        <w:t>,</w:t>
      </w:r>
      <w:r w:rsidR="00F72701">
        <w:rPr>
          <w:rFonts w:ascii="Arial" w:hAnsi="Arial" w:cs="Arial"/>
          <w:iCs/>
          <w:color w:val="0000FF"/>
          <w:szCs w:val="22"/>
        </w:rPr>
        <w:t xml:space="preserve"> </w:t>
      </w:r>
      <w:r w:rsidR="00F72701" w:rsidRPr="00F72701">
        <w:rPr>
          <w:rFonts w:ascii="Arial" w:hAnsi="Arial" w:cs="Arial"/>
          <w:iCs/>
          <w:color w:val="0000FF"/>
          <w:szCs w:val="22"/>
        </w:rPr>
        <w:t>Las medidas de rendimiento clave del sistema, como el tiempo de respuesta medio para sucesos clave; índices de rendimiento medio, máximo y mínimo, etc. utilización de memoria, disco duro, etc.</w:t>
      </w:r>
      <w:r w:rsidRPr="000E44EB">
        <w:rPr>
          <w:rFonts w:ascii="Arial" w:hAnsi="Arial" w:cs="Arial"/>
          <w:iCs/>
          <w:color w:val="0000FF"/>
          <w:szCs w:val="22"/>
        </w:rPr>
        <w:t>]</w:t>
      </w:r>
    </w:p>
    <w:p w:rsidR="00987773" w:rsidRPr="00987773" w:rsidRDefault="00987773" w:rsidP="00987773"/>
    <w:p w:rsidR="00626526" w:rsidRDefault="00626526" w:rsidP="00626526">
      <w:pPr>
        <w:pStyle w:val="Ttulo3"/>
      </w:pPr>
      <w:bookmarkStart w:id="28" w:name="_Toc453064078"/>
      <w:r>
        <w:t>Calidad</w:t>
      </w:r>
      <w:bookmarkEnd w:id="28"/>
    </w:p>
    <w:p w:rsidR="005517DE" w:rsidRPr="005517DE" w:rsidRDefault="005517DE" w:rsidP="005517DE"/>
    <w:p w:rsidR="005517DE" w:rsidRPr="000E44EB" w:rsidRDefault="005517DE" w:rsidP="005517DE">
      <w:pPr>
        <w:pStyle w:val="Textoindependiente"/>
        <w:ind w:left="0"/>
        <w:rPr>
          <w:rFonts w:ascii="Arial" w:hAnsi="Arial" w:cs="Arial"/>
          <w:iCs/>
          <w:color w:val="0000FF"/>
          <w:szCs w:val="22"/>
        </w:rPr>
      </w:pPr>
      <w:r w:rsidRPr="000E44EB">
        <w:rPr>
          <w:rFonts w:ascii="Arial" w:hAnsi="Arial" w:cs="Arial"/>
          <w:iCs/>
          <w:color w:val="0000FF"/>
          <w:szCs w:val="22"/>
        </w:rPr>
        <w:t>[</w:t>
      </w:r>
      <w:r w:rsidRPr="005517DE">
        <w:rPr>
          <w:rFonts w:ascii="Arial" w:hAnsi="Arial" w:cs="Arial"/>
          <w:iCs/>
          <w:color w:val="0000FF"/>
          <w:szCs w:val="22"/>
        </w:rPr>
        <w:t>Contiene las dimensiones de calidad clave del sistema que forma la arquitectura. La información presentada puede incluir: Requisitos de rendimiento operativo, como tiempo medio entre anomalías (MTBF), Destinos de calidad, como "tiempo de inactividad no planificado", Destinos ampliables, como "el software se podrá actualizar mientras en sistema se esté ejecutando". Destinos con portabilidad, como plataformas de hardware, sistemas operativos, lenguajes.</w:t>
      </w:r>
      <w:r w:rsidRPr="000E44EB">
        <w:rPr>
          <w:rFonts w:ascii="Arial" w:hAnsi="Arial" w:cs="Arial"/>
          <w:iCs/>
          <w:color w:val="0000FF"/>
          <w:szCs w:val="22"/>
        </w:rPr>
        <w:t>]</w:t>
      </w:r>
    </w:p>
    <w:p w:rsidR="005517DE" w:rsidRPr="005517DE" w:rsidRDefault="005517DE" w:rsidP="005517DE"/>
    <w:p w:rsidR="00626526" w:rsidRDefault="00626526" w:rsidP="00626526">
      <w:pPr>
        <w:pStyle w:val="Ttulo3"/>
      </w:pPr>
      <w:bookmarkStart w:id="29" w:name="_Toc453064079"/>
      <w:r>
        <w:t>Otros</w:t>
      </w:r>
      <w:bookmarkEnd w:id="29"/>
    </w:p>
    <w:p w:rsidR="0085090F" w:rsidRDefault="0085090F" w:rsidP="0085090F"/>
    <w:p w:rsidR="0085090F" w:rsidRPr="000E44EB" w:rsidRDefault="0085090F" w:rsidP="0085090F">
      <w:pPr>
        <w:pStyle w:val="Textoindependiente"/>
        <w:ind w:left="0"/>
        <w:rPr>
          <w:rFonts w:ascii="Arial" w:hAnsi="Arial" w:cs="Arial"/>
          <w:iCs/>
          <w:color w:val="0000FF"/>
          <w:szCs w:val="22"/>
        </w:rPr>
      </w:pPr>
      <w:r w:rsidRPr="000E44EB">
        <w:rPr>
          <w:rFonts w:ascii="Arial" w:hAnsi="Arial" w:cs="Arial"/>
          <w:iCs/>
          <w:color w:val="0000FF"/>
          <w:szCs w:val="22"/>
        </w:rPr>
        <w:t>[</w:t>
      </w:r>
      <w:r>
        <w:rPr>
          <w:rFonts w:ascii="Arial" w:hAnsi="Arial" w:cs="Arial"/>
          <w:iCs/>
          <w:color w:val="0000FF"/>
          <w:szCs w:val="22"/>
        </w:rPr>
        <w:t>Describe como la arquitectura da soporte a cualquier otro requisito no funcional que exista</w:t>
      </w:r>
      <w:r w:rsidRPr="005517DE">
        <w:rPr>
          <w:rFonts w:ascii="Arial" w:hAnsi="Arial" w:cs="Arial"/>
          <w:iCs/>
          <w:color w:val="0000FF"/>
          <w:szCs w:val="22"/>
        </w:rPr>
        <w:t>.</w:t>
      </w:r>
      <w:r w:rsidRPr="000E44EB">
        <w:rPr>
          <w:rFonts w:ascii="Arial" w:hAnsi="Arial" w:cs="Arial"/>
          <w:iCs/>
          <w:color w:val="0000FF"/>
          <w:szCs w:val="22"/>
        </w:rPr>
        <w:t>]</w:t>
      </w:r>
    </w:p>
    <w:p w:rsidR="0085090F" w:rsidRPr="0085090F" w:rsidRDefault="0085090F" w:rsidP="0085090F"/>
    <w:p w:rsidR="00626526" w:rsidRPr="00626526" w:rsidRDefault="00626526" w:rsidP="00626526"/>
    <w:p w:rsidR="005E2261" w:rsidRDefault="005E2261" w:rsidP="002D07EE">
      <w:pPr>
        <w:pStyle w:val="Ttulo1"/>
        <w:spacing w:before="0" w:after="0"/>
        <w:jc w:val="both"/>
        <w:rPr>
          <w:rFonts w:cs="Arial"/>
          <w:szCs w:val="24"/>
        </w:rPr>
      </w:pPr>
      <w:bookmarkStart w:id="30" w:name="_Toc453064080"/>
      <w:r>
        <w:rPr>
          <w:rFonts w:cs="Arial"/>
          <w:szCs w:val="24"/>
        </w:rPr>
        <w:t>VISTA</w:t>
      </w:r>
      <w:r w:rsidR="00FF4E49">
        <w:rPr>
          <w:rFonts w:cs="Arial"/>
          <w:szCs w:val="24"/>
        </w:rPr>
        <w:t xml:space="preserve"> DE CASOS DE USO</w:t>
      </w:r>
      <w:bookmarkEnd w:id="30"/>
    </w:p>
    <w:p w:rsidR="00626526" w:rsidRDefault="00626526" w:rsidP="00626526"/>
    <w:p w:rsidR="0055729D" w:rsidRPr="000E44EB" w:rsidRDefault="0055729D" w:rsidP="0055729D">
      <w:pPr>
        <w:pStyle w:val="Textoindependiente"/>
        <w:ind w:left="0"/>
        <w:rPr>
          <w:rFonts w:ascii="Arial" w:hAnsi="Arial" w:cs="Arial"/>
          <w:iCs/>
          <w:color w:val="0000FF"/>
          <w:szCs w:val="22"/>
        </w:rPr>
      </w:pPr>
      <w:r w:rsidRPr="000E44EB">
        <w:rPr>
          <w:rFonts w:ascii="Arial" w:hAnsi="Arial" w:cs="Arial"/>
          <w:iCs/>
          <w:color w:val="0000FF"/>
          <w:szCs w:val="22"/>
        </w:rPr>
        <w:t>[</w:t>
      </w:r>
      <w:r w:rsidRPr="0055729D">
        <w:rPr>
          <w:rFonts w:ascii="Arial" w:hAnsi="Arial" w:cs="Arial"/>
          <w:iCs/>
          <w:color w:val="0000FF"/>
          <w:szCs w:val="22"/>
        </w:rPr>
        <w:t>La Vista de Casos de Uso presenta un subconjunto del Modelo de Caos de Uso. Describe los</w:t>
      </w:r>
      <w:r>
        <w:rPr>
          <w:rFonts w:ascii="Arial" w:hAnsi="Arial" w:cs="Arial"/>
          <w:iCs/>
          <w:color w:val="0000FF"/>
          <w:szCs w:val="22"/>
        </w:rPr>
        <w:t xml:space="preserve"> </w:t>
      </w:r>
      <w:r w:rsidRPr="0055729D">
        <w:rPr>
          <w:rFonts w:ascii="Arial" w:hAnsi="Arial" w:cs="Arial"/>
          <w:iCs/>
          <w:color w:val="0000FF"/>
          <w:szCs w:val="22"/>
        </w:rPr>
        <w:t>casos de uso o escenarios que representen funcionalidades centrales del sistema final, que</w:t>
      </w:r>
      <w:r>
        <w:rPr>
          <w:rFonts w:ascii="Arial" w:hAnsi="Arial" w:cs="Arial"/>
          <w:iCs/>
          <w:color w:val="0000FF"/>
          <w:szCs w:val="22"/>
        </w:rPr>
        <w:t xml:space="preserve"> </w:t>
      </w:r>
      <w:r w:rsidRPr="0055729D">
        <w:rPr>
          <w:rFonts w:ascii="Arial" w:hAnsi="Arial" w:cs="Arial"/>
          <w:iCs/>
          <w:color w:val="0000FF"/>
          <w:szCs w:val="22"/>
        </w:rPr>
        <w:t>requieran una gran cobertura arquitectónica o aquellos que impliquen algún punto</w:t>
      </w:r>
      <w:r>
        <w:rPr>
          <w:rFonts w:ascii="Arial" w:hAnsi="Arial" w:cs="Arial"/>
          <w:iCs/>
          <w:color w:val="0000FF"/>
          <w:szCs w:val="22"/>
        </w:rPr>
        <w:t xml:space="preserve"> </w:t>
      </w:r>
      <w:r w:rsidRPr="0055729D">
        <w:rPr>
          <w:rFonts w:ascii="Arial" w:hAnsi="Arial" w:cs="Arial"/>
          <w:iCs/>
          <w:color w:val="0000FF"/>
          <w:szCs w:val="22"/>
        </w:rPr>
        <w:t>especialmente delicado de la arquitectura. Estos casos de uso, en conjunto con los</w:t>
      </w:r>
      <w:r>
        <w:rPr>
          <w:rFonts w:ascii="Arial" w:hAnsi="Arial" w:cs="Arial"/>
          <w:iCs/>
          <w:color w:val="0000FF"/>
          <w:szCs w:val="22"/>
        </w:rPr>
        <w:t xml:space="preserve"> </w:t>
      </w:r>
      <w:r w:rsidRPr="0055729D">
        <w:rPr>
          <w:rFonts w:ascii="Arial" w:hAnsi="Arial" w:cs="Arial"/>
          <w:iCs/>
          <w:color w:val="0000FF"/>
          <w:szCs w:val="22"/>
        </w:rPr>
        <w:t>requerimientos no funcionales, permiten descubrir y diseñar la arquitectura del sistema</w:t>
      </w:r>
      <w:r w:rsidRPr="005517DE">
        <w:rPr>
          <w:rFonts w:ascii="Arial" w:hAnsi="Arial" w:cs="Arial"/>
          <w:iCs/>
          <w:color w:val="0000FF"/>
          <w:szCs w:val="22"/>
        </w:rPr>
        <w:t>.</w:t>
      </w:r>
      <w:r w:rsidRPr="000E44EB">
        <w:rPr>
          <w:rFonts w:ascii="Arial" w:hAnsi="Arial" w:cs="Arial"/>
          <w:iCs/>
          <w:color w:val="0000FF"/>
          <w:szCs w:val="22"/>
        </w:rPr>
        <w:t>]</w:t>
      </w:r>
    </w:p>
    <w:p w:rsidR="0055729D" w:rsidRPr="00626526" w:rsidRDefault="0055729D" w:rsidP="00626526"/>
    <w:p w:rsidR="00FF4E49" w:rsidRDefault="00FF4E49" w:rsidP="00FF4E49">
      <w:pPr>
        <w:pStyle w:val="Ttulo2"/>
      </w:pPr>
      <w:bookmarkStart w:id="31" w:name="_Toc453064081"/>
      <w:r>
        <w:t>Introducción</w:t>
      </w:r>
      <w:bookmarkEnd w:id="31"/>
    </w:p>
    <w:p w:rsidR="0085090F" w:rsidRPr="000E44EB" w:rsidRDefault="0085090F" w:rsidP="0055729D">
      <w:pPr>
        <w:pStyle w:val="Textoindependiente"/>
        <w:ind w:left="0"/>
        <w:rPr>
          <w:rFonts w:ascii="Arial" w:hAnsi="Arial" w:cs="Arial"/>
          <w:iCs/>
          <w:color w:val="0000FF"/>
          <w:szCs w:val="22"/>
        </w:rPr>
      </w:pPr>
      <w:r w:rsidRPr="000E44EB">
        <w:rPr>
          <w:rFonts w:ascii="Arial" w:hAnsi="Arial" w:cs="Arial"/>
          <w:iCs/>
          <w:color w:val="0000FF"/>
          <w:szCs w:val="22"/>
        </w:rPr>
        <w:t>[</w:t>
      </w:r>
      <w:r w:rsidR="0055729D">
        <w:rPr>
          <w:rFonts w:ascii="Arial" w:hAnsi="Arial" w:cs="Arial"/>
          <w:iCs/>
          <w:color w:val="0000FF"/>
          <w:szCs w:val="22"/>
        </w:rPr>
        <w:t>Breve descripción de que se muestra en la sección “Vista de Casos de Uso”</w:t>
      </w:r>
      <w:r w:rsidRPr="005517DE">
        <w:rPr>
          <w:rFonts w:ascii="Arial" w:hAnsi="Arial" w:cs="Arial"/>
          <w:iCs/>
          <w:color w:val="0000FF"/>
          <w:szCs w:val="22"/>
        </w:rPr>
        <w:t>.</w:t>
      </w:r>
      <w:r w:rsidRPr="000E44EB">
        <w:rPr>
          <w:rFonts w:ascii="Arial" w:hAnsi="Arial" w:cs="Arial"/>
          <w:iCs/>
          <w:color w:val="0000FF"/>
          <w:szCs w:val="22"/>
        </w:rPr>
        <w:t>]</w:t>
      </w:r>
    </w:p>
    <w:p w:rsidR="00FF4E49" w:rsidRDefault="00FF4E49" w:rsidP="00FF4E49">
      <w:pPr>
        <w:pStyle w:val="Ttulo2"/>
      </w:pPr>
      <w:bookmarkStart w:id="32" w:name="_Toc453064082"/>
      <w:r>
        <w:t>Identificación</w:t>
      </w:r>
      <w:r w:rsidR="00D84D9B">
        <w:t xml:space="preserve"> y descripción</w:t>
      </w:r>
      <w:r>
        <w:t xml:space="preserve"> de los Casos de Uso relevantes para la arquitectura</w:t>
      </w:r>
      <w:bookmarkEnd w:id="32"/>
    </w:p>
    <w:p w:rsidR="00671B36" w:rsidRDefault="00671B36" w:rsidP="00671B36">
      <w:pPr>
        <w:pStyle w:val="Textoindependiente"/>
        <w:ind w:left="0"/>
        <w:rPr>
          <w:rFonts w:ascii="Arial" w:hAnsi="Arial" w:cs="Arial"/>
          <w:iCs/>
          <w:color w:val="0000FF"/>
          <w:szCs w:val="22"/>
        </w:rPr>
      </w:pPr>
    </w:p>
    <w:p w:rsidR="00671B36" w:rsidRPr="00671B36" w:rsidRDefault="00671B36" w:rsidP="00671B36">
      <w:pPr>
        <w:pStyle w:val="Textoindependiente"/>
        <w:rPr>
          <w:rFonts w:ascii="Arial" w:hAnsi="Arial" w:cs="Arial"/>
          <w:iCs/>
          <w:color w:val="0000FF"/>
          <w:szCs w:val="22"/>
        </w:rPr>
      </w:pPr>
      <w:r w:rsidRPr="000E44EB">
        <w:rPr>
          <w:rFonts w:ascii="Arial" w:hAnsi="Arial" w:cs="Arial"/>
          <w:iCs/>
          <w:color w:val="0000FF"/>
          <w:szCs w:val="22"/>
        </w:rPr>
        <w:t>[</w:t>
      </w:r>
      <w:r>
        <w:rPr>
          <w:rFonts w:ascii="Arial" w:hAnsi="Arial" w:cs="Arial"/>
          <w:iCs/>
          <w:color w:val="0000FF"/>
          <w:szCs w:val="22"/>
        </w:rPr>
        <w:t xml:space="preserve">Se debe listar los casos de uso que son relevantes desde el punto de vista de la arquitectura.  </w:t>
      </w:r>
      <w:r w:rsidRPr="00671B36">
        <w:rPr>
          <w:rFonts w:ascii="Arial" w:hAnsi="Arial" w:cs="Arial"/>
          <w:iCs/>
          <w:color w:val="0000FF"/>
          <w:szCs w:val="22"/>
        </w:rPr>
        <w:t xml:space="preserve">Para cada </w:t>
      </w:r>
      <w:r>
        <w:rPr>
          <w:rFonts w:ascii="Arial" w:hAnsi="Arial" w:cs="Arial"/>
          <w:iCs/>
          <w:color w:val="0000FF"/>
          <w:szCs w:val="22"/>
        </w:rPr>
        <w:t>caso</w:t>
      </w:r>
      <w:r w:rsidRPr="00671B36">
        <w:rPr>
          <w:rFonts w:ascii="Arial" w:hAnsi="Arial" w:cs="Arial"/>
          <w:iCs/>
          <w:color w:val="0000FF"/>
          <w:szCs w:val="22"/>
        </w:rPr>
        <w:t xml:space="preserve"> de uso significativo, se debe incluir una subsección con la información siguiente:</w:t>
      </w:r>
    </w:p>
    <w:p w:rsidR="00671B36" w:rsidRPr="00671B36" w:rsidRDefault="00671B36" w:rsidP="00671B36">
      <w:pPr>
        <w:pStyle w:val="Textoindependiente"/>
        <w:rPr>
          <w:rFonts w:ascii="Arial" w:hAnsi="Arial" w:cs="Arial"/>
          <w:iCs/>
          <w:color w:val="0000FF"/>
          <w:szCs w:val="22"/>
        </w:rPr>
      </w:pPr>
    </w:p>
    <w:p w:rsidR="00671B36" w:rsidRPr="00671B36" w:rsidRDefault="00671B36" w:rsidP="00671B36">
      <w:pPr>
        <w:pStyle w:val="Textoindependiente"/>
        <w:numPr>
          <w:ilvl w:val="1"/>
          <w:numId w:val="37"/>
        </w:numPr>
        <w:rPr>
          <w:rFonts w:ascii="Arial" w:hAnsi="Arial" w:cs="Arial"/>
          <w:iCs/>
          <w:color w:val="0000FF"/>
          <w:szCs w:val="22"/>
        </w:rPr>
      </w:pPr>
      <w:r w:rsidRPr="00671B36">
        <w:rPr>
          <w:rFonts w:ascii="Arial" w:hAnsi="Arial" w:cs="Arial"/>
          <w:iCs/>
          <w:color w:val="0000FF"/>
          <w:szCs w:val="22"/>
        </w:rPr>
        <w:t xml:space="preserve">El nombre del </w:t>
      </w:r>
      <w:r>
        <w:rPr>
          <w:rFonts w:ascii="Arial" w:hAnsi="Arial" w:cs="Arial"/>
          <w:iCs/>
          <w:color w:val="0000FF"/>
          <w:szCs w:val="22"/>
        </w:rPr>
        <w:t>caso</w:t>
      </w:r>
      <w:r w:rsidRPr="00671B36">
        <w:rPr>
          <w:rFonts w:ascii="Arial" w:hAnsi="Arial" w:cs="Arial"/>
          <w:iCs/>
          <w:color w:val="0000FF"/>
          <w:szCs w:val="22"/>
        </w:rPr>
        <w:t xml:space="preserve"> de uso.</w:t>
      </w:r>
    </w:p>
    <w:p w:rsidR="00671B36" w:rsidRPr="00671B36" w:rsidRDefault="00671B36" w:rsidP="00671B36">
      <w:pPr>
        <w:pStyle w:val="Textoindependiente"/>
        <w:numPr>
          <w:ilvl w:val="1"/>
          <w:numId w:val="37"/>
        </w:numPr>
        <w:rPr>
          <w:rFonts w:ascii="Arial" w:hAnsi="Arial" w:cs="Arial"/>
          <w:iCs/>
          <w:color w:val="0000FF"/>
          <w:szCs w:val="22"/>
        </w:rPr>
      </w:pPr>
      <w:r w:rsidRPr="00671B36">
        <w:rPr>
          <w:rFonts w:ascii="Arial" w:hAnsi="Arial" w:cs="Arial"/>
          <w:iCs/>
          <w:color w:val="0000FF"/>
          <w:szCs w:val="22"/>
        </w:rPr>
        <w:t xml:space="preserve">Una descripción breve del </w:t>
      </w:r>
      <w:r>
        <w:rPr>
          <w:rFonts w:ascii="Arial" w:hAnsi="Arial" w:cs="Arial"/>
          <w:iCs/>
          <w:color w:val="0000FF"/>
          <w:szCs w:val="22"/>
        </w:rPr>
        <w:t>caso</w:t>
      </w:r>
      <w:r w:rsidRPr="00671B36">
        <w:rPr>
          <w:rFonts w:ascii="Arial" w:hAnsi="Arial" w:cs="Arial"/>
          <w:iCs/>
          <w:color w:val="0000FF"/>
          <w:szCs w:val="22"/>
        </w:rPr>
        <w:t xml:space="preserve"> de uso.</w:t>
      </w:r>
    </w:p>
    <w:p w:rsidR="00671B36" w:rsidRPr="00671B36" w:rsidRDefault="00671B36" w:rsidP="00671B36">
      <w:pPr>
        <w:pStyle w:val="Textoindependiente"/>
        <w:numPr>
          <w:ilvl w:val="1"/>
          <w:numId w:val="37"/>
        </w:numPr>
        <w:rPr>
          <w:rFonts w:ascii="Arial" w:hAnsi="Arial" w:cs="Arial"/>
          <w:iCs/>
          <w:color w:val="0000FF"/>
          <w:szCs w:val="22"/>
        </w:rPr>
      </w:pPr>
      <w:r w:rsidRPr="00671B36">
        <w:rPr>
          <w:rFonts w:ascii="Arial" w:hAnsi="Arial" w:cs="Arial"/>
          <w:iCs/>
          <w:color w:val="0000FF"/>
          <w:szCs w:val="22"/>
        </w:rPr>
        <w:t xml:space="preserve">Descripciones significativas de los Sucesos de flujo del </w:t>
      </w:r>
      <w:r>
        <w:rPr>
          <w:rFonts w:ascii="Arial" w:hAnsi="Arial" w:cs="Arial"/>
          <w:iCs/>
          <w:color w:val="0000FF"/>
          <w:szCs w:val="22"/>
        </w:rPr>
        <w:t xml:space="preserve">caso </w:t>
      </w:r>
      <w:r w:rsidRPr="00671B36">
        <w:rPr>
          <w:rFonts w:ascii="Arial" w:hAnsi="Arial" w:cs="Arial"/>
          <w:iCs/>
          <w:color w:val="0000FF"/>
          <w:szCs w:val="22"/>
        </w:rPr>
        <w:t xml:space="preserve">de uso. Puede ser la descripción completa del Flujo de sucesos, o subsecciones de este que describen flujos significativos o casos de ejemplo del </w:t>
      </w:r>
      <w:r>
        <w:rPr>
          <w:rFonts w:ascii="Arial" w:hAnsi="Arial" w:cs="Arial"/>
          <w:iCs/>
          <w:color w:val="0000FF"/>
          <w:szCs w:val="22"/>
        </w:rPr>
        <w:t>caso</w:t>
      </w:r>
      <w:r w:rsidRPr="00671B36">
        <w:rPr>
          <w:rFonts w:ascii="Arial" w:hAnsi="Arial" w:cs="Arial"/>
          <w:iCs/>
          <w:color w:val="0000FF"/>
          <w:szCs w:val="22"/>
        </w:rPr>
        <w:t xml:space="preserve"> de uso.</w:t>
      </w:r>
    </w:p>
    <w:p w:rsidR="00671B36" w:rsidRPr="00671B36" w:rsidRDefault="00671B36" w:rsidP="00671B36">
      <w:pPr>
        <w:pStyle w:val="Textoindependiente"/>
        <w:numPr>
          <w:ilvl w:val="1"/>
          <w:numId w:val="37"/>
        </w:numPr>
        <w:rPr>
          <w:rFonts w:ascii="Arial" w:hAnsi="Arial" w:cs="Arial"/>
          <w:iCs/>
          <w:color w:val="0000FF"/>
          <w:szCs w:val="22"/>
        </w:rPr>
      </w:pPr>
      <w:r w:rsidRPr="00671B36">
        <w:rPr>
          <w:rFonts w:ascii="Arial" w:hAnsi="Arial" w:cs="Arial"/>
          <w:iCs/>
          <w:color w:val="0000FF"/>
          <w:szCs w:val="22"/>
        </w:rPr>
        <w:lastRenderedPageBreak/>
        <w:t xml:space="preserve">Las descripciones significativas de relaciones que implican el </w:t>
      </w:r>
      <w:r>
        <w:rPr>
          <w:rFonts w:ascii="Arial" w:hAnsi="Arial" w:cs="Arial"/>
          <w:iCs/>
          <w:color w:val="0000FF"/>
          <w:szCs w:val="22"/>
        </w:rPr>
        <w:t>caso</w:t>
      </w:r>
      <w:r w:rsidRPr="00671B36">
        <w:rPr>
          <w:rFonts w:ascii="Arial" w:hAnsi="Arial" w:cs="Arial"/>
          <w:iCs/>
          <w:color w:val="0000FF"/>
          <w:szCs w:val="22"/>
        </w:rPr>
        <w:t xml:space="preserve"> de uso, como las relaciones de inclusión y ampliación, o las asociaciones de comunicación.</w:t>
      </w:r>
    </w:p>
    <w:p w:rsidR="00671B36" w:rsidRPr="00671B36" w:rsidRDefault="00671B36" w:rsidP="00671B36">
      <w:pPr>
        <w:pStyle w:val="Textoindependiente"/>
        <w:numPr>
          <w:ilvl w:val="1"/>
          <w:numId w:val="37"/>
        </w:numPr>
        <w:rPr>
          <w:rFonts w:ascii="Arial" w:hAnsi="Arial" w:cs="Arial"/>
          <w:iCs/>
          <w:color w:val="0000FF"/>
          <w:szCs w:val="22"/>
        </w:rPr>
      </w:pPr>
      <w:r w:rsidRPr="00671B36">
        <w:rPr>
          <w:rFonts w:ascii="Arial" w:hAnsi="Arial" w:cs="Arial"/>
          <w:iCs/>
          <w:color w:val="0000FF"/>
          <w:szCs w:val="22"/>
        </w:rPr>
        <w:t xml:space="preserve">Una enumeración de los diagramas de </w:t>
      </w:r>
      <w:r>
        <w:rPr>
          <w:rFonts w:ascii="Arial" w:hAnsi="Arial" w:cs="Arial"/>
          <w:iCs/>
          <w:color w:val="0000FF"/>
          <w:szCs w:val="22"/>
        </w:rPr>
        <w:t>caso</w:t>
      </w:r>
      <w:r w:rsidRPr="00671B36">
        <w:rPr>
          <w:rFonts w:ascii="Arial" w:hAnsi="Arial" w:cs="Arial"/>
          <w:iCs/>
          <w:color w:val="0000FF"/>
          <w:szCs w:val="22"/>
        </w:rPr>
        <w:t xml:space="preserve"> de uso relacionados con el </w:t>
      </w:r>
      <w:r>
        <w:rPr>
          <w:rFonts w:ascii="Arial" w:hAnsi="Arial" w:cs="Arial"/>
          <w:iCs/>
          <w:color w:val="0000FF"/>
          <w:szCs w:val="22"/>
        </w:rPr>
        <w:t>caso</w:t>
      </w:r>
      <w:r w:rsidRPr="00671B36">
        <w:rPr>
          <w:rFonts w:ascii="Arial" w:hAnsi="Arial" w:cs="Arial"/>
          <w:iCs/>
          <w:color w:val="0000FF"/>
          <w:szCs w:val="22"/>
        </w:rPr>
        <w:t xml:space="preserve"> de uso.</w:t>
      </w:r>
    </w:p>
    <w:p w:rsidR="00671B36" w:rsidRPr="00671B36" w:rsidRDefault="00671B36" w:rsidP="00671B36">
      <w:pPr>
        <w:pStyle w:val="Textoindependiente"/>
        <w:numPr>
          <w:ilvl w:val="1"/>
          <w:numId w:val="37"/>
        </w:numPr>
        <w:rPr>
          <w:rFonts w:ascii="Arial" w:hAnsi="Arial" w:cs="Arial"/>
          <w:iCs/>
          <w:color w:val="0000FF"/>
          <w:szCs w:val="22"/>
        </w:rPr>
      </w:pPr>
      <w:r w:rsidRPr="00671B36">
        <w:rPr>
          <w:rFonts w:ascii="Arial" w:hAnsi="Arial" w:cs="Arial"/>
          <w:iCs/>
          <w:color w:val="0000FF"/>
          <w:szCs w:val="22"/>
        </w:rPr>
        <w:t xml:space="preserve">Descripciones significativas de Requisitos especiales del </w:t>
      </w:r>
      <w:r>
        <w:rPr>
          <w:rFonts w:ascii="Arial" w:hAnsi="Arial" w:cs="Arial"/>
          <w:iCs/>
          <w:color w:val="0000FF"/>
          <w:szCs w:val="22"/>
        </w:rPr>
        <w:t>caso</w:t>
      </w:r>
      <w:r w:rsidRPr="00671B36">
        <w:rPr>
          <w:rFonts w:ascii="Arial" w:hAnsi="Arial" w:cs="Arial"/>
          <w:iCs/>
          <w:color w:val="0000FF"/>
          <w:szCs w:val="22"/>
        </w:rPr>
        <w:t xml:space="preserve"> de uso. Puede ser la descripción completa de los Requisitos especiales, o subsecciones de este que describen requisitos significativos.</w:t>
      </w:r>
    </w:p>
    <w:p w:rsidR="00671B36" w:rsidRPr="00671B36" w:rsidRDefault="00671B36" w:rsidP="00671B36">
      <w:pPr>
        <w:pStyle w:val="Textoindependiente"/>
        <w:numPr>
          <w:ilvl w:val="1"/>
          <w:numId w:val="37"/>
        </w:numPr>
        <w:rPr>
          <w:rFonts w:ascii="Arial" w:hAnsi="Arial" w:cs="Arial"/>
          <w:iCs/>
          <w:color w:val="0000FF"/>
          <w:szCs w:val="22"/>
        </w:rPr>
      </w:pPr>
      <w:r w:rsidRPr="00671B36">
        <w:rPr>
          <w:rFonts w:ascii="Arial" w:hAnsi="Arial" w:cs="Arial"/>
          <w:iCs/>
          <w:color w:val="0000FF"/>
          <w:szCs w:val="22"/>
        </w:rPr>
        <w:t xml:space="preserve">Imágenes de la interfaz de usuario significativas, que aclaren el </w:t>
      </w:r>
      <w:r>
        <w:rPr>
          <w:rFonts w:ascii="Arial" w:hAnsi="Arial" w:cs="Arial"/>
          <w:iCs/>
          <w:color w:val="0000FF"/>
          <w:szCs w:val="22"/>
        </w:rPr>
        <w:t>caso</w:t>
      </w:r>
      <w:r w:rsidRPr="00671B36">
        <w:rPr>
          <w:rFonts w:ascii="Arial" w:hAnsi="Arial" w:cs="Arial"/>
          <w:iCs/>
          <w:color w:val="0000FF"/>
          <w:szCs w:val="22"/>
        </w:rPr>
        <w:t xml:space="preserve"> de uso.</w:t>
      </w:r>
    </w:p>
    <w:p w:rsidR="00671B36" w:rsidRPr="000E44EB" w:rsidRDefault="00671B36" w:rsidP="00671B36">
      <w:pPr>
        <w:pStyle w:val="Textoindependiente"/>
        <w:numPr>
          <w:ilvl w:val="0"/>
          <w:numId w:val="37"/>
        </w:numPr>
        <w:rPr>
          <w:rFonts w:ascii="Arial" w:hAnsi="Arial" w:cs="Arial"/>
          <w:iCs/>
          <w:color w:val="0000FF"/>
          <w:szCs w:val="22"/>
        </w:rPr>
      </w:pPr>
      <w:r w:rsidRPr="00671B36">
        <w:rPr>
          <w:rFonts w:ascii="Arial" w:hAnsi="Arial" w:cs="Arial"/>
          <w:iCs/>
          <w:color w:val="0000FF"/>
          <w:szCs w:val="22"/>
        </w:rPr>
        <w:t xml:space="preserve">Las realizaciones de estos </w:t>
      </w:r>
      <w:r>
        <w:rPr>
          <w:rFonts w:ascii="Arial" w:hAnsi="Arial" w:cs="Arial"/>
          <w:iCs/>
          <w:color w:val="0000FF"/>
          <w:szCs w:val="22"/>
        </w:rPr>
        <w:t>casos</w:t>
      </w:r>
      <w:r w:rsidRPr="00671B36">
        <w:rPr>
          <w:rFonts w:ascii="Arial" w:hAnsi="Arial" w:cs="Arial"/>
          <w:iCs/>
          <w:color w:val="0000FF"/>
          <w:szCs w:val="22"/>
        </w:rPr>
        <w:t xml:space="preserve"> de uso deben</w:t>
      </w:r>
      <w:r>
        <w:rPr>
          <w:rFonts w:ascii="Arial" w:hAnsi="Arial" w:cs="Arial"/>
          <w:iCs/>
          <w:color w:val="0000FF"/>
          <w:szCs w:val="22"/>
        </w:rPr>
        <w:t xml:space="preserve"> encontrarse en la vista lógica.</w:t>
      </w:r>
      <w:r w:rsidRPr="000E44EB">
        <w:rPr>
          <w:rFonts w:ascii="Arial" w:hAnsi="Arial" w:cs="Arial"/>
          <w:iCs/>
          <w:color w:val="0000FF"/>
          <w:szCs w:val="22"/>
        </w:rPr>
        <w:t>]</w:t>
      </w:r>
    </w:p>
    <w:p w:rsidR="00FF4E49" w:rsidRDefault="00FF4E49" w:rsidP="00FF4E49"/>
    <w:p w:rsidR="00FF4E49" w:rsidRDefault="00FF4E49" w:rsidP="00FF4E49">
      <w:pPr>
        <w:pStyle w:val="Ttulo1"/>
      </w:pPr>
      <w:bookmarkStart w:id="33" w:name="_Toc453064083"/>
      <w:r>
        <w:t>VISTA LOGICA</w:t>
      </w:r>
      <w:bookmarkEnd w:id="33"/>
    </w:p>
    <w:p w:rsidR="00BE25DD" w:rsidRPr="000E44EB" w:rsidRDefault="00BE25DD" w:rsidP="00BE25DD">
      <w:pPr>
        <w:rPr>
          <w:rFonts w:ascii="Arial" w:hAnsi="Arial" w:cs="Arial"/>
          <w:iCs/>
          <w:color w:val="0000FF"/>
          <w:szCs w:val="22"/>
        </w:rPr>
      </w:pPr>
      <w:r w:rsidRPr="000E44EB">
        <w:rPr>
          <w:rFonts w:ascii="Arial" w:hAnsi="Arial" w:cs="Arial"/>
          <w:iCs/>
          <w:color w:val="0000FF"/>
          <w:szCs w:val="22"/>
        </w:rPr>
        <w:t>[</w:t>
      </w:r>
      <w:r w:rsidRPr="00BE25DD">
        <w:rPr>
          <w:rFonts w:ascii="Arial" w:hAnsi="Arial" w:cs="Arial"/>
          <w:iCs/>
          <w:color w:val="0000FF"/>
          <w:szCs w:val="22"/>
        </w:rPr>
        <w:t xml:space="preserve">La vista lógica presenta los elementos de diseño arquitectónicamente significativos. Describe las clases más importantes, su organización en paquetes y subsistemas, y la organización de estos paquetes y subsistemas en capas. También describe las ejecuciones de </w:t>
      </w:r>
      <w:r>
        <w:rPr>
          <w:rFonts w:ascii="Arial" w:hAnsi="Arial" w:cs="Arial"/>
          <w:iCs/>
          <w:color w:val="0000FF"/>
          <w:szCs w:val="22"/>
        </w:rPr>
        <w:t>casos</w:t>
      </w:r>
      <w:r w:rsidRPr="00BE25DD">
        <w:rPr>
          <w:rFonts w:ascii="Arial" w:hAnsi="Arial" w:cs="Arial"/>
          <w:iCs/>
          <w:color w:val="0000FF"/>
          <w:szCs w:val="22"/>
        </w:rPr>
        <w:t xml:space="preserve"> de uso más importantes</w:t>
      </w:r>
      <w:r>
        <w:rPr>
          <w:rFonts w:ascii="Arial" w:hAnsi="Arial" w:cs="Arial"/>
          <w:iCs/>
          <w:color w:val="0000FF"/>
          <w:szCs w:val="22"/>
        </w:rPr>
        <w:t>, identificados y descritos en el numeral 3.2.</w:t>
      </w:r>
      <w:r w:rsidRPr="000E44EB">
        <w:rPr>
          <w:rFonts w:ascii="Arial" w:hAnsi="Arial" w:cs="Arial"/>
          <w:iCs/>
          <w:color w:val="0000FF"/>
          <w:szCs w:val="22"/>
        </w:rPr>
        <w:t>]</w:t>
      </w:r>
    </w:p>
    <w:p w:rsidR="00BE25DD" w:rsidRDefault="00BE25DD" w:rsidP="00BE25DD"/>
    <w:p w:rsidR="00FF4E49" w:rsidRDefault="00462AE8" w:rsidP="00462AE8">
      <w:pPr>
        <w:pStyle w:val="Ttulo2"/>
      </w:pPr>
      <w:bookmarkStart w:id="34" w:name="_Toc453064084"/>
      <w:r>
        <w:t>Introducción</w:t>
      </w:r>
      <w:bookmarkEnd w:id="34"/>
    </w:p>
    <w:p w:rsidR="003A50D3" w:rsidRDefault="003A50D3" w:rsidP="003A50D3">
      <w:pPr>
        <w:pStyle w:val="Textoindependiente"/>
        <w:ind w:left="0"/>
        <w:rPr>
          <w:rFonts w:ascii="Arial" w:hAnsi="Arial" w:cs="Arial"/>
          <w:iCs/>
          <w:color w:val="0000FF"/>
          <w:szCs w:val="22"/>
        </w:rPr>
      </w:pPr>
      <w:r w:rsidRPr="000E44EB">
        <w:rPr>
          <w:rFonts w:ascii="Arial" w:hAnsi="Arial" w:cs="Arial"/>
          <w:iCs/>
          <w:color w:val="0000FF"/>
          <w:szCs w:val="22"/>
        </w:rPr>
        <w:t>[</w:t>
      </w:r>
      <w:r>
        <w:rPr>
          <w:rFonts w:ascii="Arial" w:hAnsi="Arial" w:cs="Arial"/>
          <w:iCs/>
          <w:color w:val="0000FF"/>
          <w:szCs w:val="22"/>
        </w:rPr>
        <w:t xml:space="preserve">Breve descripción de que se muestra en la sección “Vista </w:t>
      </w:r>
      <w:r w:rsidR="00673BA9">
        <w:rPr>
          <w:rFonts w:ascii="Arial" w:hAnsi="Arial" w:cs="Arial"/>
          <w:iCs/>
          <w:color w:val="0000FF"/>
          <w:szCs w:val="22"/>
        </w:rPr>
        <w:t>Lógica</w:t>
      </w:r>
      <w:r>
        <w:rPr>
          <w:rFonts w:ascii="Arial" w:hAnsi="Arial" w:cs="Arial"/>
          <w:iCs/>
          <w:color w:val="0000FF"/>
          <w:szCs w:val="22"/>
        </w:rPr>
        <w:t>”</w:t>
      </w:r>
      <w:r w:rsidRPr="005517DE">
        <w:rPr>
          <w:rFonts w:ascii="Arial" w:hAnsi="Arial" w:cs="Arial"/>
          <w:iCs/>
          <w:color w:val="0000FF"/>
          <w:szCs w:val="22"/>
        </w:rPr>
        <w:t>.</w:t>
      </w:r>
      <w:r w:rsidRPr="000E44EB">
        <w:rPr>
          <w:rFonts w:ascii="Arial" w:hAnsi="Arial" w:cs="Arial"/>
          <w:iCs/>
          <w:color w:val="0000FF"/>
          <w:szCs w:val="22"/>
        </w:rPr>
        <w:t>]</w:t>
      </w:r>
    </w:p>
    <w:p w:rsidR="00673BA9" w:rsidRPr="000E44EB" w:rsidRDefault="00673BA9" w:rsidP="003A50D3">
      <w:pPr>
        <w:pStyle w:val="Textoindependiente"/>
        <w:ind w:left="0"/>
        <w:rPr>
          <w:rFonts w:ascii="Arial" w:hAnsi="Arial" w:cs="Arial"/>
          <w:iCs/>
          <w:color w:val="0000FF"/>
          <w:szCs w:val="22"/>
        </w:rPr>
      </w:pPr>
    </w:p>
    <w:p w:rsidR="00FF4E49" w:rsidRDefault="00462AE8" w:rsidP="00462AE8">
      <w:pPr>
        <w:pStyle w:val="Ttulo2"/>
      </w:pPr>
      <w:bookmarkStart w:id="35" w:name="_Toc453064085"/>
      <w:r>
        <w:t>Visión</w:t>
      </w:r>
      <w:r w:rsidR="00FF4E49">
        <w:t xml:space="preserve"> general</w:t>
      </w:r>
      <w:bookmarkEnd w:id="35"/>
    </w:p>
    <w:p w:rsidR="00D84D9B" w:rsidRDefault="00D84D9B" w:rsidP="00D84D9B">
      <w:pPr>
        <w:pStyle w:val="Textoindependiente"/>
        <w:ind w:left="0"/>
        <w:rPr>
          <w:rFonts w:ascii="Arial" w:hAnsi="Arial" w:cs="Arial"/>
          <w:iCs/>
          <w:color w:val="0000FF"/>
          <w:szCs w:val="22"/>
        </w:rPr>
      </w:pPr>
      <w:r w:rsidRPr="000E44EB">
        <w:rPr>
          <w:rFonts w:ascii="Arial" w:hAnsi="Arial" w:cs="Arial"/>
          <w:iCs/>
          <w:color w:val="0000FF"/>
          <w:szCs w:val="22"/>
        </w:rPr>
        <w:t>[</w:t>
      </w:r>
      <w:r w:rsidR="00673BA9">
        <w:rPr>
          <w:rFonts w:ascii="Arial" w:hAnsi="Arial" w:cs="Arial"/>
          <w:iCs/>
          <w:color w:val="0000FF"/>
          <w:szCs w:val="22"/>
        </w:rPr>
        <w:t>D</w:t>
      </w:r>
      <w:r w:rsidR="00673BA9" w:rsidRPr="00673BA9">
        <w:rPr>
          <w:rFonts w:ascii="Arial" w:hAnsi="Arial" w:cs="Arial"/>
          <w:iCs/>
          <w:color w:val="0000FF"/>
          <w:szCs w:val="22"/>
        </w:rPr>
        <w:t>escribe el desglose global del modelo de diseño en términos de la jerarquía y las capas de su paquete. Si el sistema tiene varios niveles de paquetes, primero debe describir los que son significativos en el nivel superior. Incluya los diagramas que muestran los paquetes significativos de nivel superior, así como sus interdependencias y capas. Los siguientes presentan todos los paquetes significativos dentro de estos, y así sucesivamente hasta los paquetes significativos de la parte inferior de la jerarquía.</w:t>
      </w:r>
      <w:r w:rsidRPr="000E44EB">
        <w:rPr>
          <w:rFonts w:ascii="Arial" w:hAnsi="Arial" w:cs="Arial"/>
          <w:iCs/>
          <w:color w:val="0000FF"/>
          <w:szCs w:val="22"/>
        </w:rPr>
        <w:t>]</w:t>
      </w:r>
    </w:p>
    <w:p w:rsidR="00673BA9" w:rsidRPr="000E44EB" w:rsidRDefault="00673BA9" w:rsidP="00D84D9B">
      <w:pPr>
        <w:pStyle w:val="Textoindependiente"/>
        <w:ind w:left="0"/>
        <w:rPr>
          <w:rFonts w:ascii="Arial" w:hAnsi="Arial" w:cs="Arial"/>
          <w:iCs/>
          <w:color w:val="0000FF"/>
          <w:szCs w:val="22"/>
        </w:rPr>
      </w:pPr>
    </w:p>
    <w:p w:rsidR="00FF4E49" w:rsidRDefault="00FF4E49" w:rsidP="00462AE8">
      <w:pPr>
        <w:pStyle w:val="Ttulo2"/>
      </w:pPr>
      <w:bookmarkStart w:id="36" w:name="_Toc453064086"/>
      <w:r w:rsidRPr="00FF4E49">
        <w:t>Paquete de diseños arquitectónicamente significativos</w:t>
      </w:r>
      <w:bookmarkEnd w:id="36"/>
    </w:p>
    <w:p w:rsidR="00DC32EE" w:rsidRPr="00DC32EE" w:rsidRDefault="00673BA9" w:rsidP="00DC32EE">
      <w:pPr>
        <w:pStyle w:val="Textoindependiente"/>
        <w:rPr>
          <w:rFonts w:ascii="Arial" w:hAnsi="Arial" w:cs="Arial"/>
          <w:iCs/>
          <w:color w:val="0000FF"/>
          <w:szCs w:val="22"/>
        </w:rPr>
      </w:pPr>
      <w:r w:rsidRPr="000E44EB">
        <w:rPr>
          <w:rFonts w:ascii="Arial" w:hAnsi="Arial" w:cs="Arial"/>
          <w:iCs/>
          <w:color w:val="0000FF"/>
          <w:szCs w:val="22"/>
        </w:rPr>
        <w:t>[</w:t>
      </w:r>
      <w:r w:rsidR="00DC32EE" w:rsidRPr="00DC32EE">
        <w:rPr>
          <w:rFonts w:ascii="Arial" w:hAnsi="Arial" w:cs="Arial"/>
          <w:iCs/>
          <w:color w:val="0000FF"/>
          <w:szCs w:val="22"/>
        </w:rPr>
        <w:t>Para cada paquete significativo, incluya una subsección con la información siguiente:</w:t>
      </w:r>
    </w:p>
    <w:p w:rsidR="00DC32EE" w:rsidRDefault="00DC32EE" w:rsidP="00DC32EE">
      <w:pPr>
        <w:pStyle w:val="Textoindependiente"/>
        <w:numPr>
          <w:ilvl w:val="1"/>
          <w:numId w:val="37"/>
        </w:numPr>
        <w:rPr>
          <w:rFonts w:ascii="Arial" w:hAnsi="Arial" w:cs="Arial"/>
          <w:iCs/>
          <w:color w:val="0000FF"/>
          <w:szCs w:val="22"/>
        </w:rPr>
      </w:pPr>
      <w:r w:rsidRPr="00DC32EE">
        <w:rPr>
          <w:rFonts w:ascii="Arial" w:hAnsi="Arial" w:cs="Arial"/>
          <w:iCs/>
          <w:color w:val="0000FF"/>
          <w:szCs w:val="22"/>
        </w:rPr>
        <w:t>Su nombre.</w:t>
      </w:r>
    </w:p>
    <w:p w:rsidR="00DC32EE" w:rsidRDefault="00DC32EE" w:rsidP="00DC32EE">
      <w:pPr>
        <w:pStyle w:val="Textoindependiente"/>
        <w:numPr>
          <w:ilvl w:val="1"/>
          <w:numId w:val="37"/>
        </w:numPr>
        <w:rPr>
          <w:rFonts w:ascii="Arial" w:hAnsi="Arial" w:cs="Arial"/>
          <w:iCs/>
          <w:color w:val="0000FF"/>
          <w:szCs w:val="22"/>
        </w:rPr>
      </w:pPr>
      <w:r w:rsidRPr="00DC32EE">
        <w:rPr>
          <w:rFonts w:ascii="Arial" w:hAnsi="Arial" w:cs="Arial"/>
          <w:iCs/>
          <w:color w:val="0000FF"/>
          <w:szCs w:val="22"/>
        </w:rPr>
        <w:t>Una descripción breve.</w:t>
      </w:r>
    </w:p>
    <w:p w:rsidR="00DC32EE" w:rsidRDefault="00DC32EE" w:rsidP="00DC32EE">
      <w:pPr>
        <w:pStyle w:val="Textoindependiente"/>
        <w:numPr>
          <w:ilvl w:val="1"/>
          <w:numId w:val="37"/>
        </w:numPr>
        <w:rPr>
          <w:rFonts w:ascii="Arial" w:hAnsi="Arial" w:cs="Arial"/>
          <w:iCs/>
          <w:color w:val="0000FF"/>
          <w:szCs w:val="22"/>
        </w:rPr>
      </w:pPr>
      <w:r w:rsidRPr="00DC32EE">
        <w:rPr>
          <w:rFonts w:ascii="Arial" w:hAnsi="Arial" w:cs="Arial"/>
          <w:iCs/>
          <w:color w:val="0000FF"/>
          <w:szCs w:val="22"/>
        </w:rPr>
        <w:t>Un diagrama con todas las clases significativas y paquetes contenidos dentro del paquete. Para mejorar la comprensión, este diagrama puede mostrar algunas clases de otros paquetes si fuera necesario.</w:t>
      </w:r>
    </w:p>
    <w:p w:rsidR="00673BA9" w:rsidRPr="000E44EB" w:rsidRDefault="00DC32EE" w:rsidP="00DC32EE">
      <w:pPr>
        <w:pStyle w:val="Textoindependiente"/>
        <w:numPr>
          <w:ilvl w:val="1"/>
          <w:numId w:val="37"/>
        </w:numPr>
        <w:rPr>
          <w:rFonts w:ascii="Arial" w:hAnsi="Arial" w:cs="Arial"/>
          <w:iCs/>
          <w:color w:val="0000FF"/>
          <w:szCs w:val="22"/>
        </w:rPr>
      </w:pPr>
      <w:r w:rsidRPr="00DC32EE">
        <w:rPr>
          <w:rFonts w:ascii="Arial" w:hAnsi="Arial" w:cs="Arial"/>
          <w:iCs/>
          <w:color w:val="0000FF"/>
          <w:szCs w:val="22"/>
        </w:rPr>
        <w:t>Para cada clase significativa del paquete, incluya nombre, descripción breve y, opcionalmente, una descripción de alguna de sus principales responsabilidades, operaciones y atributos. Describa también las relaciones importantes si fuera necesario para comprender los diagramas incluidos.</w:t>
      </w:r>
      <w:r w:rsidR="00673BA9" w:rsidRPr="000E44EB">
        <w:rPr>
          <w:rFonts w:ascii="Arial" w:hAnsi="Arial" w:cs="Arial"/>
          <w:iCs/>
          <w:color w:val="0000FF"/>
          <w:szCs w:val="22"/>
        </w:rPr>
        <w:t>]</w:t>
      </w:r>
    </w:p>
    <w:p w:rsidR="00673BA9" w:rsidRPr="00673BA9" w:rsidRDefault="00673BA9" w:rsidP="00673BA9"/>
    <w:p w:rsidR="00FF4E49" w:rsidRDefault="00FF4E49" w:rsidP="00462AE8">
      <w:pPr>
        <w:pStyle w:val="Ttulo2"/>
      </w:pPr>
      <w:bookmarkStart w:id="37" w:name="_Toc453064087"/>
      <w:r w:rsidRPr="00FF4E49">
        <w:lastRenderedPageBreak/>
        <w:t xml:space="preserve">Ejecuciones de </w:t>
      </w:r>
      <w:r w:rsidR="00462AE8">
        <w:t>casos</w:t>
      </w:r>
      <w:r w:rsidRPr="00FF4E49">
        <w:t xml:space="preserve"> de uso</w:t>
      </w:r>
      <w:bookmarkEnd w:id="37"/>
    </w:p>
    <w:p w:rsidR="00DC32EE" w:rsidRPr="00DC32EE" w:rsidRDefault="00DC32EE" w:rsidP="00DC32EE">
      <w:pPr>
        <w:pStyle w:val="Textoindependiente"/>
        <w:rPr>
          <w:rFonts w:ascii="Arial" w:hAnsi="Arial" w:cs="Arial"/>
          <w:iCs/>
          <w:color w:val="0000FF"/>
          <w:szCs w:val="22"/>
        </w:rPr>
      </w:pPr>
      <w:r w:rsidRPr="000E44EB">
        <w:rPr>
          <w:rFonts w:ascii="Arial" w:hAnsi="Arial" w:cs="Arial"/>
          <w:iCs/>
          <w:color w:val="0000FF"/>
          <w:szCs w:val="22"/>
        </w:rPr>
        <w:t>[</w:t>
      </w:r>
      <w:r w:rsidRPr="00DC32EE">
        <w:rPr>
          <w:rFonts w:ascii="Arial" w:hAnsi="Arial" w:cs="Arial"/>
          <w:iCs/>
          <w:color w:val="0000FF"/>
          <w:szCs w:val="22"/>
        </w:rPr>
        <w:t>Esta sección ilustra cómo funciona el software dando unas cuantas ejecuciones de</w:t>
      </w:r>
      <w:r w:rsidR="00A460EA">
        <w:rPr>
          <w:rFonts w:ascii="Arial" w:hAnsi="Arial" w:cs="Arial"/>
          <w:iCs/>
          <w:color w:val="0000FF"/>
          <w:szCs w:val="22"/>
        </w:rPr>
        <w:t xml:space="preserve"> caso </w:t>
      </w:r>
      <w:r w:rsidRPr="00DC32EE">
        <w:rPr>
          <w:rFonts w:ascii="Arial" w:hAnsi="Arial" w:cs="Arial"/>
          <w:iCs/>
          <w:color w:val="0000FF"/>
          <w:szCs w:val="22"/>
        </w:rPr>
        <w:t xml:space="preserve"> de uso (o casos de ejemplo) seleccionadas, y explica cómo los diferentes elementos de modelo de diseño contribuyen en su funcionalidad. Las ejecuciones que se muestran se han elegido porque representan funcionalidades significativas y centrales del sistema final; o por su cobertura arquitectónica - ejercen muchos elementos arquitectónicos - o destacan o ilustran un punto específico o delicado de la arquitectura. Los </w:t>
      </w:r>
      <w:r w:rsidR="00A460EA">
        <w:rPr>
          <w:rFonts w:ascii="Arial" w:hAnsi="Arial" w:cs="Arial"/>
          <w:iCs/>
          <w:color w:val="0000FF"/>
          <w:szCs w:val="22"/>
        </w:rPr>
        <w:t>casos</w:t>
      </w:r>
      <w:r w:rsidRPr="00DC32EE">
        <w:rPr>
          <w:rFonts w:ascii="Arial" w:hAnsi="Arial" w:cs="Arial"/>
          <w:iCs/>
          <w:color w:val="0000FF"/>
          <w:szCs w:val="22"/>
        </w:rPr>
        <w:t xml:space="preserve"> de uso y casos de ejemplo correspondientes a estas ejecuciones deben encontrarse en la vista de </w:t>
      </w:r>
      <w:r w:rsidR="00A460EA">
        <w:rPr>
          <w:rFonts w:ascii="Arial" w:hAnsi="Arial" w:cs="Arial"/>
          <w:iCs/>
          <w:color w:val="0000FF"/>
          <w:szCs w:val="22"/>
        </w:rPr>
        <w:t xml:space="preserve">casos </w:t>
      </w:r>
      <w:r w:rsidRPr="00DC32EE">
        <w:rPr>
          <w:rFonts w:ascii="Arial" w:hAnsi="Arial" w:cs="Arial"/>
          <w:iCs/>
          <w:color w:val="0000FF"/>
          <w:szCs w:val="22"/>
        </w:rPr>
        <w:t>de uso.</w:t>
      </w:r>
    </w:p>
    <w:p w:rsidR="00DC32EE" w:rsidRPr="00DC32EE" w:rsidRDefault="00DC32EE" w:rsidP="00DC32EE">
      <w:pPr>
        <w:pStyle w:val="Textoindependiente"/>
        <w:rPr>
          <w:rFonts w:ascii="Arial" w:hAnsi="Arial" w:cs="Arial"/>
          <w:iCs/>
          <w:color w:val="0000FF"/>
          <w:szCs w:val="22"/>
        </w:rPr>
      </w:pPr>
      <w:r w:rsidRPr="00DC32EE">
        <w:rPr>
          <w:rFonts w:ascii="Arial" w:hAnsi="Arial" w:cs="Arial"/>
          <w:iCs/>
          <w:color w:val="0000FF"/>
          <w:szCs w:val="22"/>
        </w:rPr>
        <w:t>Para cada ejecución de guiones de uso significativa, incluya una subsección con la información siguiente:</w:t>
      </w:r>
    </w:p>
    <w:p w:rsidR="00DC32EE" w:rsidRPr="00DC32EE" w:rsidRDefault="00DC32EE" w:rsidP="00DC32EE">
      <w:pPr>
        <w:pStyle w:val="Textoindependiente"/>
        <w:rPr>
          <w:rFonts w:ascii="Arial" w:hAnsi="Arial" w:cs="Arial"/>
          <w:iCs/>
          <w:color w:val="0000FF"/>
          <w:szCs w:val="22"/>
        </w:rPr>
      </w:pPr>
    </w:p>
    <w:p w:rsidR="00DC32EE" w:rsidRPr="00DC32EE" w:rsidRDefault="00DC32EE" w:rsidP="00B74161">
      <w:pPr>
        <w:pStyle w:val="Textoindependiente"/>
        <w:numPr>
          <w:ilvl w:val="0"/>
          <w:numId w:val="39"/>
        </w:numPr>
        <w:rPr>
          <w:rFonts w:ascii="Arial" w:hAnsi="Arial" w:cs="Arial"/>
          <w:iCs/>
          <w:color w:val="0000FF"/>
          <w:szCs w:val="22"/>
        </w:rPr>
      </w:pPr>
      <w:r w:rsidRPr="00DC32EE">
        <w:rPr>
          <w:rFonts w:ascii="Arial" w:hAnsi="Arial" w:cs="Arial"/>
          <w:iCs/>
          <w:color w:val="0000FF"/>
          <w:szCs w:val="22"/>
        </w:rPr>
        <w:t xml:space="preserve">El nombre del </w:t>
      </w:r>
      <w:r w:rsidR="00A460EA">
        <w:rPr>
          <w:rFonts w:ascii="Arial" w:hAnsi="Arial" w:cs="Arial"/>
          <w:iCs/>
          <w:color w:val="0000FF"/>
          <w:szCs w:val="22"/>
        </w:rPr>
        <w:t xml:space="preserve">caso </w:t>
      </w:r>
      <w:r w:rsidRPr="00DC32EE">
        <w:rPr>
          <w:rFonts w:ascii="Arial" w:hAnsi="Arial" w:cs="Arial"/>
          <w:iCs/>
          <w:color w:val="0000FF"/>
          <w:szCs w:val="22"/>
        </w:rPr>
        <w:t xml:space="preserve"> de uso realizado.</w:t>
      </w:r>
    </w:p>
    <w:p w:rsidR="00DC32EE" w:rsidRPr="00DC32EE" w:rsidRDefault="00DC32EE" w:rsidP="00B74161">
      <w:pPr>
        <w:pStyle w:val="Textoindependiente"/>
        <w:numPr>
          <w:ilvl w:val="0"/>
          <w:numId w:val="39"/>
        </w:numPr>
        <w:rPr>
          <w:rFonts w:ascii="Arial" w:hAnsi="Arial" w:cs="Arial"/>
          <w:iCs/>
          <w:color w:val="0000FF"/>
          <w:szCs w:val="22"/>
        </w:rPr>
      </w:pPr>
      <w:r w:rsidRPr="00DC32EE">
        <w:rPr>
          <w:rFonts w:ascii="Arial" w:hAnsi="Arial" w:cs="Arial"/>
          <w:iCs/>
          <w:color w:val="0000FF"/>
          <w:szCs w:val="22"/>
        </w:rPr>
        <w:t xml:space="preserve">Una descripción breve del </w:t>
      </w:r>
      <w:r w:rsidR="00A460EA">
        <w:rPr>
          <w:rFonts w:ascii="Arial" w:hAnsi="Arial" w:cs="Arial"/>
          <w:iCs/>
          <w:color w:val="0000FF"/>
          <w:szCs w:val="22"/>
        </w:rPr>
        <w:t xml:space="preserve">caso </w:t>
      </w:r>
      <w:r w:rsidRPr="00DC32EE">
        <w:rPr>
          <w:rFonts w:ascii="Arial" w:hAnsi="Arial" w:cs="Arial"/>
          <w:iCs/>
          <w:color w:val="0000FF"/>
          <w:szCs w:val="22"/>
        </w:rPr>
        <w:t>de uso realizado.</w:t>
      </w:r>
    </w:p>
    <w:p w:rsidR="00DC32EE" w:rsidRPr="00DC32EE" w:rsidRDefault="00DC32EE" w:rsidP="00B74161">
      <w:pPr>
        <w:pStyle w:val="Textoindependiente"/>
        <w:numPr>
          <w:ilvl w:val="0"/>
          <w:numId w:val="39"/>
        </w:numPr>
        <w:rPr>
          <w:rFonts w:ascii="Arial" w:hAnsi="Arial" w:cs="Arial"/>
          <w:iCs/>
          <w:color w:val="0000FF"/>
          <w:szCs w:val="22"/>
        </w:rPr>
      </w:pPr>
      <w:r w:rsidRPr="00DC32EE">
        <w:rPr>
          <w:rFonts w:ascii="Arial" w:hAnsi="Arial" w:cs="Arial"/>
          <w:iCs/>
          <w:color w:val="0000FF"/>
          <w:szCs w:val="22"/>
        </w:rPr>
        <w:t xml:space="preserve">Descripciones significativas del Flujo de sucesos - Diseño de la ejecución de </w:t>
      </w:r>
      <w:r w:rsidR="00B74161">
        <w:rPr>
          <w:rFonts w:ascii="Arial" w:hAnsi="Arial" w:cs="Arial"/>
          <w:iCs/>
          <w:color w:val="0000FF"/>
          <w:szCs w:val="22"/>
        </w:rPr>
        <w:t xml:space="preserve">casos </w:t>
      </w:r>
      <w:r w:rsidRPr="00DC32EE">
        <w:rPr>
          <w:rFonts w:ascii="Arial" w:hAnsi="Arial" w:cs="Arial"/>
          <w:iCs/>
          <w:color w:val="0000FF"/>
          <w:szCs w:val="22"/>
        </w:rPr>
        <w:t xml:space="preserve"> de uso. Puede ser la descripción completa del Flujo de sucesos - Diseño, o subsecciones de este que describen la ejecución de flujos significativos o casos de ejemplo del </w:t>
      </w:r>
      <w:r w:rsidR="00A460EA">
        <w:rPr>
          <w:rFonts w:ascii="Arial" w:hAnsi="Arial" w:cs="Arial"/>
          <w:iCs/>
          <w:color w:val="0000FF"/>
          <w:szCs w:val="22"/>
        </w:rPr>
        <w:t xml:space="preserve">caso </w:t>
      </w:r>
      <w:r w:rsidRPr="00DC32EE">
        <w:rPr>
          <w:rFonts w:ascii="Arial" w:hAnsi="Arial" w:cs="Arial"/>
          <w:iCs/>
          <w:color w:val="0000FF"/>
          <w:szCs w:val="22"/>
        </w:rPr>
        <w:t xml:space="preserve"> de uso.</w:t>
      </w:r>
    </w:p>
    <w:p w:rsidR="00A460EA" w:rsidRDefault="00DC32EE" w:rsidP="00B74161">
      <w:pPr>
        <w:pStyle w:val="Textoindependiente"/>
        <w:numPr>
          <w:ilvl w:val="0"/>
          <w:numId w:val="39"/>
        </w:numPr>
        <w:rPr>
          <w:rFonts w:ascii="Arial" w:hAnsi="Arial" w:cs="Arial"/>
          <w:iCs/>
          <w:color w:val="0000FF"/>
          <w:szCs w:val="22"/>
        </w:rPr>
      </w:pPr>
      <w:r w:rsidRPr="00DC32EE">
        <w:rPr>
          <w:rFonts w:ascii="Arial" w:hAnsi="Arial" w:cs="Arial"/>
          <w:iCs/>
          <w:color w:val="0000FF"/>
          <w:szCs w:val="22"/>
        </w:rPr>
        <w:t xml:space="preserve">Una enumeración de la interacción significativa o diagramas de clase relacionados con la ejecución de </w:t>
      </w:r>
      <w:r w:rsidR="00B74161">
        <w:rPr>
          <w:rFonts w:ascii="Arial" w:hAnsi="Arial" w:cs="Arial"/>
          <w:iCs/>
          <w:color w:val="0000FF"/>
          <w:szCs w:val="22"/>
        </w:rPr>
        <w:t xml:space="preserve">casos </w:t>
      </w:r>
      <w:r w:rsidRPr="00DC32EE">
        <w:rPr>
          <w:rFonts w:ascii="Arial" w:hAnsi="Arial" w:cs="Arial"/>
          <w:iCs/>
          <w:color w:val="0000FF"/>
          <w:szCs w:val="22"/>
        </w:rPr>
        <w:t xml:space="preserve"> de uso.</w:t>
      </w:r>
    </w:p>
    <w:p w:rsidR="00DC32EE" w:rsidRPr="000E44EB" w:rsidRDefault="00DC32EE" w:rsidP="00B74161">
      <w:pPr>
        <w:pStyle w:val="Textoindependiente"/>
        <w:numPr>
          <w:ilvl w:val="0"/>
          <w:numId w:val="39"/>
        </w:numPr>
        <w:rPr>
          <w:rFonts w:ascii="Arial" w:hAnsi="Arial" w:cs="Arial"/>
          <w:iCs/>
          <w:color w:val="0000FF"/>
          <w:szCs w:val="22"/>
        </w:rPr>
      </w:pPr>
      <w:r w:rsidRPr="00DC32EE">
        <w:rPr>
          <w:rFonts w:ascii="Arial" w:hAnsi="Arial" w:cs="Arial"/>
          <w:iCs/>
          <w:color w:val="0000FF"/>
          <w:szCs w:val="22"/>
        </w:rPr>
        <w:t xml:space="preserve">Descripciones significativas de Requisitos derivados de la ejecución de </w:t>
      </w:r>
      <w:r w:rsidR="00B74161">
        <w:rPr>
          <w:rFonts w:ascii="Arial" w:hAnsi="Arial" w:cs="Arial"/>
          <w:iCs/>
          <w:color w:val="0000FF"/>
          <w:szCs w:val="22"/>
        </w:rPr>
        <w:t>casos</w:t>
      </w:r>
      <w:r w:rsidRPr="00DC32EE">
        <w:rPr>
          <w:rFonts w:ascii="Arial" w:hAnsi="Arial" w:cs="Arial"/>
          <w:iCs/>
          <w:color w:val="0000FF"/>
          <w:szCs w:val="22"/>
        </w:rPr>
        <w:t xml:space="preserve"> de uso. Puede ser la descripción completa de los Requisitos derivados, o subsecciones de este que describen requisitos significativos.</w:t>
      </w:r>
      <w:r>
        <w:rPr>
          <w:rFonts w:ascii="Arial" w:hAnsi="Arial" w:cs="Arial"/>
          <w:iCs/>
          <w:color w:val="0000FF"/>
          <w:szCs w:val="22"/>
        </w:rPr>
        <w:t xml:space="preserve"> </w:t>
      </w:r>
      <w:r w:rsidRPr="000E44EB">
        <w:rPr>
          <w:rFonts w:ascii="Arial" w:hAnsi="Arial" w:cs="Arial"/>
          <w:iCs/>
          <w:color w:val="0000FF"/>
          <w:szCs w:val="22"/>
        </w:rPr>
        <w:t>]</w:t>
      </w:r>
    </w:p>
    <w:p w:rsidR="00DC32EE" w:rsidRDefault="00DC32EE" w:rsidP="00DC32EE"/>
    <w:p w:rsidR="00FF4E49" w:rsidRDefault="00462AE8" w:rsidP="00462AE8">
      <w:pPr>
        <w:pStyle w:val="Ttulo1"/>
      </w:pPr>
      <w:bookmarkStart w:id="38" w:name="_Toc453064088"/>
      <w:r>
        <w:t>VISTA DE PROCESO</w:t>
      </w:r>
      <w:bookmarkEnd w:id="38"/>
    </w:p>
    <w:p w:rsidR="00EF7B85" w:rsidRDefault="00EF7B85" w:rsidP="00EF7B85">
      <w:pPr>
        <w:pStyle w:val="Textoindependiente"/>
        <w:ind w:left="0"/>
        <w:rPr>
          <w:rFonts w:ascii="Arial" w:hAnsi="Arial" w:cs="Arial"/>
          <w:iCs/>
          <w:color w:val="0000FF"/>
          <w:szCs w:val="22"/>
        </w:rPr>
      </w:pPr>
    </w:p>
    <w:p w:rsidR="00EF7B85" w:rsidRPr="00EF7B85" w:rsidRDefault="00EF7B85" w:rsidP="00EF7B85">
      <w:pPr>
        <w:pStyle w:val="Textoindependiente"/>
        <w:rPr>
          <w:rFonts w:ascii="Arial" w:hAnsi="Arial" w:cs="Arial"/>
          <w:iCs/>
          <w:color w:val="0000FF"/>
          <w:szCs w:val="22"/>
        </w:rPr>
      </w:pPr>
      <w:r w:rsidRPr="000E44EB">
        <w:rPr>
          <w:rFonts w:ascii="Arial" w:hAnsi="Arial" w:cs="Arial"/>
          <w:iCs/>
          <w:color w:val="0000FF"/>
          <w:szCs w:val="22"/>
        </w:rPr>
        <w:t>[</w:t>
      </w:r>
      <w:r w:rsidRPr="00EF7B85">
        <w:rPr>
          <w:rFonts w:ascii="Arial" w:hAnsi="Arial" w:cs="Arial"/>
          <w:iCs/>
          <w:color w:val="0000FF"/>
          <w:szCs w:val="22"/>
        </w:rPr>
        <w:t>La vista de proceso describe la estructura de proceso del sistema.</w:t>
      </w:r>
      <w:r>
        <w:rPr>
          <w:rFonts w:ascii="Arial" w:hAnsi="Arial" w:cs="Arial"/>
          <w:iCs/>
          <w:color w:val="0000FF"/>
          <w:szCs w:val="22"/>
        </w:rPr>
        <w:t xml:space="preserve"> Esta sección puede omitirse en proyectos de complejidad baja.</w:t>
      </w:r>
      <w:r w:rsidRPr="00EF7B85">
        <w:rPr>
          <w:rFonts w:ascii="Arial" w:hAnsi="Arial" w:cs="Arial"/>
          <w:iCs/>
          <w:color w:val="0000FF"/>
          <w:szCs w:val="22"/>
        </w:rPr>
        <w:t xml:space="preserve"> Dentro de los procesos, sólo deben presentarse </w:t>
      </w:r>
      <w:r>
        <w:rPr>
          <w:rFonts w:ascii="Arial" w:hAnsi="Arial" w:cs="Arial"/>
          <w:iCs/>
          <w:color w:val="0000FF"/>
          <w:szCs w:val="22"/>
        </w:rPr>
        <w:t>los hilos</w:t>
      </w:r>
      <w:r w:rsidRPr="00EF7B85">
        <w:rPr>
          <w:rFonts w:ascii="Arial" w:hAnsi="Arial" w:cs="Arial"/>
          <w:iCs/>
          <w:color w:val="0000FF"/>
          <w:szCs w:val="22"/>
        </w:rPr>
        <w:t xml:space="preserve"> a</w:t>
      </w:r>
      <w:r>
        <w:rPr>
          <w:rFonts w:ascii="Arial" w:hAnsi="Arial" w:cs="Arial"/>
          <w:iCs/>
          <w:color w:val="0000FF"/>
          <w:szCs w:val="22"/>
        </w:rPr>
        <w:t>rquitectónicamente significativo</w:t>
      </w:r>
      <w:r w:rsidRPr="00EF7B85">
        <w:rPr>
          <w:rFonts w:ascii="Arial" w:hAnsi="Arial" w:cs="Arial"/>
          <w:iCs/>
          <w:color w:val="0000FF"/>
          <w:szCs w:val="22"/>
        </w:rPr>
        <w:t xml:space="preserve">s. La vista de proceso describe las tareas (procesos </w:t>
      </w:r>
      <w:r>
        <w:rPr>
          <w:rFonts w:ascii="Arial" w:hAnsi="Arial" w:cs="Arial"/>
          <w:iCs/>
          <w:color w:val="0000FF"/>
          <w:szCs w:val="22"/>
        </w:rPr>
        <w:t>e</w:t>
      </w:r>
      <w:r w:rsidRPr="00EF7B85">
        <w:rPr>
          <w:rFonts w:ascii="Arial" w:hAnsi="Arial" w:cs="Arial"/>
          <w:iCs/>
          <w:color w:val="0000FF"/>
          <w:szCs w:val="22"/>
        </w:rPr>
        <w:t xml:space="preserve"> </w:t>
      </w:r>
      <w:r>
        <w:rPr>
          <w:rFonts w:ascii="Arial" w:hAnsi="Arial" w:cs="Arial"/>
          <w:iCs/>
          <w:color w:val="0000FF"/>
          <w:szCs w:val="22"/>
        </w:rPr>
        <w:t>hilos) implicado</w:t>
      </w:r>
      <w:r w:rsidRPr="00EF7B85">
        <w:rPr>
          <w:rFonts w:ascii="Arial" w:hAnsi="Arial" w:cs="Arial"/>
          <w:iCs/>
          <w:color w:val="0000FF"/>
          <w:szCs w:val="22"/>
        </w:rPr>
        <w:t>s en la ejecución del sistema, sus interacciones y configuraciones y la asignación de objetos y clases a las tareas.</w:t>
      </w:r>
      <w:r>
        <w:rPr>
          <w:rFonts w:ascii="Arial" w:hAnsi="Arial" w:cs="Arial"/>
          <w:iCs/>
          <w:color w:val="0000FF"/>
          <w:szCs w:val="22"/>
        </w:rPr>
        <w:t xml:space="preserve"> </w:t>
      </w:r>
      <w:r w:rsidRPr="00EF7B85">
        <w:rPr>
          <w:rFonts w:ascii="Arial" w:hAnsi="Arial" w:cs="Arial"/>
          <w:iCs/>
          <w:color w:val="0000FF"/>
          <w:szCs w:val="22"/>
        </w:rPr>
        <w:t>Para cada red de procesos, incluya una subsección con la información siguiente:</w:t>
      </w:r>
    </w:p>
    <w:p w:rsidR="00EF7B85" w:rsidRPr="00EF7B85" w:rsidRDefault="00EF7B85" w:rsidP="00EF7B85">
      <w:pPr>
        <w:pStyle w:val="Textoindependiente"/>
        <w:rPr>
          <w:rFonts w:ascii="Arial" w:hAnsi="Arial" w:cs="Arial"/>
          <w:iCs/>
          <w:color w:val="0000FF"/>
          <w:szCs w:val="22"/>
        </w:rPr>
      </w:pPr>
    </w:p>
    <w:p w:rsidR="00EF7B85" w:rsidRPr="00EF7B85" w:rsidRDefault="00EF7B85" w:rsidP="00EF7B85">
      <w:pPr>
        <w:pStyle w:val="Textoindependiente"/>
        <w:numPr>
          <w:ilvl w:val="0"/>
          <w:numId w:val="40"/>
        </w:numPr>
        <w:rPr>
          <w:rFonts w:ascii="Arial" w:hAnsi="Arial" w:cs="Arial"/>
          <w:iCs/>
          <w:color w:val="0000FF"/>
          <w:szCs w:val="22"/>
        </w:rPr>
      </w:pPr>
      <w:r w:rsidRPr="00EF7B85">
        <w:rPr>
          <w:rFonts w:ascii="Arial" w:hAnsi="Arial" w:cs="Arial"/>
          <w:iCs/>
          <w:color w:val="0000FF"/>
          <w:szCs w:val="22"/>
        </w:rPr>
        <w:t>Su nombre.</w:t>
      </w:r>
    </w:p>
    <w:p w:rsidR="00EF7B85" w:rsidRDefault="00EF7B85" w:rsidP="00EF7B85">
      <w:pPr>
        <w:pStyle w:val="Textoindependiente"/>
        <w:numPr>
          <w:ilvl w:val="0"/>
          <w:numId w:val="40"/>
        </w:numPr>
        <w:rPr>
          <w:rFonts w:ascii="Arial" w:hAnsi="Arial" w:cs="Arial"/>
          <w:iCs/>
          <w:color w:val="0000FF"/>
          <w:szCs w:val="22"/>
        </w:rPr>
      </w:pPr>
      <w:r w:rsidRPr="00EF7B85">
        <w:rPr>
          <w:rFonts w:ascii="Arial" w:hAnsi="Arial" w:cs="Arial"/>
          <w:iCs/>
          <w:color w:val="0000FF"/>
          <w:szCs w:val="22"/>
        </w:rPr>
        <w:t>Los procesos implicados.</w:t>
      </w:r>
    </w:p>
    <w:p w:rsidR="00EF7B85" w:rsidRPr="000E44EB" w:rsidRDefault="00EF7B85" w:rsidP="00EF7B85">
      <w:pPr>
        <w:pStyle w:val="Textoindependiente"/>
        <w:numPr>
          <w:ilvl w:val="0"/>
          <w:numId w:val="40"/>
        </w:numPr>
        <w:rPr>
          <w:rFonts w:ascii="Arial" w:hAnsi="Arial" w:cs="Arial"/>
          <w:iCs/>
          <w:color w:val="0000FF"/>
          <w:szCs w:val="22"/>
        </w:rPr>
      </w:pPr>
      <w:r w:rsidRPr="00EF7B85">
        <w:rPr>
          <w:rFonts w:ascii="Arial" w:hAnsi="Arial" w:cs="Arial"/>
          <w:iCs/>
          <w:color w:val="0000FF"/>
          <w:szCs w:val="22"/>
        </w:rPr>
        <w:t xml:space="preserve">Las interacciones entre procesos en forma de diagramas de comunicación, en que los objetos son procesos reales que engloban sus </w:t>
      </w:r>
      <w:r>
        <w:rPr>
          <w:rFonts w:ascii="Arial" w:hAnsi="Arial" w:cs="Arial"/>
          <w:iCs/>
          <w:color w:val="0000FF"/>
          <w:szCs w:val="22"/>
        </w:rPr>
        <w:t>propios hilos</w:t>
      </w:r>
      <w:r w:rsidRPr="00EF7B85">
        <w:rPr>
          <w:rFonts w:ascii="Arial" w:hAnsi="Arial" w:cs="Arial"/>
          <w:iCs/>
          <w:color w:val="0000FF"/>
          <w:szCs w:val="22"/>
        </w:rPr>
        <w:t xml:space="preserve"> de control. Para cada proceso, describa brevemente su comportamiento, tiempo de vida y características de comunicación.</w:t>
      </w:r>
      <w:r w:rsidRPr="000E44EB">
        <w:rPr>
          <w:rFonts w:ascii="Arial" w:hAnsi="Arial" w:cs="Arial"/>
          <w:iCs/>
          <w:color w:val="0000FF"/>
          <w:szCs w:val="22"/>
        </w:rPr>
        <w:t>]</w:t>
      </w:r>
    </w:p>
    <w:p w:rsidR="00EF7B85" w:rsidRPr="00EF7B85" w:rsidRDefault="00EF7B85" w:rsidP="00EF7B85"/>
    <w:p w:rsidR="00462AE8" w:rsidRPr="00462AE8" w:rsidRDefault="00462AE8" w:rsidP="00462AE8"/>
    <w:p w:rsidR="002D07EE" w:rsidRDefault="00462AE8" w:rsidP="002D07EE">
      <w:pPr>
        <w:pStyle w:val="Ttulo1"/>
        <w:spacing w:before="0" w:after="0"/>
        <w:jc w:val="both"/>
        <w:rPr>
          <w:rFonts w:cs="Arial"/>
          <w:szCs w:val="24"/>
        </w:rPr>
      </w:pPr>
      <w:bookmarkStart w:id="39" w:name="_Toc453064089"/>
      <w:r>
        <w:rPr>
          <w:rFonts w:cs="Arial"/>
          <w:szCs w:val="24"/>
        </w:rPr>
        <w:lastRenderedPageBreak/>
        <w:t>VISTA</w:t>
      </w:r>
      <w:r w:rsidR="000E44EB">
        <w:rPr>
          <w:rFonts w:cs="Arial"/>
          <w:szCs w:val="24"/>
        </w:rPr>
        <w:t xml:space="preserve"> DE DESPLIEGUE</w:t>
      </w:r>
      <w:bookmarkEnd w:id="39"/>
    </w:p>
    <w:p w:rsidR="009E548B" w:rsidRDefault="009E548B" w:rsidP="009E548B">
      <w:pPr>
        <w:pStyle w:val="Textoindependiente"/>
        <w:ind w:left="0"/>
        <w:rPr>
          <w:rFonts w:ascii="Arial" w:hAnsi="Arial" w:cs="Arial"/>
          <w:iCs/>
          <w:color w:val="0000FF"/>
          <w:szCs w:val="22"/>
        </w:rPr>
      </w:pPr>
    </w:p>
    <w:p w:rsidR="009E548B" w:rsidRPr="000E44EB" w:rsidRDefault="009E548B" w:rsidP="009E548B">
      <w:pPr>
        <w:pStyle w:val="Textoindependiente"/>
        <w:rPr>
          <w:rFonts w:ascii="Arial" w:hAnsi="Arial" w:cs="Arial"/>
          <w:iCs/>
          <w:color w:val="0000FF"/>
          <w:szCs w:val="22"/>
        </w:rPr>
      </w:pPr>
      <w:r w:rsidRPr="000E44EB">
        <w:rPr>
          <w:rFonts w:ascii="Arial" w:hAnsi="Arial" w:cs="Arial"/>
          <w:iCs/>
          <w:color w:val="0000FF"/>
          <w:szCs w:val="22"/>
        </w:rPr>
        <w:t>[</w:t>
      </w:r>
      <w:r w:rsidRPr="009E548B">
        <w:rPr>
          <w:rFonts w:ascii="Arial" w:hAnsi="Arial" w:cs="Arial"/>
          <w:iCs/>
          <w:color w:val="0000FF"/>
          <w:szCs w:val="22"/>
        </w:rPr>
        <w:t xml:space="preserve">Está sección describe una o más configuraciones físicas sobre las cuales se realiza el </w:t>
      </w:r>
      <w:r>
        <w:rPr>
          <w:rFonts w:ascii="Arial" w:hAnsi="Arial" w:cs="Arial"/>
          <w:iCs/>
          <w:color w:val="0000FF"/>
          <w:szCs w:val="22"/>
        </w:rPr>
        <w:t>despliegue</w:t>
      </w:r>
      <w:r w:rsidRPr="009E548B">
        <w:rPr>
          <w:rFonts w:ascii="Arial" w:hAnsi="Arial" w:cs="Arial"/>
          <w:iCs/>
          <w:color w:val="0000FF"/>
          <w:szCs w:val="22"/>
        </w:rPr>
        <w:t xml:space="preserve"> del</w:t>
      </w:r>
      <w:r>
        <w:rPr>
          <w:rFonts w:ascii="Arial" w:hAnsi="Arial" w:cs="Arial"/>
          <w:iCs/>
          <w:color w:val="0000FF"/>
          <w:szCs w:val="22"/>
        </w:rPr>
        <w:t xml:space="preserve"> </w:t>
      </w:r>
      <w:r w:rsidRPr="009E548B">
        <w:rPr>
          <w:rFonts w:ascii="Arial" w:hAnsi="Arial" w:cs="Arial"/>
          <w:iCs/>
          <w:color w:val="0000FF"/>
          <w:szCs w:val="22"/>
        </w:rPr>
        <w:t>software y es ejecutado, así como la infraestructura necesaria para su instalación.</w:t>
      </w:r>
      <w:r w:rsidRPr="000E44EB">
        <w:rPr>
          <w:rFonts w:ascii="Arial" w:hAnsi="Arial" w:cs="Arial"/>
          <w:iCs/>
          <w:color w:val="0000FF"/>
          <w:szCs w:val="22"/>
        </w:rPr>
        <w:t>]</w:t>
      </w:r>
    </w:p>
    <w:p w:rsidR="009E548B" w:rsidRPr="009E548B" w:rsidRDefault="009E548B" w:rsidP="009E548B"/>
    <w:p w:rsidR="00462AE8" w:rsidRDefault="004B686B" w:rsidP="004B686B">
      <w:pPr>
        <w:pStyle w:val="Ttulo2"/>
      </w:pPr>
      <w:bookmarkStart w:id="40" w:name="_Toc453064090"/>
      <w:r>
        <w:t>Introducción</w:t>
      </w:r>
      <w:bookmarkEnd w:id="40"/>
    </w:p>
    <w:p w:rsidR="008A5A57" w:rsidRPr="000E44EB" w:rsidRDefault="008A5A57" w:rsidP="008A5A57">
      <w:pPr>
        <w:pStyle w:val="Textoindependiente"/>
        <w:ind w:left="0"/>
        <w:rPr>
          <w:rFonts w:ascii="Arial" w:hAnsi="Arial" w:cs="Arial"/>
          <w:iCs/>
          <w:color w:val="0000FF"/>
          <w:szCs w:val="22"/>
        </w:rPr>
      </w:pPr>
      <w:r w:rsidRPr="000E44EB">
        <w:rPr>
          <w:rFonts w:ascii="Arial" w:hAnsi="Arial" w:cs="Arial"/>
          <w:iCs/>
          <w:color w:val="0000FF"/>
          <w:szCs w:val="22"/>
        </w:rPr>
        <w:t>[</w:t>
      </w:r>
      <w:r>
        <w:rPr>
          <w:rFonts w:ascii="Arial" w:hAnsi="Arial" w:cs="Arial"/>
          <w:iCs/>
          <w:color w:val="0000FF"/>
          <w:szCs w:val="22"/>
        </w:rPr>
        <w:t>Breve descripción de que se muestra en la sección “Vista de Despliegue”</w:t>
      </w:r>
      <w:r w:rsidRPr="005517DE">
        <w:rPr>
          <w:rFonts w:ascii="Arial" w:hAnsi="Arial" w:cs="Arial"/>
          <w:iCs/>
          <w:color w:val="0000FF"/>
          <w:szCs w:val="22"/>
        </w:rPr>
        <w:t>.</w:t>
      </w:r>
      <w:r w:rsidRPr="000E44EB">
        <w:rPr>
          <w:rFonts w:ascii="Arial" w:hAnsi="Arial" w:cs="Arial"/>
          <w:iCs/>
          <w:color w:val="0000FF"/>
          <w:szCs w:val="22"/>
        </w:rPr>
        <w:t>]</w:t>
      </w:r>
    </w:p>
    <w:p w:rsidR="008A5A57" w:rsidRPr="008A5A57" w:rsidRDefault="008A5A57" w:rsidP="008A5A57"/>
    <w:p w:rsidR="00462AE8" w:rsidRDefault="004B686B" w:rsidP="004B686B">
      <w:pPr>
        <w:pStyle w:val="Ttulo2"/>
      </w:pPr>
      <w:bookmarkStart w:id="41" w:name="_Toc453064091"/>
      <w:r>
        <w:t>Distribución</w:t>
      </w:r>
      <w:r w:rsidR="00462AE8">
        <w:t xml:space="preserve"> y despliegue</w:t>
      </w:r>
      <w:bookmarkEnd w:id="41"/>
    </w:p>
    <w:p w:rsidR="00462AE8" w:rsidRPr="00462AE8" w:rsidRDefault="00462AE8" w:rsidP="00462AE8"/>
    <w:p w:rsidR="005E2261" w:rsidRPr="005E2261" w:rsidRDefault="005E2261" w:rsidP="005E2261"/>
    <w:p w:rsidR="00A2313F" w:rsidRPr="00A2313F" w:rsidRDefault="002D07EE" w:rsidP="00A2313F">
      <w:pPr>
        <w:pStyle w:val="InfoBlue"/>
        <w:rPr>
          <w:iCs/>
          <w:color w:val="0000FF"/>
          <w:sz w:val="20"/>
        </w:rPr>
      </w:pPr>
      <w:r w:rsidRPr="000E44EB">
        <w:rPr>
          <w:iCs/>
          <w:color w:val="0000FF"/>
          <w:sz w:val="20"/>
        </w:rPr>
        <w:t>[</w:t>
      </w:r>
      <w:r w:rsidR="00A2313F" w:rsidRPr="00A2313F">
        <w:rPr>
          <w:iCs/>
          <w:color w:val="0000FF"/>
          <w:sz w:val="20"/>
        </w:rPr>
        <w:t>Para cada configuración, incluya una subsección con la información siguiente:</w:t>
      </w:r>
    </w:p>
    <w:p w:rsidR="00A2313F" w:rsidRPr="00A2313F" w:rsidRDefault="00A2313F" w:rsidP="00A2313F">
      <w:pPr>
        <w:pStyle w:val="InfoBlue"/>
        <w:rPr>
          <w:iCs/>
          <w:color w:val="0000FF"/>
          <w:sz w:val="20"/>
        </w:rPr>
      </w:pPr>
    </w:p>
    <w:p w:rsidR="00A2313F" w:rsidRPr="00A2313F" w:rsidRDefault="00A2313F" w:rsidP="00A2313F">
      <w:pPr>
        <w:pStyle w:val="InfoBlue"/>
        <w:numPr>
          <w:ilvl w:val="0"/>
          <w:numId w:val="41"/>
        </w:numPr>
        <w:rPr>
          <w:iCs/>
          <w:color w:val="0000FF"/>
          <w:sz w:val="20"/>
        </w:rPr>
      </w:pPr>
      <w:r w:rsidRPr="00A2313F">
        <w:rPr>
          <w:iCs/>
          <w:color w:val="0000FF"/>
          <w:sz w:val="20"/>
        </w:rPr>
        <w:t>Su nombre.</w:t>
      </w:r>
    </w:p>
    <w:p w:rsidR="00A2313F" w:rsidRPr="00A2313F" w:rsidRDefault="00A2313F" w:rsidP="00A2313F">
      <w:pPr>
        <w:pStyle w:val="InfoBlue"/>
        <w:numPr>
          <w:ilvl w:val="0"/>
          <w:numId w:val="41"/>
        </w:numPr>
        <w:rPr>
          <w:iCs/>
          <w:color w:val="0000FF"/>
          <w:sz w:val="20"/>
        </w:rPr>
      </w:pPr>
      <w:r w:rsidRPr="00A2313F">
        <w:rPr>
          <w:iCs/>
          <w:color w:val="0000FF"/>
          <w:sz w:val="20"/>
        </w:rPr>
        <w:t>Un diagrama de despliegue que ilustra la configuración</w:t>
      </w:r>
      <w:r>
        <w:rPr>
          <w:iCs/>
          <w:color w:val="0000FF"/>
          <w:sz w:val="20"/>
        </w:rPr>
        <w:t>.</w:t>
      </w:r>
    </w:p>
    <w:p w:rsidR="002D07EE" w:rsidRPr="000E44EB" w:rsidRDefault="00A2313F" w:rsidP="00A2313F">
      <w:pPr>
        <w:pStyle w:val="InfoBlue"/>
        <w:numPr>
          <w:ilvl w:val="0"/>
          <w:numId w:val="41"/>
        </w:numPr>
        <w:rPr>
          <w:iCs/>
          <w:color w:val="0000FF"/>
          <w:sz w:val="20"/>
        </w:rPr>
      </w:pPr>
      <w:r w:rsidRPr="00A2313F">
        <w:rPr>
          <w:iCs/>
          <w:color w:val="0000FF"/>
          <w:sz w:val="20"/>
        </w:rPr>
        <w:t>Si existen muchas posibles configuraciones físicas, describa sólo una típica y explique las reglas de correlación generales para seguir definiendo otras. También debe incluir, en la mayoría de casos, descripciones de configuraciones de red para efectuar pruebas y simulaciones de software.</w:t>
      </w:r>
      <w:r w:rsidR="000E44EB">
        <w:rPr>
          <w:iCs/>
          <w:color w:val="0000FF"/>
          <w:sz w:val="20"/>
        </w:rPr>
        <w:t>]</w:t>
      </w:r>
    </w:p>
    <w:p w:rsidR="002D07EE" w:rsidRDefault="002D07EE" w:rsidP="002D07EE">
      <w:pPr>
        <w:pStyle w:val="Textoindependiente"/>
        <w:jc w:val="both"/>
      </w:pPr>
    </w:p>
    <w:p w:rsidR="002D07EE" w:rsidRDefault="00462AE8" w:rsidP="002D07EE">
      <w:pPr>
        <w:pStyle w:val="Ttulo1"/>
        <w:spacing w:before="0" w:after="0"/>
        <w:jc w:val="both"/>
        <w:rPr>
          <w:rFonts w:cs="Arial"/>
          <w:szCs w:val="24"/>
        </w:rPr>
      </w:pPr>
      <w:bookmarkStart w:id="42" w:name="_Toc453064092"/>
      <w:r>
        <w:rPr>
          <w:rFonts w:cs="Arial"/>
          <w:szCs w:val="24"/>
        </w:rPr>
        <w:t>VISTA DE IMPLEMENTACION</w:t>
      </w:r>
      <w:bookmarkEnd w:id="42"/>
      <w:r>
        <w:rPr>
          <w:rFonts w:cs="Arial"/>
          <w:szCs w:val="24"/>
        </w:rPr>
        <w:t xml:space="preserve"> </w:t>
      </w:r>
    </w:p>
    <w:p w:rsidR="009015AC" w:rsidRPr="009015AC" w:rsidRDefault="009015AC" w:rsidP="009015AC">
      <w:pPr>
        <w:rPr>
          <w:rFonts w:ascii="Arial" w:hAnsi="Arial" w:cs="Arial"/>
          <w:iCs/>
          <w:color w:val="0000FF"/>
          <w:szCs w:val="22"/>
        </w:rPr>
      </w:pPr>
      <w:r>
        <w:rPr>
          <w:rFonts w:ascii="Arial" w:hAnsi="Arial" w:cs="Arial"/>
          <w:iCs/>
          <w:color w:val="0000FF"/>
          <w:szCs w:val="22"/>
        </w:rPr>
        <w:t>[</w:t>
      </w:r>
      <w:r w:rsidRPr="009015AC">
        <w:rPr>
          <w:rFonts w:ascii="Arial" w:hAnsi="Arial" w:cs="Arial"/>
          <w:iCs/>
          <w:color w:val="0000FF"/>
          <w:szCs w:val="22"/>
        </w:rPr>
        <w:t>En esta sección se describe la descomposición del software en capas y subsistemas de implementación en el modelo de implementación. También proporciona una visión general de la asignación de elementos de diseño (desde la vista lógica) hasta la implement</w:t>
      </w:r>
      <w:r>
        <w:rPr>
          <w:rFonts w:ascii="Arial" w:hAnsi="Arial" w:cs="Arial"/>
          <w:iCs/>
          <w:color w:val="0000FF"/>
          <w:szCs w:val="22"/>
        </w:rPr>
        <w:t>ación.]</w:t>
      </w:r>
    </w:p>
    <w:p w:rsidR="00462AE8" w:rsidRDefault="004B686B" w:rsidP="004B686B">
      <w:pPr>
        <w:pStyle w:val="Ttulo2"/>
      </w:pPr>
      <w:bookmarkStart w:id="43" w:name="_Toc453064093"/>
      <w:r>
        <w:t>Introducción</w:t>
      </w:r>
      <w:bookmarkEnd w:id="43"/>
    </w:p>
    <w:p w:rsidR="008A5A57" w:rsidRPr="000E44EB" w:rsidRDefault="008A5A57" w:rsidP="008A5A57">
      <w:pPr>
        <w:pStyle w:val="Textoindependiente"/>
        <w:ind w:left="0"/>
        <w:rPr>
          <w:rFonts w:ascii="Arial" w:hAnsi="Arial" w:cs="Arial"/>
          <w:iCs/>
          <w:color w:val="0000FF"/>
          <w:szCs w:val="22"/>
        </w:rPr>
      </w:pPr>
      <w:r w:rsidRPr="000E44EB">
        <w:rPr>
          <w:rFonts w:ascii="Arial" w:hAnsi="Arial" w:cs="Arial"/>
          <w:iCs/>
          <w:color w:val="0000FF"/>
          <w:szCs w:val="22"/>
        </w:rPr>
        <w:t>[</w:t>
      </w:r>
      <w:r>
        <w:rPr>
          <w:rFonts w:ascii="Arial" w:hAnsi="Arial" w:cs="Arial"/>
          <w:iCs/>
          <w:color w:val="0000FF"/>
          <w:szCs w:val="22"/>
        </w:rPr>
        <w:t>Breve descripción de que se muestra en la sección “Vista de implementación”</w:t>
      </w:r>
      <w:r w:rsidRPr="005517DE">
        <w:rPr>
          <w:rFonts w:ascii="Arial" w:hAnsi="Arial" w:cs="Arial"/>
          <w:iCs/>
          <w:color w:val="0000FF"/>
          <w:szCs w:val="22"/>
        </w:rPr>
        <w:t>.</w:t>
      </w:r>
      <w:r w:rsidRPr="000E44EB">
        <w:rPr>
          <w:rFonts w:ascii="Arial" w:hAnsi="Arial" w:cs="Arial"/>
          <w:iCs/>
          <w:color w:val="0000FF"/>
          <w:szCs w:val="22"/>
        </w:rPr>
        <w:t>]</w:t>
      </w:r>
    </w:p>
    <w:p w:rsidR="00462AE8" w:rsidRDefault="004B686B" w:rsidP="004B686B">
      <w:pPr>
        <w:pStyle w:val="Ttulo2"/>
      </w:pPr>
      <w:bookmarkStart w:id="44" w:name="_Toc453064094"/>
      <w:r>
        <w:t>Visión</w:t>
      </w:r>
      <w:r w:rsidR="00462AE8">
        <w:t xml:space="preserve"> General</w:t>
      </w:r>
      <w:bookmarkEnd w:id="44"/>
    </w:p>
    <w:p w:rsidR="009015AC" w:rsidRPr="009015AC" w:rsidRDefault="009015AC" w:rsidP="009015AC">
      <w:pPr>
        <w:rPr>
          <w:rFonts w:ascii="Arial" w:hAnsi="Arial" w:cs="Arial"/>
          <w:iCs/>
          <w:color w:val="0000FF"/>
          <w:szCs w:val="22"/>
        </w:rPr>
      </w:pPr>
      <w:r>
        <w:rPr>
          <w:rFonts w:ascii="Arial" w:hAnsi="Arial" w:cs="Arial"/>
          <w:iCs/>
          <w:color w:val="0000FF"/>
          <w:szCs w:val="22"/>
        </w:rPr>
        <w:t>[</w:t>
      </w:r>
      <w:r w:rsidRPr="009015AC">
        <w:rPr>
          <w:rFonts w:ascii="Arial" w:hAnsi="Arial" w:cs="Arial"/>
          <w:iCs/>
          <w:color w:val="0000FF"/>
          <w:szCs w:val="22"/>
        </w:rPr>
        <w:t>Esta subsección nombre y define las diferentes capas y sus contenidos, las reglas que gobiernan la inclusión de una capa determinada, y los límites entre capas. Incluye un diagrama de componentes que muestra las relaciones entre capas</w:t>
      </w:r>
      <w:r>
        <w:rPr>
          <w:rFonts w:ascii="Arial" w:hAnsi="Arial" w:cs="Arial"/>
          <w:iCs/>
          <w:color w:val="0000FF"/>
          <w:szCs w:val="22"/>
        </w:rPr>
        <w:t>.]</w:t>
      </w:r>
    </w:p>
    <w:p w:rsidR="00462AE8" w:rsidRDefault="00462AE8" w:rsidP="004B686B">
      <w:pPr>
        <w:pStyle w:val="Ttulo2"/>
      </w:pPr>
      <w:bookmarkStart w:id="45" w:name="_Toc453064095"/>
      <w:r>
        <w:t>Capas</w:t>
      </w:r>
      <w:bookmarkEnd w:id="45"/>
    </w:p>
    <w:p w:rsidR="002D07EE" w:rsidRDefault="002D07EE" w:rsidP="000E44EB">
      <w:pPr>
        <w:pStyle w:val="InfoBlue"/>
      </w:pPr>
    </w:p>
    <w:p w:rsidR="009015AC" w:rsidRPr="009015AC" w:rsidRDefault="009015AC" w:rsidP="009015AC">
      <w:pPr>
        <w:widowControl/>
        <w:shd w:val="clear" w:color="auto" w:fill="FFFFFF"/>
        <w:spacing w:before="100" w:beforeAutospacing="1" w:after="100" w:afterAutospacing="1" w:line="240" w:lineRule="auto"/>
        <w:rPr>
          <w:rFonts w:ascii="Arial" w:hAnsi="Arial" w:cs="Arial"/>
          <w:iCs/>
          <w:color w:val="0000FF"/>
          <w:szCs w:val="22"/>
        </w:rPr>
      </w:pPr>
      <w:r>
        <w:rPr>
          <w:rFonts w:ascii="Arial" w:hAnsi="Arial" w:cs="Arial"/>
          <w:iCs/>
          <w:color w:val="0000FF"/>
          <w:szCs w:val="22"/>
        </w:rPr>
        <w:t>[</w:t>
      </w:r>
      <w:r w:rsidRPr="009015AC">
        <w:rPr>
          <w:rFonts w:ascii="Arial" w:hAnsi="Arial" w:cs="Arial"/>
          <w:iCs/>
          <w:color w:val="0000FF"/>
          <w:szCs w:val="22"/>
        </w:rPr>
        <w:t>Para cada capa, incluya una subsección con la información siguiente:</w:t>
      </w:r>
    </w:p>
    <w:p w:rsidR="009015AC" w:rsidRPr="009015AC" w:rsidRDefault="009015AC" w:rsidP="009015AC">
      <w:pPr>
        <w:widowControl/>
        <w:shd w:val="clear" w:color="auto" w:fill="FFFFFF"/>
        <w:spacing w:before="100" w:beforeAutospacing="1" w:after="100" w:afterAutospacing="1" w:line="240" w:lineRule="auto"/>
        <w:ind w:left="450"/>
        <w:rPr>
          <w:rFonts w:ascii="Arial" w:hAnsi="Arial" w:cs="Arial"/>
          <w:iCs/>
          <w:color w:val="0000FF"/>
          <w:szCs w:val="22"/>
        </w:rPr>
      </w:pPr>
      <w:r w:rsidRPr="009015AC">
        <w:rPr>
          <w:rFonts w:ascii="Arial" w:hAnsi="Arial" w:cs="Arial"/>
          <w:iCs/>
          <w:color w:val="0000FF"/>
          <w:szCs w:val="22"/>
        </w:rPr>
        <w:t>Su nombre.</w:t>
      </w:r>
    </w:p>
    <w:p w:rsidR="009015AC" w:rsidRPr="009015AC" w:rsidRDefault="009015AC" w:rsidP="009015AC">
      <w:pPr>
        <w:widowControl/>
        <w:shd w:val="clear" w:color="auto" w:fill="FFFFFF"/>
        <w:spacing w:before="100" w:beforeAutospacing="1" w:after="100" w:afterAutospacing="1" w:line="240" w:lineRule="auto"/>
        <w:ind w:left="450"/>
        <w:rPr>
          <w:rFonts w:ascii="Arial" w:hAnsi="Arial" w:cs="Arial"/>
          <w:iCs/>
          <w:color w:val="0000FF"/>
          <w:szCs w:val="22"/>
        </w:rPr>
      </w:pPr>
      <w:r w:rsidRPr="009015AC">
        <w:rPr>
          <w:rFonts w:ascii="Arial" w:hAnsi="Arial" w:cs="Arial"/>
          <w:iCs/>
          <w:color w:val="0000FF"/>
          <w:szCs w:val="22"/>
        </w:rPr>
        <w:t>Un diagrama de componentes que muestra los subsistemas de implementación y sus dependencias de importación.</w:t>
      </w:r>
    </w:p>
    <w:p w:rsidR="009015AC" w:rsidRPr="009015AC" w:rsidRDefault="009015AC" w:rsidP="009015AC">
      <w:pPr>
        <w:widowControl/>
        <w:shd w:val="clear" w:color="auto" w:fill="FFFFFF"/>
        <w:spacing w:before="100" w:beforeAutospacing="1" w:after="100" w:afterAutospacing="1" w:line="240" w:lineRule="auto"/>
        <w:ind w:left="450"/>
        <w:rPr>
          <w:rFonts w:ascii="Arial" w:hAnsi="Arial" w:cs="Arial"/>
          <w:iCs/>
          <w:color w:val="0000FF"/>
          <w:szCs w:val="22"/>
        </w:rPr>
      </w:pPr>
      <w:r w:rsidRPr="009015AC">
        <w:rPr>
          <w:rFonts w:ascii="Arial" w:hAnsi="Arial" w:cs="Arial"/>
          <w:iCs/>
          <w:color w:val="0000FF"/>
          <w:szCs w:val="22"/>
        </w:rPr>
        <w:t>Si resulta apropiado, una esquematización de la relación de la capa con los elementos de la vista lógica o de proceso.</w:t>
      </w:r>
    </w:p>
    <w:p w:rsidR="009015AC" w:rsidRPr="009015AC" w:rsidRDefault="009015AC" w:rsidP="009015AC">
      <w:pPr>
        <w:widowControl/>
        <w:shd w:val="clear" w:color="auto" w:fill="FFFFFF"/>
        <w:spacing w:before="100" w:beforeAutospacing="1" w:after="100" w:afterAutospacing="1" w:line="240" w:lineRule="auto"/>
        <w:ind w:left="450"/>
        <w:rPr>
          <w:rFonts w:ascii="Arial" w:hAnsi="Arial" w:cs="Arial"/>
          <w:iCs/>
          <w:color w:val="0000FF"/>
          <w:szCs w:val="22"/>
        </w:rPr>
      </w:pPr>
      <w:r w:rsidRPr="009015AC">
        <w:rPr>
          <w:rFonts w:ascii="Arial" w:hAnsi="Arial" w:cs="Arial"/>
          <w:iCs/>
          <w:color w:val="0000FF"/>
          <w:szCs w:val="22"/>
        </w:rPr>
        <w:lastRenderedPageBreak/>
        <w:t>Una enumeración de los subsistemas de implementación que se encuentran en la capa. Para cada subsistema de implementación:</w:t>
      </w:r>
    </w:p>
    <w:p w:rsidR="009015AC" w:rsidRPr="009015AC" w:rsidRDefault="009015AC" w:rsidP="009015AC">
      <w:pPr>
        <w:widowControl/>
        <w:numPr>
          <w:ilvl w:val="1"/>
          <w:numId w:val="42"/>
        </w:numPr>
        <w:shd w:val="clear" w:color="auto" w:fill="FFFFFF"/>
        <w:spacing w:before="100" w:beforeAutospacing="1" w:after="100" w:afterAutospacing="1" w:line="240" w:lineRule="auto"/>
        <w:ind w:left="900"/>
        <w:rPr>
          <w:rFonts w:ascii="Arial" w:hAnsi="Arial" w:cs="Arial"/>
          <w:iCs/>
          <w:color w:val="0000FF"/>
          <w:szCs w:val="22"/>
        </w:rPr>
      </w:pPr>
      <w:r w:rsidRPr="009015AC">
        <w:rPr>
          <w:rFonts w:ascii="Arial" w:hAnsi="Arial" w:cs="Arial"/>
          <w:iCs/>
          <w:color w:val="0000FF"/>
          <w:szCs w:val="22"/>
        </w:rPr>
        <w:t>Facilite el nombre, abreviación o apodo, una descripción breve y un motivo de su existencia;</w:t>
      </w:r>
    </w:p>
    <w:p w:rsidR="009015AC" w:rsidRPr="009015AC" w:rsidRDefault="009015AC" w:rsidP="009015AC">
      <w:pPr>
        <w:widowControl/>
        <w:numPr>
          <w:ilvl w:val="1"/>
          <w:numId w:val="42"/>
        </w:numPr>
        <w:shd w:val="clear" w:color="auto" w:fill="FFFFFF"/>
        <w:spacing w:before="100" w:beforeAutospacing="1" w:after="100" w:afterAutospacing="1" w:line="240" w:lineRule="auto"/>
        <w:ind w:left="900"/>
        <w:rPr>
          <w:rFonts w:ascii="Arial" w:hAnsi="Arial" w:cs="Arial"/>
          <w:iCs/>
          <w:color w:val="0000FF"/>
          <w:szCs w:val="22"/>
        </w:rPr>
      </w:pPr>
      <w:r w:rsidRPr="009015AC">
        <w:rPr>
          <w:rFonts w:ascii="Arial" w:hAnsi="Arial" w:cs="Arial"/>
          <w:iCs/>
          <w:color w:val="0000FF"/>
          <w:szCs w:val="22"/>
        </w:rPr>
        <w:t>Si resulta apropiado, indique una relación del subsistema de implementación con los elementos de la vista lógica o de proceso. En muchos casos, un subsistema de implementación implementará uno o más subsistemas de diseño de la vista lógica.</w:t>
      </w:r>
    </w:p>
    <w:p w:rsidR="009015AC" w:rsidRPr="009015AC" w:rsidRDefault="009015AC" w:rsidP="009015AC">
      <w:pPr>
        <w:widowControl/>
        <w:numPr>
          <w:ilvl w:val="1"/>
          <w:numId w:val="42"/>
        </w:numPr>
        <w:shd w:val="clear" w:color="auto" w:fill="FFFFFF"/>
        <w:spacing w:before="100" w:beforeAutospacing="1" w:after="100" w:afterAutospacing="1" w:line="240" w:lineRule="auto"/>
        <w:ind w:left="900"/>
        <w:rPr>
          <w:rFonts w:ascii="Arial" w:hAnsi="Arial" w:cs="Arial"/>
          <w:iCs/>
          <w:color w:val="0000FF"/>
          <w:szCs w:val="22"/>
        </w:rPr>
      </w:pPr>
      <w:r w:rsidRPr="009015AC">
        <w:rPr>
          <w:rFonts w:ascii="Arial" w:hAnsi="Arial" w:cs="Arial"/>
          <w:iCs/>
          <w:color w:val="0000FF"/>
          <w:szCs w:val="22"/>
        </w:rPr>
        <w:t>Si un subsistema de implementación contiene subsistemas de implementación arquitectónicamente significativos y/o</w:t>
      </w:r>
      <w:r w:rsidRPr="009015AC">
        <w:rPr>
          <w:rFonts w:ascii="Arial" w:hAnsi="Arial" w:cs="Arial"/>
          <w:iCs/>
          <w:color w:val="0000FF"/>
          <w:szCs w:val="22"/>
        </w:rPr>
        <w:br/>
        <w:t>directorios, considere reflejar esto en la jerarquía de subsección.</w:t>
      </w:r>
    </w:p>
    <w:p w:rsidR="009015AC" w:rsidRPr="009015AC" w:rsidRDefault="009015AC" w:rsidP="009015AC">
      <w:pPr>
        <w:widowControl/>
        <w:numPr>
          <w:ilvl w:val="1"/>
          <w:numId w:val="42"/>
        </w:numPr>
        <w:shd w:val="clear" w:color="auto" w:fill="FFFFFF"/>
        <w:spacing w:before="100" w:beforeAutospacing="1" w:after="100" w:afterAutospacing="1" w:line="240" w:lineRule="auto"/>
        <w:ind w:left="900"/>
        <w:rPr>
          <w:rFonts w:ascii="Arial" w:hAnsi="Arial" w:cs="Arial"/>
          <w:iCs/>
          <w:color w:val="0000FF"/>
          <w:szCs w:val="22"/>
        </w:rPr>
      </w:pPr>
      <w:r w:rsidRPr="009015AC">
        <w:rPr>
          <w:rFonts w:ascii="Arial" w:hAnsi="Arial" w:cs="Arial"/>
          <w:iCs/>
          <w:color w:val="0000FF"/>
          <w:szCs w:val="22"/>
        </w:rPr>
        <w:t>Si un subsistema de implementación no correlaciona de uno a uno con un directorio de implementación, incluya una explicación sobre cómo se ha definido el subsistema de implementación en términos de directorios de implementación y/o archivos.</w:t>
      </w:r>
      <w:r>
        <w:rPr>
          <w:rFonts w:ascii="Arial" w:hAnsi="Arial" w:cs="Arial"/>
          <w:iCs/>
          <w:color w:val="0000FF"/>
          <w:szCs w:val="22"/>
        </w:rPr>
        <w:t>]</w:t>
      </w:r>
    </w:p>
    <w:p w:rsidR="009015AC" w:rsidRDefault="009015AC" w:rsidP="009015AC">
      <w:pPr>
        <w:pStyle w:val="Textoindependiente"/>
        <w:ind w:left="0"/>
      </w:pPr>
    </w:p>
    <w:p w:rsidR="009015AC" w:rsidRDefault="009015AC" w:rsidP="009015AC">
      <w:pPr>
        <w:pStyle w:val="Textoindependiente"/>
      </w:pPr>
    </w:p>
    <w:p w:rsidR="009015AC" w:rsidRPr="009015AC" w:rsidRDefault="009015AC" w:rsidP="009015AC">
      <w:pPr>
        <w:pStyle w:val="Textoindependiente"/>
      </w:pPr>
    </w:p>
    <w:p w:rsidR="004B686B" w:rsidRDefault="004B686B" w:rsidP="002D07EE">
      <w:pPr>
        <w:pStyle w:val="Ttulo1"/>
        <w:spacing w:before="0" w:after="0"/>
        <w:jc w:val="both"/>
        <w:rPr>
          <w:rFonts w:cs="Arial"/>
          <w:szCs w:val="24"/>
        </w:rPr>
      </w:pPr>
      <w:bookmarkStart w:id="46" w:name="_Toc453064096"/>
      <w:r>
        <w:rPr>
          <w:rFonts w:cs="Arial"/>
          <w:szCs w:val="24"/>
        </w:rPr>
        <w:t>VISTA DE DATOS</w:t>
      </w:r>
      <w:bookmarkEnd w:id="46"/>
    </w:p>
    <w:p w:rsidR="004B686B" w:rsidRDefault="004B686B" w:rsidP="004B686B"/>
    <w:p w:rsidR="004B686B" w:rsidRDefault="004B686B" w:rsidP="004B686B"/>
    <w:p w:rsidR="004B686B" w:rsidRPr="00C94AC8" w:rsidRDefault="004B686B" w:rsidP="004B686B">
      <w:pPr>
        <w:pStyle w:val="InfoBlue"/>
        <w:rPr>
          <w:iCs/>
          <w:color w:val="0000FF"/>
          <w:sz w:val="20"/>
        </w:rPr>
      </w:pPr>
      <w:r w:rsidRPr="00C94AC8">
        <w:rPr>
          <w:iCs/>
          <w:color w:val="0000FF"/>
          <w:sz w:val="20"/>
        </w:rPr>
        <w:t>[</w:t>
      </w:r>
      <w:r>
        <w:rPr>
          <w:iCs/>
          <w:color w:val="0000FF"/>
          <w:sz w:val="20"/>
        </w:rPr>
        <w:t>Referencia motor relacional, versión</w:t>
      </w:r>
      <w:r w:rsidRPr="00C94AC8">
        <w:rPr>
          <w:iCs/>
          <w:color w:val="0000FF"/>
          <w:sz w:val="20"/>
        </w:rPr>
        <w:t>]</w:t>
      </w:r>
    </w:p>
    <w:p w:rsidR="004B686B" w:rsidRDefault="004B686B" w:rsidP="004B686B"/>
    <w:p w:rsidR="004B686B" w:rsidRDefault="004B686B" w:rsidP="004B686B">
      <w:pPr>
        <w:pStyle w:val="Ttulo2"/>
      </w:pPr>
      <w:bookmarkStart w:id="47" w:name="_Toc352017460"/>
      <w:bookmarkStart w:id="48" w:name="_Toc453064097"/>
      <w:r>
        <w:t>Modelo Entidad Relación</w:t>
      </w:r>
      <w:bookmarkEnd w:id="47"/>
      <w:bookmarkEnd w:id="48"/>
    </w:p>
    <w:p w:rsidR="004B686B" w:rsidRPr="00525F4D" w:rsidRDefault="004B686B" w:rsidP="004B686B"/>
    <w:p w:rsidR="004B686B" w:rsidRPr="00C94AC8" w:rsidRDefault="004B686B" w:rsidP="004B686B">
      <w:pPr>
        <w:pStyle w:val="InfoBlue"/>
        <w:rPr>
          <w:iCs/>
          <w:color w:val="0000FF"/>
          <w:sz w:val="20"/>
        </w:rPr>
      </w:pPr>
      <w:r w:rsidRPr="00C94AC8">
        <w:rPr>
          <w:iCs/>
          <w:color w:val="0000FF"/>
          <w:sz w:val="20"/>
        </w:rPr>
        <w:t>[</w:t>
      </w:r>
      <w:r>
        <w:rPr>
          <w:iCs/>
          <w:color w:val="0000FF"/>
          <w:sz w:val="20"/>
        </w:rPr>
        <w:t>Modelo de datos del sistema con sus respectivas entidades, relaciones y atributos</w:t>
      </w:r>
      <w:r w:rsidRPr="00C94AC8">
        <w:rPr>
          <w:iCs/>
          <w:color w:val="0000FF"/>
          <w:sz w:val="20"/>
        </w:rPr>
        <w:t>]</w:t>
      </w:r>
    </w:p>
    <w:p w:rsidR="004B686B" w:rsidRDefault="004B686B" w:rsidP="004B686B">
      <w:pPr>
        <w:pStyle w:val="Textoindependiente"/>
        <w:jc w:val="both"/>
      </w:pPr>
    </w:p>
    <w:p w:rsidR="004B686B" w:rsidRDefault="004B686B" w:rsidP="004B686B">
      <w:pPr>
        <w:jc w:val="both"/>
      </w:pPr>
      <w:r w:rsidRPr="00C94AC8">
        <w:rPr>
          <w:rFonts w:ascii="Arial" w:hAnsi="Arial" w:cs="Arial"/>
          <w:color w:val="0000FF"/>
          <w:sz w:val="22"/>
          <w:szCs w:val="22"/>
        </w:rPr>
        <w:t>Nota:</w:t>
      </w:r>
      <w:r>
        <w:t xml:space="preserve"> </w:t>
      </w:r>
    </w:p>
    <w:p w:rsidR="004B686B" w:rsidRPr="00187DD8" w:rsidRDefault="004B686B" w:rsidP="004B686B">
      <w:pPr>
        <w:pStyle w:val="Prrafodelista"/>
        <w:numPr>
          <w:ilvl w:val="0"/>
          <w:numId w:val="32"/>
        </w:numPr>
        <w:jc w:val="both"/>
        <w:rPr>
          <w:rFonts w:ascii="Arial" w:hAnsi="Arial" w:cs="Arial"/>
          <w:color w:val="0000FF"/>
          <w:sz w:val="22"/>
          <w:szCs w:val="22"/>
        </w:rPr>
      </w:pPr>
      <w:r w:rsidRPr="00187DD8">
        <w:rPr>
          <w:rFonts w:ascii="Arial" w:hAnsi="Arial" w:cs="Arial"/>
          <w:color w:val="0000FF"/>
          <w:sz w:val="22"/>
          <w:szCs w:val="22"/>
        </w:rPr>
        <w:t>Modelar en la herramienta que la Oficina de Informática del IDEAM, tenga para tal fin.</w:t>
      </w:r>
    </w:p>
    <w:p w:rsidR="004B686B" w:rsidRPr="00FA2AB2" w:rsidRDefault="004B686B" w:rsidP="004B686B">
      <w:pPr>
        <w:pStyle w:val="Prrafodelista"/>
        <w:numPr>
          <w:ilvl w:val="0"/>
          <w:numId w:val="32"/>
        </w:numPr>
        <w:jc w:val="both"/>
      </w:pPr>
      <w:r w:rsidRPr="00187DD8">
        <w:rPr>
          <w:rFonts w:ascii="Arial" w:hAnsi="Arial" w:cs="Arial"/>
          <w:color w:val="0000FF"/>
          <w:sz w:val="22"/>
          <w:szCs w:val="22"/>
        </w:rPr>
        <w:t>Las imágenes deben tener un tamaño que permitan al menos ser entendibles a la vista del lector, sin mayor esfuerzo (zoom).</w:t>
      </w:r>
    </w:p>
    <w:p w:rsidR="004B686B" w:rsidRPr="00CE4ECF" w:rsidRDefault="004B686B" w:rsidP="004B686B">
      <w:pPr>
        <w:pStyle w:val="Prrafodelista"/>
        <w:numPr>
          <w:ilvl w:val="0"/>
          <w:numId w:val="32"/>
        </w:numPr>
        <w:jc w:val="both"/>
        <w:rPr>
          <w:rFonts w:cs="Arial"/>
          <w:sz w:val="22"/>
          <w:szCs w:val="22"/>
        </w:rPr>
      </w:pPr>
      <w:r>
        <w:rPr>
          <w:rFonts w:ascii="Arial" w:hAnsi="Arial" w:cs="Arial"/>
          <w:color w:val="0000FF"/>
          <w:sz w:val="22"/>
          <w:szCs w:val="22"/>
        </w:rPr>
        <w:t>Los</w:t>
      </w:r>
      <w:r w:rsidRPr="00CE4ECF">
        <w:rPr>
          <w:rFonts w:ascii="Arial" w:hAnsi="Arial" w:cs="Arial"/>
          <w:color w:val="0000FF"/>
          <w:sz w:val="22"/>
          <w:szCs w:val="22"/>
        </w:rPr>
        <w:t xml:space="preserve"> estándar</w:t>
      </w:r>
      <w:r>
        <w:rPr>
          <w:rFonts w:ascii="Arial" w:hAnsi="Arial" w:cs="Arial"/>
          <w:color w:val="0000FF"/>
          <w:sz w:val="22"/>
          <w:szCs w:val="22"/>
        </w:rPr>
        <w:t>es</w:t>
      </w:r>
      <w:r w:rsidRPr="00CE4ECF">
        <w:rPr>
          <w:rFonts w:ascii="Arial" w:hAnsi="Arial" w:cs="Arial"/>
          <w:color w:val="0000FF"/>
          <w:sz w:val="22"/>
          <w:szCs w:val="22"/>
        </w:rPr>
        <w:t xml:space="preserve"> de arquitectura </w:t>
      </w:r>
      <w:r>
        <w:rPr>
          <w:rFonts w:ascii="Arial" w:hAnsi="Arial" w:cs="Arial"/>
          <w:color w:val="0000FF"/>
          <w:sz w:val="22"/>
          <w:szCs w:val="22"/>
        </w:rPr>
        <w:t xml:space="preserve">y seguridad </w:t>
      </w:r>
      <w:r w:rsidRPr="00CE4ECF">
        <w:rPr>
          <w:rFonts w:ascii="Arial" w:hAnsi="Arial" w:cs="Arial"/>
          <w:color w:val="0000FF"/>
          <w:sz w:val="22"/>
          <w:szCs w:val="22"/>
        </w:rPr>
        <w:t>corresponde</w:t>
      </w:r>
      <w:r>
        <w:rPr>
          <w:rFonts w:ascii="Arial" w:hAnsi="Arial" w:cs="Arial"/>
          <w:color w:val="0000FF"/>
          <w:sz w:val="22"/>
          <w:szCs w:val="22"/>
        </w:rPr>
        <w:t>n</w:t>
      </w:r>
      <w:r w:rsidRPr="00CE4ECF">
        <w:rPr>
          <w:rFonts w:ascii="Arial" w:hAnsi="Arial" w:cs="Arial"/>
          <w:color w:val="0000FF"/>
          <w:sz w:val="22"/>
          <w:szCs w:val="22"/>
        </w:rPr>
        <w:t xml:space="preserve"> a</w:t>
      </w:r>
      <w:r>
        <w:rPr>
          <w:rFonts w:ascii="Arial" w:hAnsi="Arial" w:cs="Arial"/>
          <w:color w:val="0000FF"/>
          <w:sz w:val="22"/>
          <w:szCs w:val="22"/>
        </w:rPr>
        <w:t xml:space="preserve"> </w:t>
      </w:r>
      <w:r w:rsidRPr="00CE4ECF">
        <w:rPr>
          <w:rFonts w:ascii="Arial" w:hAnsi="Arial" w:cs="Arial"/>
          <w:color w:val="0000FF"/>
          <w:sz w:val="22"/>
          <w:szCs w:val="22"/>
        </w:rPr>
        <w:t>l</w:t>
      </w:r>
      <w:r>
        <w:rPr>
          <w:rFonts w:ascii="Arial" w:hAnsi="Arial" w:cs="Arial"/>
          <w:color w:val="0000FF"/>
          <w:sz w:val="22"/>
          <w:szCs w:val="22"/>
        </w:rPr>
        <w:t>os</w:t>
      </w:r>
      <w:r w:rsidRPr="00CE4ECF">
        <w:rPr>
          <w:rFonts w:ascii="Arial" w:hAnsi="Arial" w:cs="Arial"/>
          <w:color w:val="0000FF"/>
          <w:sz w:val="22"/>
          <w:szCs w:val="22"/>
        </w:rPr>
        <w:t xml:space="preserve"> definido</w:t>
      </w:r>
      <w:r>
        <w:rPr>
          <w:rFonts w:ascii="Arial" w:hAnsi="Arial" w:cs="Arial"/>
          <w:color w:val="0000FF"/>
          <w:sz w:val="22"/>
          <w:szCs w:val="22"/>
        </w:rPr>
        <w:t>s</w:t>
      </w:r>
      <w:r w:rsidRPr="00CE4ECF">
        <w:rPr>
          <w:rFonts w:ascii="Arial" w:hAnsi="Arial" w:cs="Arial"/>
          <w:color w:val="0000FF"/>
          <w:sz w:val="22"/>
          <w:szCs w:val="22"/>
        </w:rPr>
        <w:t xml:space="preserve"> por la Oficina de Informática del IDEAM.</w:t>
      </w:r>
    </w:p>
    <w:p w:rsidR="004B686B" w:rsidRDefault="004B686B" w:rsidP="004B686B">
      <w:r>
        <w:t>.</w:t>
      </w:r>
    </w:p>
    <w:p w:rsidR="004B686B" w:rsidRPr="00B830D6" w:rsidRDefault="004B686B" w:rsidP="004B686B">
      <w:pPr>
        <w:pStyle w:val="Ttulo2"/>
      </w:pPr>
      <w:bookmarkStart w:id="49" w:name="_Toc352017461"/>
      <w:bookmarkStart w:id="50" w:name="_Toc453064098"/>
      <w:r>
        <w:t>Diccionario de datos</w:t>
      </w:r>
      <w:bookmarkEnd w:id="49"/>
      <w:bookmarkEnd w:id="50"/>
    </w:p>
    <w:p w:rsidR="004B686B" w:rsidRDefault="004B686B" w:rsidP="004B686B"/>
    <w:p w:rsidR="004B686B" w:rsidRPr="00B830D6" w:rsidRDefault="004B686B" w:rsidP="004B686B"/>
    <w:p w:rsidR="004B686B" w:rsidRPr="00673BA9" w:rsidRDefault="004B686B" w:rsidP="004B686B">
      <w:pPr>
        <w:rPr>
          <w:rFonts w:ascii="Arial" w:hAnsi="Arial" w:cs="Arial"/>
        </w:rPr>
      </w:pPr>
      <w:r w:rsidRPr="00673BA9">
        <w:rPr>
          <w:rFonts w:ascii="Arial" w:hAnsi="Arial" w:cs="Arial"/>
        </w:rPr>
        <w:t xml:space="preserve">NOMBRE OBJETO: </w:t>
      </w:r>
      <w:r w:rsidRPr="00673BA9">
        <w:rPr>
          <w:rFonts w:ascii="Arial" w:hAnsi="Arial" w:cs="Arial"/>
          <w:iCs/>
          <w:color w:val="0000FF"/>
        </w:rPr>
        <w:t>&lt;nombre del objeto a crear&gt;</w:t>
      </w:r>
    </w:p>
    <w:p w:rsidR="004B686B" w:rsidRPr="00673BA9" w:rsidRDefault="004B686B" w:rsidP="004B686B">
      <w:pPr>
        <w:rPr>
          <w:rFonts w:ascii="Arial" w:hAnsi="Arial" w:cs="Arial"/>
        </w:rPr>
      </w:pPr>
      <w:r w:rsidRPr="00673BA9">
        <w:rPr>
          <w:rFonts w:ascii="Arial" w:hAnsi="Arial" w:cs="Arial"/>
        </w:rPr>
        <w:t>DESCRIPCION:    &lt;</w:t>
      </w:r>
      <w:r w:rsidRPr="00673BA9">
        <w:rPr>
          <w:rFonts w:ascii="Arial" w:hAnsi="Arial" w:cs="Arial"/>
          <w:iCs/>
          <w:color w:val="0000FF"/>
        </w:rPr>
        <w:t>descripción del propósito del objeto</w:t>
      </w:r>
      <w:r w:rsidRPr="00673BA9">
        <w:rPr>
          <w:rFonts w:ascii="Arial" w:hAnsi="Arial" w:cs="Arial"/>
        </w:rPr>
        <w:t>&gt;</w:t>
      </w:r>
    </w:p>
    <w:p w:rsidR="004B686B" w:rsidRPr="00673BA9" w:rsidRDefault="004B686B" w:rsidP="004B686B">
      <w:pPr>
        <w:rPr>
          <w:rFonts w:ascii="Arial" w:hAnsi="Arial" w:cs="Arial"/>
        </w:rPr>
      </w:pPr>
    </w:p>
    <w:p w:rsidR="004B686B" w:rsidRPr="00673BA9" w:rsidRDefault="004B686B" w:rsidP="004B686B">
      <w:pPr>
        <w:rPr>
          <w:rFonts w:ascii="Arial" w:hAnsi="Arial" w:cs="Arial"/>
        </w:rPr>
      </w:pPr>
      <w:r w:rsidRPr="00673BA9">
        <w:rPr>
          <w:rFonts w:ascii="Arial" w:hAnsi="Arial" w:cs="Arial"/>
        </w:rPr>
        <w:t>Columnas:</w:t>
      </w:r>
    </w:p>
    <w:tbl>
      <w:tblPr>
        <w:tblW w:w="10312" w:type="dxa"/>
        <w:tblInd w:w="60" w:type="dxa"/>
        <w:tblLayout w:type="fixed"/>
        <w:tblCellMar>
          <w:left w:w="60" w:type="dxa"/>
          <w:right w:w="60" w:type="dxa"/>
        </w:tblCellMar>
        <w:tblLook w:val="0000" w:firstRow="0" w:lastRow="0" w:firstColumn="0" w:lastColumn="0" w:noHBand="0" w:noVBand="0"/>
      </w:tblPr>
      <w:tblGrid>
        <w:gridCol w:w="474"/>
        <w:gridCol w:w="2560"/>
        <w:gridCol w:w="731"/>
        <w:gridCol w:w="992"/>
        <w:gridCol w:w="709"/>
        <w:gridCol w:w="992"/>
        <w:gridCol w:w="1134"/>
        <w:gridCol w:w="850"/>
        <w:gridCol w:w="993"/>
        <w:gridCol w:w="877"/>
      </w:tblGrid>
      <w:tr w:rsidR="004B686B" w:rsidRPr="00673BA9" w:rsidTr="00673BA9">
        <w:trPr>
          <w:trHeight w:val="228"/>
        </w:trPr>
        <w:tc>
          <w:tcPr>
            <w:tcW w:w="474" w:type="dxa"/>
            <w:tcBorders>
              <w:top w:val="single" w:sz="2" w:space="0" w:color="auto"/>
              <w:left w:val="single" w:sz="2" w:space="0" w:color="auto"/>
              <w:bottom w:val="single" w:sz="2" w:space="0" w:color="auto"/>
              <w:right w:val="single" w:sz="2" w:space="0" w:color="auto"/>
            </w:tcBorders>
            <w:shd w:val="clear" w:color="auto" w:fill="E6E6E6"/>
          </w:tcPr>
          <w:p w:rsidR="004B686B" w:rsidRPr="00673BA9" w:rsidRDefault="004B686B" w:rsidP="009D7586">
            <w:pPr>
              <w:rPr>
                <w:rFonts w:ascii="Arial" w:hAnsi="Arial" w:cs="Arial"/>
                <w:b/>
                <w:bCs/>
                <w:lang w:val="en-US"/>
              </w:rPr>
            </w:pPr>
            <w:r w:rsidRPr="00673BA9">
              <w:rPr>
                <w:rFonts w:ascii="Arial" w:hAnsi="Arial" w:cs="Arial"/>
                <w:b/>
                <w:bCs/>
                <w:lang w:val="en-US"/>
              </w:rPr>
              <w:t>PK</w:t>
            </w:r>
          </w:p>
        </w:tc>
        <w:tc>
          <w:tcPr>
            <w:tcW w:w="2560" w:type="dxa"/>
            <w:tcBorders>
              <w:top w:val="single" w:sz="2" w:space="0" w:color="auto"/>
              <w:left w:val="single" w:sz="2" w:space="0" w:color="auto"/>
              <w:bottom w:val="single" w:sz="2" w:space="0" w:color="auto"/>
              <w:right w:val="single" w:sz="2" w:space="0" w:color="auto"/>
            </w:tcBorders>
            <w:shd w:val="clear" w:color="auto" w:fill="E6E6E6"/>
          </w:tcPr>
          <w:p w:rsidR="004B686B" w:rsidRPr="00673BA9" w:rsidRDefault="004B686B" w:rsidP="009D7586">
            <w:pPr>
              <w:rPr>
                <w:rFonts w:ascii="Arial" w:hAnsi="Arial" w:cs="Arial"/>
                <w:b/>
                <w:bCs/>
                <w:lang w:val="en-US"/>
              </w:rPr>
            </w:pPr>
            <w:r w:rsidRPr="00673BA9">
              <w:rPr>
                <w:rFonts w:ascii="Arial" w:hAnsi="Arial" w:cs="Arial"/>
                <w:b/>
                <w:bCs/>
                <w:lang w:val="en-US"/>
              </w:rPr>
              <w:t>N</w:t>
            </w:r>
            <w:proofErr w:type="spellStart"/>
            <w:r w:rsidRPr="00673BA9">
              <w:rPr>
                <w:rFonts w:ascii="Arial" w:hAnsi="Arial" w:cs="Arial"/>
                <w:b/>
                <w:bCs/>
              </w:rPr>
              <w:t>ombre</w:t>
            </w:r>
            <w:proofErr w:type="spellEnd"/>
          </w:p>
        </w:tc>
        <w:tc>
          <w:tcPr>
            <w:tcW w:w="731" w:type="dxa"/>
            <w:tcBorders>
              <w:top w:val="single" w:sz="2" w:space="0" w:color="auto"/>
              <w:left w:val="single" w:sz="2" w:space="0" w:color="auto"/>
              <w:bottom w:val="single" w:sz="2" w:space="0" w:color="auto"/>
              <w:right w:val="single" w:sz="2" w:space="0" w:color="auto"/>
            </w:tcBorders>
            <w:shd w:val="clear" w:color="auto" w:fill="E6E6E6"/>
          </w:tcPr>
          <w:p w:rsidR="004B686B" w:rsidRPr="00673BA9" w:rsidRDefault="004B686B" w:rsidP="009D7586">
            <w:pPr>
              <w:rPr>
                <w:rFonts w:ascii="Arial" w:hAnsi="Arial" w:cs="Arial"/>
                <w:b/>
                <w:bCs/>
                <w:lang w:val="en-US"/>
              </w:rPr>
            </w:pPr>
            <w:r w:rsidRPr="00673BA9">
              <w:rPr>
                <w:rFonts w:ascii="Arial" w:hAnsi="Arial" w:cs="Arial"/>
                <w:b/>
                <w:bCs/>
                <w:lang w:val="en-US"/>
              </w:rPr>
              <w:t>T</w:t>
            </w:r>
            <w:proofErr w:type="spellStart"/>
            <w:r w:rsidRPr="00673BA9">
              <w:rPr>
                <w:rFonts w:ascii="Arial" w:hAnsi="Arial" w:cs="Arial"/>
                <w:b/>
                <w:bCs/>
              </w:rPr>
              <w:t>ipo</w:t>
            </w:r>
            <w:proofErr w:type="spellEnd"/>
          </w:p>
        </w:tc>
        <w:tc>
          <w:tcPr>
            <w:tcW w:w="992" w:type="dxa"/>
            <w:tcBorders>
              <w:top w:val="single" w:sz="2" w:space="0" w:color="auto"/>
              <w:left w:val="single" w:sz="2" w:space="0" w:color="auto"/>
              <w:bottom w:val="single" w:sz="2" w:space="0" w:color="auto"/>
              <w:right w:val="single" w:sz="2" w:space="0" w:color="auto"/>
            </w:tcBorders>
            <w:shd w:val="clear" w:color="auto" w:fill="E6E6E6"/>
          </w:tcPr>
          <w:p w:rsidR="004B686B" w:rsidRPr="00673BA9" w:rsidRDefault="004B686B" w:rsidP="009D7586">
            <w:pPr>
              <w:rPr>
                <w:rFonts w:ascii="Arial" w:hAnsi="Arial" w:cs="Arial"/>
                <w:b/>
                <w:bCs/>
                <w:lang w:val="en-US"/>
              </w:rPr>
            </w:pPr>
            <w:r w:rsidRPr="00673BA9">
              <w:rPr>
                <w:rFonts w:ascii="Arial" w:hAnsi="Arial" w:cs="Arial"/>
                <w:b/>
                <w:bCs/>
              </w:rPr>
              <w:t>No Nulo</w:t>
            </w:r>
          </w:p>
        </w:tc>
        <w:tc>
          <w:tcPr>
            <w:tcW w:w="709" w:type="dxa"/>
            <w:tcBorders>
              <w:top w:val="single" w:sz="2" w:space="0" w:color="auto"/>
              <w:left w:val="single" w:sz="2" w:space="0" w:color="auto"/>
              <w:bottom w:val="single" w:sz="2" w:space="0" w:color="auto"/>
              <w:right w:val="single" w:sz="2" w:space="0" w:color="auto"/>
            </w:tcBorders>
            <w:shd w:val="clear" w:color="auto" w:fill="E6E6E6"/>
          </w:tcPr>
          <w:p w:rsidR="004B686B" w:rsidRPr="00673BA9" w:rsidRDefault="004B686B" w:rsidP="009D7586">
            <w:pPr>
              <w:rPr>
                <w:rFonts w:ascii="Arial" w:hAnsi="Arial" w:cs="Arial"/>
                <w:b/>
                <w:bCs/>
                <w:lang w:val="en-US"/>
              </w:rPr>
            </w:pPr>
            <w:r w:rsidRPr="00673BA9">
              <w:rPr>
                <w:rFonts w:ascii="Arial" w:hAnsi="Arial" w:cs="Arial"/>
                <w:b/>
                <w:bCs/>
              </w:rPr>
              <w:t>Único</w:t>
            </w:r>
          </w:p>
        </w:tc>
        <w:tc>
          <w:tcPr>
            <w:tcW w:w="992" w:type="dxa"/>
            <w:tcBorders>
              <w:top w:val="single" w:sz="2" w:space="0" w:color="auto"/>
              <w:left w:val="single" w:sz="2" w:space="0" w:color="auto"/>
              <w:bottom w:val="single" w:sz="2" w:space="0" w:color="auto"/>
              <w:right w:val="single" w:sz="2" w:space="0" w:color="auto"/>
            </w:tcBorders>
            <w:shd w:val="clear" w:color="auto" w:fill="E6E6E6"/>
          </w:tcPr>
          <w:p w:rsidR="004B686B" w:rsidRPr="00673BA9" w:rsidRDefault="004B686B" w:rsidP="009D7586">
            <w:pPr>
              <w:rPr>
                <w:rFonts w:ascii="Arial" w:hAnsi="Arial" w:cs="Arial"/>
                <w:b/>
                <w:bCs/>
                <w:lang w:val="en-US"/>
              </w:rPr>
            </w:pPr>
            <w:r w:rsidRPr="00673BA9">
              <w:rPr>
                <w:rFonts w:ascii="Arial" w:hAnsi="Arial" w:cs="Arial"/>
                <w:b/>
                <w:bCs/>
                <w:lang w:val="en-US"/>
              </w:rPr>
              <w:t>L</w:t>
            </w:r>
            <w:proofErr w:type="spellStart"/>
            <w:r w:rsidRPr="00673BA9">
              <w:rPr>
                <w:rFonts w:ascii="Arial" w:hAnsi="Arial" w:cs="Arial"/>
                <w:b/>
                <w:bCs/>
              </w:rPr>
              <w:t>ongitud</w:t>
            </w:r>
            <w:proofErr w:type="spellEnd"/>
          </w:p>
        </w:tc>
        <w:tc>
          <w:tcPr>
            <w:tcW w:w="1134" w:type="dxa"/>
            <w:tcBorders>
              <w:top w:val="single" w:sz="2" w:space="0" w:color="auto"/>
              <w:left w:val="single" w:sz="2" w:space="0" w:color="auto"/>
              <w:bottom w:val="single" w:sz="2" w:space="0" w:color="auto"/>
              <w:right w:val="single" w:sz="2" w:space="0" w:color="auto"/>
            </w:tcBorders>
            <w:shd w:val="clear" w:color="auto" w:fill="E6E6E6"/>
          </w:tcPr>
          <w:p w:rsidR="004B686B" w:rsidRPr="00673BA9" w:rsidRDefault="004B686B" w:rsidP="009D7586">
            <w:pPr>
              <w:rPr>
                <w:rFonts w:ascii="Arial" w:hAnsi="Arial" w:cs="Arial"/>
                <w:b/>
                <w:bCs/>
                <w:lang w:val="en-US"/>
              </w:rPr>
            </w:pPr>
            <w:r w:rsidRPr="00673BA9">
              <w:rPr>
                <w:rFonts w:ascii="Arial" w:hAnsi="Arial" w:cs="Arial"/>
                <w:b/>
                <w:bCs/>
                <w:lang w:val="en-US"/>
              </w:rPr>
              <w:t>Pre</w:t>
            </w:r>
            <w:r w:rsidRPr="00673BA9">
              <w:rPr>
                <w:rFonts w:ascii="Arial" w:hAnsi="Arial" w:cs="Arial"/>
                <w:b/>
                <w:bCs/>
              </w:rPr>
              <w:t>cisión</w:t>
            </w:r>
          </w:p>
        </w:tc>
        <w:tc>
          <w:tcPr>
            <w:tcW w:w="850" w:type="dxa"/>
            <w:tcBorders>
              <w:top w:val="single" w:sz="2" w:space="0" w:color="auto"/>
              <w:left w:val="single" w:sz="2" w:space="0" w:color="auto"/>
              <w:bottom w:val="single" w:sz="2" w:space="0" w:color="auto"/>
              <w:right w:val="single" w:sz="2" w:space="0" w:color="auto"/>
            </w:tcBorders>
            <w:shd w:val="clear" w:color="auto" w:fill="E6E6E6"/>
          </w:tcPr>
          <w:p w:rsidR="004B686B" w:rsidRPr="00673BA9" w:rsidRDefault="004B686B" w:rsidP="009D7586">
            <w:pPr>
              <w:rPr>
                <w:rFonts w:ascii="Arial" w:hAnsi="Arial" w:cs="Arial"/>
                <w:b/>
                <w:bCs/>
                <w:lang w:val="en-US"/>
              </w:rPr>
            </w:pPr>
            <w:r w:rsidRPr="00673BA9">
              <w:rPr>
                <w:rFonts w:ascii="Arial" w:hAnsi="Arial" w:cs="Arial"/>
                <w:b/>
                <w:bCs/>
              </w:rPr>
              <w:t>Escala</w:t>
            </w:r>
          </w:p>
        </w:tc>
        <w:tc>
          <w:tcPr>
            <w:tcW w:w="993" w:type="dxa"/>
            <w:tcBorders>
              <w:top w:val="single" w:sz="2" w:space="0" w:color="auto"/>
              <w:left w:val="single" w:sz="2" w:space="0" w:color="auto"/>
              <w:bottom w:val="single" w:sz="2" w:space="0" w:color="auto"/>
              <w:right w:val="single" w:sz="2" w:space="0" w:color="auto"/>
            </w:tcBorders>
            <w:shd w:val="clear" w:color="auto" w:fill="E6E6E6"/>
          </w:tcPr>
          <w:p w:rsidR="004B686B" w:rsidRPr="00673BA9" w:rsidRDefault="004B686B" w:rsidP="009D7586">
            <w:pPr>
              <w:rPr>
                <w:rFonts w:ascii="Arial" w:hAnsi="Arial" w:cs="Arial"/>
                <w:b/>
                <w:bCs/>
                <w:lang w:val="en-US"/>
              </w:rPr>
            </w:pPr>
            <w:r w:rsidRPr="00673BA9">
              <w:rPr>
                <w:rFonts w:ascii="Arial" w:hAnsi="Arial" w:cs="Arial"/>
                <w:b/>
                <w:bCs/>
              </w:rPr>
              <w:t>Inicial</w:t>
            </w:r>
          </w:p>
        </w:tc>
        <w:tc>
          <w:tcPr>
            <w:tcW w:w="877" w:type="dxa"/>
            <w:tcBorders>
              <w:top w:val="single" w:sz="2" w:space="0" w:color="auto"/>
              <w:left w:val="single" w:sz="2" w:space="0" w:color="auto"/>
              <w:bottom w:val="single" w:sz="2" w:space="0" w:color="auto"/>
              <w:right w:val="single" w:sz="2" w:space="0" w:color="auto"/>
            </w:tcBorders>
            <w:shd w:val="clear" w:color="auto" w:fill="E6E6E6"/>
          </w:tcPr>
          <w:p w:rsidR="004B686B" w:rsidRPr="00673BA9" w:rsidRDefault="004B686B" w:rsidP="009D7586">
            <w:pPr>
              <w:rPr>
                <w:rFonts w:ascii="Arial" w:hAnsi="Arial" w:cs="Arial"/>
                <w:b/>
                <w:bCs/>
                <w:lang w:val="en-US"/>
              </w:rPr>
            </w:pPr>
            <w:r w:rsidRPr="00673BA9">
              <w:rPr>
                <w:rFonts w:ascii="Arial" w:hAnsi="Arial" w:cs="Arial"/>
                <w:b/>
                <w:bCs/>
                <w:lang w:val="en-US"/>
              </w:rPr>
              <w:t>Not</w:t>
            </w:r>
            <w:r w:rsidRPr="00673BA9">
              <w:rPr>
                <w:rFonts w:ascii="Arial" w:hAnsi="Arial" w:cs="Arial"/>
                <w:b/>
                <w:bCs/>
              </w:rPr>
              <w:t>a</w:t>
            </w:r>
            <w:r w:rsidRPr="00673BA9">
              <w:rPr>
                <w:rFonts w:ascii="Arial" w:hAnsi="Arial" w:cs="Arial"/>
                <w:b/>
                <w:bCs/>
                <w:lang w:val="en-US"/>
              </w:rPr>
              <w:t>s</w:t>
            </w:r>
          </w:p>
        </w:tc>
      </w:tr>
      <w:tr w:rsidR="004B686B" w:rsidRPr="00673BA9" w:rsidTr="00673BA9">
        <w:trPr>
          <w:trHeight w:val="254"/>
        </w:trPr>
        <w:tc>
          <w:tcPr>
            <w:tcW w:w="474"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r w:rsidRPr="00673BA9">
              <w:rPr>
                <w:rFonts w:ascii="Arial" w:hAnsi="Arial" w:cs="Arial"/>
              </w:rPr>
              <w:fldChar w:fldCharType="begin" w:fldLock="1"/>
            </w:r>
            <w:r w:rsidRPr="00673BA9">
              <w:rPr>
                <w:rFonts w:ascii="Arial" w:hAnsi="Arial" w:cs="Arial"/>
              </w:rPr>
              <w:instrText>MERGEFIELD Att.PK</w:instrText>
            </w:r>
            <w:r w:rsidRPr="00673BA9">
              <w:rPr>
                <w:rFonts w:ascii="Arial" w:hAnsi="Arial" w:cs="Arial"/>
              </w:rPr>
              <w:fldChar w:fldCharType="end"/>
            </w:r>
          </w:p>
        </w:tc>
        <w:tc>
          <w:tcPr>
            <w:tcW w:w="2560"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731"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992"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709"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992"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1134"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850"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993"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lang w:val="en-US"/>
              </w:rPr>
            </w:pPr>
          </w:p>
        </w:tc>
        <w:tc>
          <w:tcPr>
            <w:tcW w:w="877"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r>
      <w:tr w:rsidR="004B686B" w:rsidRPr="00673BA9" w:rsidTr="00673BA9">
        <w:trPr>
          <w:trHeight w:val="223"/>
        </w:trPr>
        <w:tc>
          <w:tcPr>
            <w:tcW w:w="474"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2560"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731"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992"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709"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992"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1134"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850"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c>
          <w:tcPr>
            <w:tcW w:w="993"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lang w:val="en-US"/>
              </w:rPr>
            </w:pPr>
          </w:p>
        </w:tc>
        <w:tc>
          <w:tcPr>
            <w:tcW w:w="877"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rPr>
            </w:pPr>
          </w:p>
        </w:tc>
      </w:tr>
    </w:tbl>
    <w:p w:rsidR="004B686B" w:rsidRPr="00673BA9" w:rsidRDefault="004B686B" w:rsidP="004B686B">
      <w:pPr>
        <w:rPr>
          <w:rFonts w:ascii="Arial" w:hAnsi="Arial" w:cs="Arial"/>
        </w:rPr>
      </w:pPr>
    </w:p>
    <w:p w:rsidR="004B686B" w:rsidRPr="00673BA9" w:rsidRDefault="004B686B" w:rsidP="004B686B">
      <w:pPr>
        <w:pStyle w:val="ListHeader"/>
        <w:shd w:val="clear" w:color="auto" w:fill="auto"/>
        <w:rPr>
          <w:b w:val="0"/>
          <w:bCs w:val="0"/>
          <w:i w:val="0"/>
          <w:iCs w:val="0"/>
          <w:color w:val="auto"/>
          <w:shd w:val="clear" w:color="auto" w:fill="auto"/>
          <w:lang w:val="es-CO" w:eastAsia="en-US"/>
        </w:rPr>
      </w:pPr>
      <w:r w:rsidRPr="00673BA9">
        <w:rPr>
          <w:b w:val="0"/>
          <w:bCs w:val="0"/>
          <w:i w:val="0"/>
          <w:color w:val="auto"/>
          <w:lang w:val="es-CO" w:eastAsia="en-US"/>
        </w:rPr>
        <w:t>Relaciones:</w:t>
      </w:r>
    </w:p>
    <w:tbl>
      <w:tblPr>
        <w:tblW w:w="0" w:type="auto"/>
        <w:tblInd w:w="60" w:type="dxa"/>
        <w:tblLayout w:type="fixed"/>
        <w:tblCellMar>
          <w:left w:w="60" w:type="dxa"/>
          <w:right w:w="60" w:type="dxa"/>
        </w:tblCellMar>
        <w:tblLook w:val="0000" w:firstRow="0" w:lastRow="0" w:firstColumn="0" w:lastColumn="0" w:noHBand="0" w:noVBand="0"/>
      </w:tblPr>
      <w:tblGrid>
        <w:gridCol w:w="2291"/>
        <w:gridCol w:w="3345"/>
        <w:gridCol w:w="3784"/>
      </w:tblGrid>
      <w:tr w:rsidR="004B686B" w:rsidRPr="00673BA9" w:rsidTr="009D7586">
        <w:trPr>
          <w:cantSplit/>
          <w:tblHeader/>
        </w:trPr>
        <w:tc>
          <w:tcPr>
            <w:tcW w:w="2291" w:type="dxa"/>
            <w:tcBorders>
              <w:top w:val="single" w:sz="2" w:space="0" w:color="auto"/>
              <w:left w:val="single" w:sz="2" w:space="0" w:color="auto"/>
              <w:bottom w:val="single" w:sz="2" w:space="0" w:color="auto"/>
              <w:right w:val="single" w:sz="2" w:space="0" w:color="auto"/>
            </w:tcBorders>
            <w:shd w:val="clear" w:color="auto" w:fill="EFEFEF"/>
          </w:tcPr>
          <w:p w:rsidR="004B686B" w:rsidRPr="00673BA9" w:rsidRDefault="004B686B" w:rsidP="009D7586">
            <w:pPr>
              <w:rPr>
                <w:rFonts w:ascii="Arial" w:hAnsi="Arial" w:cs="Arial"/>
                <w:b/>
                <w:bCs/>
                <w:lang w:val="en-US"/>
              </w:rPr>
            </w:pPr>
            <w:r w:rsidRPr="00673BA9">
              <w:rPr>
                <w:rFonts w:ascii="Arial" w:hAnsi="Arial" w:cs="Arial"/>
                <w:b/>
                <w:bCs/>
                <w:lang w:val="en-US"/>
              </w:rPr>
              <w:lastRenderedPageBreak/>
              <w:t>Column</w:t>
            </w:r>
            <w:r w:rsidRPr="00673BA9">
              <w:rPr>
                <w:rFonts w:ascii="Arial" w:hAnsi="Arial" w:cs="Arial"/>
                <w:b/>
                <w:bCs/>
              </w:rPr>
              <w:t>a</w:t>
            </w:r>
            <w:r w:rsidRPr="00673BA9">
              <w:rPr>
                <w:rFonts w:ascii="Arial" w:hAnsi="Arial" w:cs="Arial"/>
                <w:b/>
                <w:bCs/>
                <w:lang w:val="en-US"/>
              </w:rPr>
              <w:t>s</w:t>
            </w:r>
          </w:p>
        </w:tc>
        <w:tc>
          <w:tcPr>
            <w:tcW w:w="3345" w:type="dxa"/>
            <w:tcBorders>
              <w:top w:val="single" w:sz="2" w:space="0" w:color="auto"/>
              <w:left w:val="single" w:sz="2" w:space="0" w:color="auto"/>
              <w:bottom w:val="single" w:sz="2" w:space="0" w:color="auto"/>
              <w:right w:val="single" w:sz="2" w:space="0" w:color="auto"/>
            </w:tcBorders>
            <w:shd w:val="clear" w:color="auto" w:fill="EFEFEF"/>
          </w:tcPr>
          <w:p w:rsidR="004B686B" w:rsidRPr="00673BA9" w:rsidRDefault="004B686B" w:rsidP="009D7586">
            <w:pPr>
              <w:rPr>
                <w:rFonts w:ascii="Arial" w:hAnsi="Arial" w:cs="Arial"/>
                <w:b/>
                <w:bCs/>
                <w:lang w:val="en-US"/>
              </w:rPr>
            </w:pPr>
            <w:proofErr w:type="spellStart"/>
            <w:r w:rsidRPr="00673BA9">
              <w:rPr>
                <w:rFonts w:ascii="Arial" w:hAnsi="Arial" w:cs="Arial"/>
                <w:b/>
                <w:bCs/>
                <w:lang w:val="en-US"/>
              </w:rPr>
              <w:t>Asocia</w:t>
            </w:r>
            <w:proofErr w:type="spellEnd"/>
            <w:r w:rsidRPr="00673BA9">
              <w:rPr>
                <w:rFonts w:ascii="Arial" w:hAnsi="Arial" w:cs="Arial"/>
                <w:b/>
                <w:bCs/>
              </w:rPr>
              <w:t>c</w:t>
            </w:r>
            <w:proofErr w:type="spellStart"/>
            <w:r w:rsidRPr="00673BA9">
              <w:rPr>
                <w:rFonts w:ascii="Arial" w:hAnsi="Arial" w:cs="Arial"/>
                <w:b/>
                <w:bCs/>
                <w:lang w:val="en-US"/>
              </w:rPr>
              <w:t>i</w:t>
            </w:r>
            <w:r w:rsidRPr="00673BA9">
              <w:rPr>
                <w:rFonts w:ascii="Arial" w:hAnsi="Arial" w:cs="Arial"/>
                <w:b/>
                <w:bCs/>
              </w:rPr>
              <w:t>ó</w:t>
            </w:r>
            <w:proofErr w:type="spellEnd"/>
            <w:r w:rsidRPr="00673BA9">
              <w:rPr>
                <w:rFonts w:ascii="Arial" w:hAnsi="Arial" w:cs="Arial"/>
                <w:b/>
                <w:bCs/>
                <w:lang w:val="en-US"/>
              </w:rPr>
              <w:t>n</w:t>
            </w:r>
          </w:p>
        </w:tc>
        <w:tc>
          <w:tcPr>
            <w:tcW w:w="3784" w:type="dxa"/>
            <w:tcBorders>
              <w:top w:val="single" w:sz="2" w:space="0" w:color="auto"/>
              <w:left w:val="single" w:sz="2" w:space="0" w:color="auto"/>
              <w:bottom w:val="single" w:sz="2" w:space="0" w:color="auto"/>
              <w:right w:val="single" w:sz="2" w:space="0" w:color="auto"/>
            </w:tcBorders>
            <w:shd w:val="clear" w:color="auto" w:fill="EFEFEF"/>
          </w:tcPr>
          <w:p w:rsidR="004B686B" w:rsidRPr="00673BA9" w:rsidRDefault="004B686B" w:rsidP="009D7586">
            <w:pPr>
              <w:rPr>
                <w:rFonts w:ascii="Arial" w:hAnsi="Arial" w:cs="Arial"/>
                <w:b/>
                <w:bCs/>
                <w:lang w:val="en-US"/>
              </w:rPr>
            </w:pPr>
            <w:r w:rsidRPr="00673BA9">
              <w:rPr>
                <w:rFonts w:ascii="Arial" w:hAnsi="Arial" w:cs="Arial"/>
                <w:b/>
                <w:bCs/>
                <w:lang w:val="en-US"/>
              </w:rPr>
              <w:t>Not</w:t>
            </w:r>
            <w:r w:rsidRPr="00673BA9">
              <w:rPr>
                <w:rFonts w:ascii="Arial" w:hAnsi="Arial" w:cs="Arial"/>
                <w:b/>
                <w:bCs/>
              </w:rPr>
              <w:t>a</w:t>
            </w:r>
            <w:r w:rsidRPr="00673BA9">
              <w:rPr>
                <w:rFonts w:ascii="Arial" w:hAnsi="Arial" w:cs="Arial"/>
                <w:b/>
                <w:bCs/>
                <w:lang w:val="en-US"/>
              </w:rPr>
              <w:t>s</w:t>
            </w:r>
          </w:p>
        </w:tc>
      </w:tr>
      <w:tr w:rsidR="004B686B" w:rsidRPr="00673BA9" w:rsidTr="009D7586">
        <w:trPr>
          <w:trHeight w:val="338"/>
        </w:trPr>
        <w:tc>
          <w:tcPr>
            <w:tcW w:w="2291"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lang w:val="en-US"/>
              </w:rPr>
            </w:pPr>
          </w:p>
        </w:tc>
        <w:tc>
          <w:tcPr>
            <w:tcW w:w="3345"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rPr>
                <w:rFonts w:ascii="Arial" w:hAnsi="Arial" w:cs="Arial"/>
                <w:lang w:val="en-US"/>
              </w:rPr>
            </w:pPr>
          </w:p>
        </w:tc>
        <w:tc>
          <w:tcPr>
            <w:tcW w:w="3784" w:type="dxa"/>
            <w:tcBorders>
              <w:top w:val="single" w:sz="2" w:space="0" w:color="auto"/>
              <w:left w:val="single" w:sz="2" w:space="0" w:color="auto"/>
              <w:bottom w:val="single" w:sz="2" w:space="0" w:color="auto"/>
              <w:right w:val="single" w:sz="2" w:space="0" w:color="auto"/>
            </w:tcBorders>
          </w:tcPr>
          <w:p w:rsidR="004B686B" w:rsidRPr="00673BA9" w:rsidRDefault="004B686B" w:rsidP="009D7586">
            <w:pPr>
              <w:jc w:val="both"/>
              <w:rPr>
                <w:rFonts w:ascii="Arial" w:hAnsi="Arial" w:cs="Arial"/>
              </w:rPr>
            </w:pPr>
          </w:p>
        </w:tc>
      </w:tr>
    </w:tbl>
    <w:p w:rsidR="004B686B" w:rsidRPr="00673BA9" w:rsidRDefault="004B686B" w:rsidP="004B686B">
      <w:pPr>
        <w:rPr>
          <w:rFonts w:ascii="Arial" w:hAnsi="Arial" w:cs="Arial"/>
        </w:rPr>
      </w:pPr>
    </w:p>
    <w:p w:rsidR="004B686B" w:rsidRPr="00673BA9" w:rsidRDefault="004B686B" w:rsidP="004B686B">
      <w:pPr>
        <w:pStyle w:val="InfoBlue"/>
        <w:rPr>
          <w:iCs/>
          <w:color w:val="0000FF"/>
          <w:sz w:val="20"/>
          <w:szCs w:val="20"/>
        </w:rPr>
      </w:pPr>
      <w:r w:rsidRPr="00673BA9">
        <w:rPr>
          <w:iCs/>
          <w:color w:val="0000FF"/>
          <w:sz w:val="20"/>
          <w:szCs w:val="20"/>
        </w:rPr>
        <w:t>[Modelo de datos del sistema con sus respectivas entidades, relaciones y atributos]</w:t>
      </w:r>
    </w:p>
    <w:p w:rsidR="004B686B" w:rsidRPr="00673BA9" w:rsidRDefault="004B686B" w:rsidP="004B686B">
      <w:pPr>
        <w:pStyle w:val="Textoindependiente"/>
        <w:jc w:val="both"/>
        <w:rPr>
          <w:rFonts w:ascii="Arial" w:hAnsi="Arial" w:cs="Arial"/>
        </w:rPr>
      </w:pPr>
    </w:p>
    <w:p w:rsidR="004B686B" w:rsidRPr="00673BA9" w:rsidRDefault="004B686B" w:rsidP="004B686B">
      <w:pPr>
        <w:jc w:val="both"/>
        <w:rPr>
          <w:rFonts w:ascii="Arial" w:hAnsi="Arial" w:cs="Arial"/>
        </w:rPr>
      </w:pPr>
      <w:r w:rsidRPr="00673BA9">
        <w:rPr>
          <w:rFonts w:ascii="Arial" w:hAnsi="Arial" w:cs="Arial"/>
          <w:color w:val="0000FF"/>
        </w:rPr>
        <w:t>Nota:</w:t>
      </w:r>
      <w:r w:rsidRPr="00673BA9">
        <w:rPr>
          <w:rFonts w:ascii="Arial" w:hAnsi="Arial" w:cs="Arial"/>
        </w:rPr>
        <w:t xml:space="preserve"> </w:t>
      </w:r>
    </w:p>
    <w:p w:rsidR="004B686B" w:rsidRPr="00673BA9" w:rsidRDefault="004B686B" w:rsidP="004B686B">
      <w:pPr>
        <w:pStyle w:val="Prrafodelista"/>
        <w:numPr>
          <w:ilvl w:val="0"/>
          <w:numId w:val="32"/>
        </w:numPr>
        <w:jc w:val="both"/>
        <w:rPr>
          <w:rFonts w:ascii="Arial" w:hAnsi="Arial" w:cs="Arial"/>
          <w:color w:val="0000FF"/>
        </w:rPr>
      </w:pPr>
      <w:r w:rsidRPr="00673BA9">
        <w:rPr>
          <w:rFonts w:ascii="Arial" w:hAnsi="Arial" w:cs="Arial"/>
          <w:color w:val="0000FF"/>
        </w:rPr>
        <w:t>Modelar en la herramienta que la Oficina de Informática del IDEAM, tenga para tal fin.</w:t>
      </w:r>
    </w:p>
    <w:p w:rsidR="004B686B" w:rsidRPr="00673BA9" w:rsidRDefault="004B686B" w:rsidP="004B686B">
      <w:pPr>
        <w:pStyle w:val="Prrafodelista"/>
        <w:numPr>
          <w:ilvl w:val="0"/>
          <w:numId w:val="32"/>
        </w:numPr>
        <w:jc w:val="both"/>
        <w:rPr>
          <w:rFonts w:ascii="Arial" w:hAnsi="Arial" w:cs="Arial"/>
        </w:rPr>
      </w:pPr>
      <w:r w:rsidRPr="00673BA9">
        <w:rPr>
          <w:rFonts w:ascii="Arial" w:hAnsi="Arial" w:cs="Arial"/>
          <w:color w:val="0000FF"/>
        </w:rPr>
        <w:t>Las imágenes deben tener un tamaño que permitan al menos ser entendibles a la vista del lector, sin mayor esfuerzo (zoom).</w:t>
      </w:r>
    </w:p>
    <w:p w:rsidR="004B686B" w:rsidRPr="00673BA9" w:rsidRDefault="004B686B" w:rsidP="004B686B">
      <w:pPr>
        <w:pStyle w:val="Prrafodelista"/>
        <w:numPr>
          <w:ilvl w:val="0"/>
          <w:numId w:val="32"/>
        </w:numPr>
        <w:jc w:val="both"/>
        <w:rPr>
          <w:rFonts w:ascii="Arial" w:hAnsi="Arial" w:cs="Arial"/>
        </w:rPr>
      </w:pPr>
      <w:r w:rsidRPr="00673BA9">
        <w:rPr>
          <w:rFonts w:ascii="Arial" w:hAnsi="Arial" w:cs="Arial"/>
          <w:color w:val="0000FF"/>
        </w:rPr>
        <w:t>Los estándares de arquitectura y seguridad corresponden a los definidos por la Oficina de Informática del IDEAM.</w:t>
      </w:r>
    </w:p>
    <w:p w:rsidR="00626526" w:rsidRDefault="00626526" w:rsidP="00626526">
      <w:pPr>
        <w:pStyle w:val="Ttulo1"/>
        <w:numPr>
          <w:ilvl w:val="0"/>
          <w:numId w:val="0"/>
        </w:numPr>
        <w:spacing w:before="0" w:after="0"/>
        <w:jc w:val="both"/>
        <w:rPr>
          <w:rFonts w:cs="Arial"/>
          <w:szCs w:val="24"/>
        </w:rPr>
      </w:pPr>
    </w:p>
    <w:p w:rsidR="004B686B" w:rsidRPr="00525F4D" w:rsidRDefault="004B686B" w:rsidP="004B686B">
      <w:pPr>
        <w:jc w:val="both"/>
        <w:rPr>
          <w:rFonts w:cs="Arial"/>
          <w:sz w:val="22"/>
          <w:szCs w:val="22"/>
        </w:rPr>
      </w:pPr>
    </w:p>
    <w:p w:rsidR="00E442E5" w:rsidRPr="00E442E5" w:rsidRDefault="00E442E5" w:rsidP="00E442E5">
      <w:pPr>
        <w:pStyle w:val="Textoindependiente"/>
      </w:pPr>
    </w:p>
    <w:tbl>
      <w:tblPr>
        <w:tblW w:w="9513" w:type="dxa"/>
        <w:tblInd w:w="55" w:type="dxa"/>
        <w:tblCellMar>
          <w:left w:w="70" w:type="dxa"/>
          <w:right w:w="70" w:type="dxa"/>
        </w:tblCellMar>
        <w:tblLook w:val="04A0" w:firstRow="1" w:lastRow="0" w:firstColumn="1" w:lastColumn="0" w:noHBand="0" w:noVBand="1"/>
      </w:tblPr>
      <w:tblGrid>
        <w:gridCol w:w="2992"/>
        <w:gridCol w:w="3402"/>
        <w:gridCol w:w="3119"/>
      </w:tblGrid>
      <w:tr w:rsidR="00E442E5" w:rsidRPr="00E259A4" w:rsidTr="009D7586">
        <w:trPr>
          <w:trHeight w:val="300"/>
        </w:trPr>
        <w:tc>
          <w:tcPr>
            <w:tcW w:w="2992" w:type="dxa"/>
            <w:vMerge w:val="restart"/>
            <w:tcBorders>
              <w:top w:val="single" w:sz="8" w:space="0" w:color="auto"/>
              <w:left w:val="single" w:sz="8" w:space="0" w:color="auto"/>
              <w:bottom w:val="single" w:sz="4" w:space="0" w:color="auto"/>
              <w:right w:val="single" w:sz="8" w:space="0" w:color="auto"/>
            </w:tcBorders>
            <w:shd w:val="clear" w:color="000000" w:fill="EEECE1"/>
            <w:vAlign w:val="center"/>
            <w:hideMark/>
          </w:tcPr>
          <w:p w:rsidR="00E442E5" w:rsidRPr="00E259A4" w:rsidRDefault="00E442E5" w:rsidP="009D7586">
            <w:pPr>
              <w:widowControl/>
              <w:spacing w:line="240" w:lineRule="auto"/>
              <w:jc w:val="center"/>
              <w:rPr>
                <w:rFonts w:ascii="Arial" w:hAnsi="Arial" w:cs="Arial"/>
                <w:b/>
                <w:bCs/>
                <w:color w:val="000000"/>
                <w:lang w:eastAsia="es-CO"/>
              </w:rPr>
            </w:pPr>
            <w:r w:rsidRPr="00E259A4">
              <w:rPr>
                <w:rFonts w:ascii="Arial" w:hAnsi="Arial" w:cs="Arial"/>
                <w:b/>
                <w:bCs/>
                <w:color w:val="000000"/>
                <w:lang w:eastAsia="es-CO"/>
              </w:rPr>
              <w:t>VERSIÓN</w:t>
            </w:r>
          </w:p>
        </w:tc>
        <w:tc>
          <w:tcPr>
            <w:tcW w:w="3402" w:type="dxa"/>
            <w:vMerge w:val="restart"/>
            <w:tcBorders>
              <w:top w:val="single" w:sz="8" w:space="0" w:color="auto"/>
              <w:left w:val="single" w:sz="8" w:space="0" w:color="auto"/>
              <w:bottom w:val="single" w:sz="4" w:space="0" w:color="auto"/>
              <w:right w:val="single" w:sz="8" w:space="0" w:color="auto"/>
            </w:tcBorders>
            <w:shd w:val="clear" w:color="000000" w:fill="EEECE1"/>
            <w:vAlign w:val="center"/>
            <w:hideMark/>
          </w:tcPr>
          <w:p w:rsidR="00E442E5" w:rsidRPr="00E259A4" w:rsidRDefault="00E442E5" w:rsidP="009D7586">
            <w:pPr>
              <w:widowControl/>
              <w:spacing w:line="240" w:lineRule="auto"/>
              <w:jc w:val="center"/>
              <w:rPr>
                <w:rFonts w:ascii="Arial" w:hAnsi="Arial" w:cs="Arial"/>
                <w:b/>
                <w:bCs/>
                <w:color w:val="000000"/>
                <w:lang w:eastAsia="es-CO"/>
              </w:rPr>
            </w:pPr>
            <w:r w:rsidRPr="00E259A4">
              <w:rPr>
                <w:rFonts w:ascii="Arial" w:hAnsi="Arial" w:cs="Arial"/>
                <w:b/>
                <w:bCs/>
                <w:color w:val="000000"/>
                <w:lang w:eastAsia="es-CO"/>
              </w:rPr>
              <w:t>DESCRIPCIÓN</w:t>
            </w:r>
          </w:p>
        </w:tc>
        <w:tc>
          <w:tcPr>
            <w:tcW w:w="3119" w:type="dxa"/>
            <w:vMerge w:val="restart"/>
            <w:tcBorders>
              <w:top w:val="single" w:sz="8" w:space="0" w:color="auto"/>
              <w:left w:val="single" w:sz="8" w:space="0" w:color="auto"/>
              <w:bottom w:val="single" w:sz="4" w:space="0" w:color="auto"/>
              <w:right w:val="single" w:sz="8" w:space="0" w:color="auto"/>
            </w:tcBorders>
            <w:shd w:val="clear" w:color="000000" w:fill="EEECE1"/>
            <w:vAlign w:val="center"/>
            <w:hideMark/>
          </w:tcPr>
          <w:p w:rsidR="00E442E5" w:rsidRPr="00E259A4" w:rsidRDefault="00E442E5" w:rsidP="009D7586">
            <w:pPr>
              <w:widowControl/>
              <w:spacing w:line="240" w:lineRule="auto"/>
              <w:jc w:val="center"/>
              <w:rPr>
                <w:rFonts w:ascii="Arial" w:hAnsi="Arial" w:cs="Arial"/>
                <w:b/>
                <w:bCs/>
                <w:color w:val="000000"/>
                <w:lang w:eastAsia="es-CO"/>
              </w:rPr>
            </w:pPr>
            <w:r w:rsidRPr="00E259A4">
              <w:rPr>
                <w:rFonts w:ascii="Arial" w:hAnsi="Arial" w:cs="Arial"/>
                <w:b/>
                <w:bCs/>
                <w:color w:val="000000"/>
                <w:lang w:eastAsia="es-CO"/>
              </w:rPr>
              <w:t>FECHA</w:t>
            </w:r>
          </w:p>
        </w:tc>
      </w:tr>
      <w:tr w:rsidR="00E442E5" w:rsidRPr="00E259A4" w:rsidTr="009D7586">
        <w:trPr>
          <w:trHeight w:val="300"/>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402" w:type="dxa"/>
            <w:vMerge/>
            <w:tcBorders>
              <w:top w:val="single" w:sz="8" w:space="0" w:color="auto"/>
              <w:left w:val="single" w:sz="8" w:space="0" w:color="auto"/>
              <w:bottom w:val="single" w:sz="4" w:space="0" w:color="auto"/>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119" w:type="dxa"/>
            <w:vMerge/>
            <w:tcBorders>
              <w:top w:val="single" w:sz="8" w:space="0" w:color="auto"/>
              <w:left w:val="single" w:sz="8" w:space="0" w:color="auto"/>
              <w:bottom w:val="single" w:sz="4" w:space="0" w:color="auto"/>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r>
      <w:tr w:rsidR="00E442E5" w:rsidRPr="00E259A4" w:rsidTr="009D7586">
        <w:trPr>
          <w:cantSplit/>
          <w:trHeight w:val="525"/>
        </w:trPr>
        <w:tc>
          <w:tcPr>
            <w:tcW w:w="2992" w:type="dxa"/>
            <w:tcBorders>
              <w:top w:val="nil"/>
              <w:left w:val="single" w:sz="8" w:space="0" w:color="auto"/>
              <w:bottom w:val="nil"/>
              <w:right w:val="single" w:sz="8" w:space="0" w:color="auto"/>
            </w:tcBorders>
            <w:shd w:val="clear" w:color="auto" w:fill="auto"/>
            <w:vAlign w:val="center"/>
            <w:hideMark/>
          </w:tcPr>
          <w:p w:rsidR="00E442E5" w:rsidRPr="00E259A4" w:rsidRDefault="00E442E5" w:rsidP="009D7586">
            <w:pPr>
              <w:widowControl/>
              <w:spacing w:line="240" w:lineRule="auto"/>
              <w:jc w:val="center"/>
              <w:rPr>
                <w:rFonts w:ascii="Arial" w:hAnsi="Arial" w:cs="Arial"/>
                <w:color w:val="000000"/>
                <w:lang w:eastAsia="es-CO"/>
              </w:rPr>
            </w:pPr>
            <w:r w:rsidRPr="00E259A4">
              <w:rPr>
                <w:rFonts w:ascii="Arial" w:hAnsi="Arial" w:cs="Arial"/>
                <w:color w:val="000000"/>
                <w:lang w:eastAsia="es-CO"/>
              </w:rPr>
              <w:t>1</w:t>
            </w:r>
          </w:p>
        </w:tc>
        <w:tc>
          <w:tcPr>
            <w:tcW w:w="3402" w:type="dxa"/>
            <w:tcBorders>
              <w:top w:val="nil"/>
              <w:left w:val="nil"/>
              <w:bottom w:val="nil"/>
              <w:right w:val="single" w:sz="8" w:space="0" w:color="auto"/>
            </w:tcBorders>
            <w:shd w:val="clear" w:color="auto" w:fill="auto"/>
            <w:hideMark/>
          </w:tcPr>
          <w:p w:rsidR="00E442E5" w:rsidRPr="00E259A4" w:rsidRDefault="00E442E5" w:rsidP="009D7586">
            <w:pPr>
              <w:widowControl/>
              <w:spacing w:line="240" w:lineRule="auto"/>
              <w:rPr>
                <w:rFonts w:ascii="Arial" w:hAnsi="Arial" w:cs="Arial"/>
                <w:color w:val="000000"/>
                <w:lang w:eastAsia="es-CO"/>
              </w:rPr>
            </w:pPr>
            <w:r w:rsidRPr="00E259A4">
              <w:rPr>
                <w:rFonts w:ascii="Arial" w:hAnsi="Arial" w:cs="Arial"/>
                <w:color w:val="000000"/>
                <w:lang w:eastAsia="es-CO"/>
              </w:rPr>
              <w:t xml:space="preserve">Versión originada como resultado de </w:t>
            </w:r>
            <w:proofErr w:type="spellStart"/>
            <w:r w:rsidRPr="00E259A4">
              <w:rPr>
                <w:rFonts w:ascii="Arial" w:hAnsi="Arial" w:cs="Arial"/>
                <w:color w:val="538ED5"/>
                <w:lang w:eastAsia="es-CO"/>
              </w:rPr>
              <w:t>xxxx</w:t>
            </w:r>
            <w:proofErr w:type="spellEnd"/>
          </w:p>
        </w:tc>
        <w:tc>
          <w:tcPr>
            <w:tcW w:w="3119" w:type="dxa"/>
            <w:tcBorders>
              <w:top w:val="nil"/>
              <w:left w:val="nil"/>
              <w:bottom w:val="nil"/>
              <w:right w:val="single" w:sz="8" w:space="0" w:color="auto"/>
            </w:tcBorders>
            <w:shd w:val="clear" w:color="auto" w:fill="auto"/>
            <w:vAlign w:val="center"/>
            <w:hideMark/>
          </w:tcPr>
          <w:p w:rsidR="00E442E5" w:rsidRPr="00E259A4" w:rsidRDefault="00E442E5" w:rsidP="009D7586">
            <w:pPr>
              <w:widowControl/>
              <w:spacing w:line="240" w:lineRule="auto"/>
              <w:jc w:val="center"/>
              <w:rPr>
                <w:rFonts w:ascii="Arial" w:hAnsi="Arial" w:cs="Arial"/>
                <w:color w:val="538ED5"/>
                <w:lang w:eastAsia="es-CO"/>
              </w:rPr>
            </w:pPr>
            <w:proofErr w:type="spellStart"/>
            <w:r w:rsidRPr="00E259A4">
              <w:rPr>
                <w:rFonts w:ascii="Arial" w:hAnsi="Arial" w:cs="Arial"/>
                <w:color w:val="538ED5"/>
                <w:lang w:eastAsia="es-CO"/>
              </w:rPr>
              <w:t>dd</w:t>
            </w:r>
            <w:proofErr w:type="spellEnd"/>
            <w:r w:rsidRPr="00E259A4">
              <w:rPr>
                <w:rFonts w:ascii="Arial" w:hAnsi="Arial" w:cs="Arial"/>
                <w:color w:val="538ED5"/>
                <w:lang w:eastAsia="es-CO"/>
              </w:rPr>
              <w:t>-mm-</w:t>
            </w:r>
            <w:proofErr w:type="spellStart"/>
            <w:r w:rsidRPr="00E259A4">
              <w:rPr>
                <w:rFonts w:ascii="Arial" w:hAnsi="Arial" w:cs="Arial"/>
                <w:color w:val="538ED5"/>
                <w:lang w:eastAsia="es-CO"/>
              </w:rPr>
              <w:t>yyyy</w:t>
            </w:r>
            <w:proofErr w:type="spellEnd"/>
          </w:p>
        </w:tc>
      </w:tr>
      <w:tr w:rsidR="00E442E5" w:rsidRPr="00E259A4" w:rsidTr="009D7586">
        <w:trPr>
          <w:trHeight w:val="300"/>
        </w:trPr>
        <w:tc>
          <w:tcPr>
            <w:tcW w:w="2992" w:type="dxa"/>
            <w:vMerge w:val="restart"/>
            <w:tcBorders>
              <w:top w:val="single" w:sz="8" w:space="0" w:color="auto"/>
              <w:left w:val="single" w:sz="8" w:space="0" w:color="auto"/>
              <w:bottom w:val="single" w:sz="4" w:space="0" w:color="auto"/>
              <w:right w:val="single" w:sz="8" w:space="0" w:color="auto"/>
            </w:tcBorders>
            <w:shd w:val="clear" w:color="000000" w:fill="EEECE1"/>
            <w:vAlign w:val="center"/>
            <w:hideMark/>
          </w:tcPr>
          <w:p w:rsidR="00E442E5" w:rsidRPr="00E259A4" w:rsidRDefault="00E442E5" w:rsidP="009D7586">
            <w:pPr>
              <w:widowControl/>
              <w:spacing w:line="240" w:lineRule="auto"/>
              <w:jc w:val="center"/>
              <w:rPr>
                <w:rFonts w:ascii="Arial" w:hAnsi="Arial" w:cs="Arial"/>
                <w:b/>
                <w:bCs/>
                <w:color w:val="000000"/>
                <w:lang w:eastAsia="es-CO"/>
              </w:rPr>
            </w:pPr>
            <w:r>
              <w:rPr>
                <w:rFonts w:ascii="Arial" w:hAnsi="Arial" w:cs="Arial"/>
                <w:b/>
                <w:bCs/>
                <w:color w:val="000000"/>
                <w:lang w:eastAsia="es-CO"/>
              </w:rPr>
              <w:t>ELABORÒ</w:t>
            </w:r>
          </w:p>
        </w:tc>
        <w:tc>
          <w:tcPr>
            <w:tcW w:w="3402" w:type="dxa"/>
            <w:vMerge w:val="restart"/>
            <w:tcBorders>
              <w:top w:val="single" w:sz="8" w:space="0" w:color="auto"/>
              <w:left w:val="single" w:sz="8" w:space="0" w:color="auto"/>
              <w:bottom w:val="single" w:sz="4" w:space="0" w:color="auto"/>
              <w:right w:val="single" w:sz="8" w:space="0" w:color="auto"/>
            </w:tcBorders>
            <w:shd w:val="clear" w:color="000000" w:fill="EEECE1"/>
            <w:vAlign w:val="center"/>
            <w:hideMark/>
          </w:tcPr>
          <w:p w:rsidR="00E442E5" w:rsidRPr="00E259A4" w:rsidRDefault="00E442E5" w:rsidP="009D7586">
            <w:pPr>
              <w:widowControl/>
              <w:spacing w:line="240" w:lineRule="auto"/>
              <w:jc w:val="center"/>
              <w:rPr>
                <w:rFonts w:ascii="Arial" w:hAnsi="Arial" w:cs="Arial"/>
                <w:b/>
                <w:bCs/>
                <w:color w:val="000000"/>
                <w:lang w:eastAsia="es-CO"/>
              </w:rPr>
            </w:pPr>
            <w:r w:rsidRPr="00E259A4">
              <w:rPr>
                <w:rFonts w:ascii="Arial" w:hAnsi="Arial" w:cs="Arial"/>
                <w:b/>
                <w:bCs/>
                <w:color w:val="000000"/>
                <w:lang w:eastAsia="es-CO"/>
              </w:rPr>
              <w:t>REVISÓ</w:t>
            </w:r>
          </w:p>
        </w:tc>
        <w:tc>
          <w:tcPr>
            <w:tcW w:w="3119" w:type="dxa"/>
            <w:vMerge w:val="restart"/>
            <w:tcBorders>
              <w:top w:val="single" w:sz="8" w:space="0" w:color="auto"/>
              <w:left w:val="single" w:sz="8" w:space="0" w:color="auto"/>
              <w:bottom w:val="single" w:sz="4" w:space="0" w:color="auto"/>
              <w:right w:val="single" w:sz="8" w:space="0" w:color="auto"/>
            </w:tcBorders>
            <w:shd w:val="clear" w:color="000000" w:fill="EEECE1"/>
            <w:vAlign w:val="center"/>
            <w:hideMark/>
          </w:tcPr>
          <w:p w:rsidR="00E442E5" w:rsidRPr="00E259A4" w:rsidRDefault="00E442E5" w:rsidP="009D7586">
            <w:pPr>
              <w:widowControl/>
              <w:spacing w:line="240" w:lineRule="auto"/>
              <w:jc w:val="center"/>
              <w:rPr>
                <w:rFonts w:ascii="Arial" w:hAnsi="Arial" w:cs="Arial"/>
                <w:b/>
                <w:bCs/>
                <w:color w:val="000000"/>
                <w:lang w:eastAsia="es-CO"/>
              </w:rPr>
            </w:pPr>
            <w:r w:rsidRPr="00E259A4">
              <w:rPr>
                <w:rFonts w:ascii="Arial" w:hAnsi="Arial" w:cs="Arial"/>
                <w:b/>
                <w:bCs/>
                <w:color w:val="000000"/>
                <w:lang w:eastAsia="es-CO"/>
              </w:rPr>
              <w:t>APROBÓ</w:t>
            </w:r>
          </w:p>
        </w:tc>
      </w:tr>
      <w:tr w:rsidR="00E442E5" w:rsidRPr="00E259A4" w:rsidTr="009D7586">
        <w:trPr>
          <w:trHeight w:val="300"/>
        </w:trPr>
        <w:tc>
          <w:tcPr>
            <w:tcW w:w="2992" w:type="dxa"/>
            <w:vMerge/>
            <w:tcBorders>
              <w:top w:val="single" w:sz="8" w:space="0" w:color="auto"/>
              <w:left w:val="single" w:sz="8" w:space="0" w:color="auto"/>
              <w:bottom w:val="single" w:sz="4" w:space="0" w:color="auto"/>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402" w:type="dxa"/>
            <w:vMerge/>
            <w:tcBorders>
              <w:top w:val="single" w:sz="8" w:space="0" w:color="auto"/>
              <w:left w:val="single" w:sz="8" w:space="0" w:color="auto"/>
              <w:bottom w:val="single" w:sz="4" w:space="0" w:color="auto"/>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119" w:type="dxa"/>
            <w:vMerge/>
            <w:tcBorders>
              <w:top w:val="single" w:sz="8" w:space="0" w:color="auto"/>
              <w:left w:val="single" w:sz="8" w:space="0" w:color="auto"/>
              <w:bottom w:val="single" w:sz="4" w:space="0" w:color="auto"/>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r>
      <w:tr w:rsidR="00E442E5" w:rsidRPr="00E259A4" w:rsidTr="009D7586">
        <w:trPr>
          <w:cantSplit/>
          <w:trHeight w:val="300"/>
        </w:trPr>
        <w:tc>
          <w:tcPr>
            <w:tcW w:w="2992" w:type="dxa"/>
            <w:vMerge w:val="restart"/>
            <w:tcBorders>
              <w:top w:val="nil"/>
              <w:left w:val="single" w:sz="8" w:space="0" w:color="auto"/>
              <w:bottom w:val="single" w:sz="8" w:space="0" w:color="000000"/>
              <w:right w:val="single" w:sz="8" w:space="0" w:color="auto"/>
            </w:tcBorders>
            <w:shd w:val="clear" w:color="auto" w:fill="auto"/>
            <w:hideMark/>
          </w:tcPr>
          <w:p w:rsidR="00E442E5" w:rsidRPr="002C6572" w:rsidRDefault="00E442E5" w:rsidP="009D7586">
            <w:pPr>
              <w:widowControl/>
              <w:spacing w:line="240" w:lineRule="auto"/>
              <w:jc w:val="center"/>
              <w:rPr>
                <w:rFonts w:cs="Arial"/>
                <w:iCs/>
                <w:color w:val="0000FF"/>
                <w:szCs w:val="22"/>
              </w:rPr>
            </w:pPr>
            <w:r w:rsidRPr="002C6572">
              <w:rPr>
                <w:rFonts w:cs="Arial"/>
                <w:iCs/>
                <w:color w:val="0000FF"/>
                <w:szCs w:val="22"/>
              </w:rPr>
              <w:t>&lt;Nombre&gt;</w:t>
            </w:r>
          </w:p>
          <w:p w:rsidR="00E442E5" w:rsidRPr="00E259A4" w:rsidRDefault="00E442E5" w:rsidP="009D7586">
            <w:pPr>
              <w:widowControl/>
              <w:spacing w:line="240" w:lineRule="auto"/>
              <w:jc w:val="center"/>
              <w:rPr>
                <w:rFonts w:ascii="Arial" w:hAnsi="Arial" w:cs="Arial"/>
                <w:b/>
                <w:bCs/>
                <w:color w:val="000000"/>
                <w:lang w:eastAsia="es-CO"/>
              </w:rPr>
            </w:pPr>
            <w:r w:rsidRPr="002C6572">
              <w:rPr>
                <w:rFonts w:cs="Arial"/>
                <w:iCs/>
                <w:color w:val="0000FF"/>
                <w:szCs w:val="22"/>
              </w:rPr>
              <w:t>Ingeniero de desarrollo</w:t>
            </w:r>
          </w:p>
        </w:tc>
        <w:tc>
          <w:tcPr>
            <w:tcW w:w="3402" w:type="dxa"/>
            <w:vMerge w:val="restart"/>
            <w:tcBorders>
              <w:top w:val="nil"/>
              <w:left w:val="single" w:sz="8" w:space="0" w:color="auto"/>
              <w:bottom w:val="single" w:sz="8" w:space="0" w:color="000000"/>
              <w:right w:val="single" w:sz="8" w:space="0" w:color="auto"/>
            </w:tcBorders>
            <w:shd w:val="clear" w:color="auto" w:fill="auto"/>
            <w:hideMark/>
          </w:tcPr>
          <w:p w:rsidR="00E442E5" w:rsidRPr="002C6572" w:rsidRDefault="00E442E5" w:rsidP="009D7586">
            <w:pPr>
              <w:widowControl/>
              <w:spacing w:line="240" w:lineRule="auto"/>
              <w:jc w:val="center"/>
              <w:rPr>
                <w:rFonts w:cs="Arial"/>
                <w:iCs/>
                <w:color w:val="0000FF"/>
                <w:szCs w:val="22"/>
              </w:rPr>
            </w:pPr>
            <w:r w:rsidRPr="00E259A4">
              <w:rPr>
                <w:rFonts w:ascii="Arial" w:hAnsi="Arial" w:cs="Arial"/>
                <w:color w:val="000000"/>
                <w:lang w:eastAsia="es-CO"/>
              </w:rPr>
              <w:t> </w:t>
            </w:r>
            <w:r w:rsidRPr="002C6572">
              <w:rPr>
                <w:rFonts w:cs="Arial"/>
                <w:iCs/>
                <w:color w:val="0000FF"/>
                <w:szCs w:val="22"/>
              </w:rPr>
              <w:t>&lt;Nombre&gt;</w:t>
            </w:r>
          </w:p>
          <w:p w:rsidR="00E442E5" w:rsidRDefault="00E442E5" w:rsidP="009D7586">
            <w:pPr>
              <w:widowControl/>
              <w:spacing w:line="240" w:lineRule="auto"/>
              <w:jc w:val="center"/>
              <w:rPr>
                <w:rFonts w:cs="Arial"/>
                <w:iCs/>
                <w:color w:val="0000FF"/>
                <w:szCs w:val="22"/>
              </w:rPr>
            </w:pPr>
            <w:r>
              <w:rPr>
                <w:rFonts w:cs="Arial"/>
                <w:iCs/>
                <w:color w:val="0000FF"/>
                <w:szCs w:val="22"/>
              </w:rPr>
              <w:t>Líder Técnico</w:t>
            </w:r>
          </w:p>
          <w:p w:rsidR="00E442E5" w:rsidRDefault="00E442E5" w:rsidP="009D7586">
            <w:pPr>
              <w:widowControl/>
              <w:spacing w:line="240" w:lineRule="auto"/>
              <w:jc w:val="center"/>
              <w:rPr>
                <w:rFonts w:cs="Arial"/>
                <w:iCs/>
                <w:color w:val="0000FF"/>
                <w:szCs w:val="22"/>
              </w:rPr>
            </w:pPr>
          </w:p>
          <w:p w:rsidR="00E442E5" w:rsidRDefault="00E442E5" w:rsidP="009D7586">
            <w:pPr>
              <w:widowControl/>
              <w:spacing w:line="240" w:lineRule="auto"/>
              <w:jc w:val="center"/>
              <w:rPr>
                <w:rFonts w:cs="Arial"/>
                <w:iCs/>
                <w:color w:val="0000FF"/>
                <w:szCs w:val="22"/>
              </w:rPr>
            </w:pPr>
          </w:p>
          <w:p w:rsidR="00E442E5" w:rsidRPr="002C6572" w:rsidRDefault="00E442E5" w:rsidP="009D7586">
            <w:pPr>
              <w:widowControl/>
              <w:spacing w:line="240" w:lineRule="auto"/>
              <w:jc w:val="center"/>
              <w:rPr>
                <w:rFonts w:cs="Arial"/>
                <w:iCs/>
                <w:color w:val="0000FF"/>
                <w:szCs w:val="22"/>
              </w:rPr>
            </w:pPr>
            <w:r w:rsidRPr="002C6572">
              <w:rPr>
                <w:rFonts w:cs="Arial"/>
                <w:iCs/>
                <w:color w:val="0000FF"/>
                <w:szCs w:val="22"/>
              </w:rPr>
              <w:t>&lt;Nombre&gt;</w:t>
            </w:r>
          </w:p>
          <w:p w:rsidR="00E442E5" w:rsidRPr="00E259A4" w:rsidRDefault="00E442E5" w:rsidP="009D7586">
            <w:pPr>
              <w:widowControl/>
              <w:spacing w:line="240" w:lineRule="auto"/>
              <w:jc w:val="center"/>
              <w:rPr>
                <w:rFonts w:ascii="Arial" w:hAnsi="Arial" w:cs="Arial"/>
                <w:color w:val="000000"/>
                <w:lang w:eastAsia="es-CO"/>
              </w:rPr>
            </w:pPr>
            <w:r>
              <w:rPr>
                <w:rFonts w:cs="Arial"/>
                <w:iCs/>
                <w:color w:val="0000FF"/>
                <w:szCs w:val="22"/>
              </w:rPr>
              <w:t>Arquitecto de Software</w:t>
            </w:r>
          </w:p>
        </w:tc>
        <w:tc>
          <w:tcPr>
            <w:tcW w:w="3119" w:type="dxa"/>
            <w:vMerge w:val="restart"/>
            <w:tcBorders>
              <w:top w:val="nil"/>
              <w:left w:val="single" w:sz="8" w:space="0" w:color="auto"/>
              <w:bottom w:val="single" w:sz="8" w:space="0" w:color="000000"/>
              <w:right w:val="single" w:sz="8" w:space="0" w:color="auto"/>
            </w:tcBorders>
            <w:shd w:val="clear" w:color="auto" w:fill="auto"/>
            <w:hideMark/>
          </w:tcPr>
          <w:p w:rsidR="00E442E5" w:rsidRPr="002C6572" w:rsidRDefault="00E442E5" w:rsidP="009D7586">
            <w:pPr>
              <w:widowControl/>
              <w:spacing w:line="240" w:lineRule="auto"/>
              <w:jc w:val="center"/>
              <w:rPr>
                <w:rFonts w:cs="Arial"/>
                <w:iCs/>
                <w:color w:val="0000FF"/>
                <w:szCs w:val="22"/>
              </w:rPr>
            </w:pPr>
            <w:r w:rsidRPr="002C6572">
              <w:rPr>
                <w:rFonts w:cs="Arial"/>
                <w:iCs/>
                <w:color w:val="0000FF"/>
                <w:szCs w:val="22"/>
              </w:rPr>
              <w:t>&lt;Nombre&gt;</w:t>
            </w:r>
          </w:p>
          <w:p w:rsidR="00E442E5" w:rsidRPr="00E259A4" w:rsidRDefault="00E442E5" w:rsidP="009D7586">
            <w:pPr>
              <w:widowControl/>
              <w:spacing w:line="240" w:lineRule="auto"/>
              <w:jc w:val="center"/>
              <w:rPr>
                <w:rFonts w:ascii="Arial" w:hAnsi="Arial" w:cs="Arial"/>
                <w:color w:val="000000"/>
                <w:lang w:eastAsia="es-CO"/>
              </w:rPr>
            </w:pPr>
            <w:r>
              <w:rPr>
                <w:rFonts w:cs="Arial"/>
                <w:iCs/>
                <w:color w:val="0000FF"/>
                <w:szCs w:val="22"/>
              </w:rPr>
              <w:t>Jefe Oficina de Informática</w:t>
            </w:r>
          </w:p>
        </w:tc>
      </w:tr>
      <w:tr w:rsidR="00E442E5" w:rsidRPr="00E259A4" w:rsidTr="009D7586">
        <w:trPr>
          <w:trHeight w:val="300"/>
        </w:trPr>
        <w:tc>
          <w:tcPr>
            <w:tcW w:w="299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40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c>
          <w:tcPr>
            <w:tcW w:w="3119"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r>
      <w:tr w:rsidR="00E442E5" w:rsidRPr="00E259A4" w:rsidTr="009D7586">
        <w:trPr>
          <w:trHeight w:val="300"/>
        </w:trPr>
        <w:tc>
          <w:tcPr>
            <w:tcW w:w="299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40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c>
          <w:tcPr>
            <w:tcW w:w="3119"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r>
      <w:tr w:rsidR="00E442E5" w:rsidRPr="00E259A4" w:rsidTr="009D7586">
        <w:trPr>
          <w:trHeight w:val="300"/>
        </w:trPr>
        <w:tc>
          <w:tcPr>
            <w:tcW w:w="299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40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c>
          <w:tcPr>
            <w:tcW w:w="3119"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r>
      <w:tr w:rsidR="00E442E5" w:rsidRPr="00E259A4" w:rsidTr="009D7586">
        <w:trPr>
          <w:trHeight w:val="300"/>
        </w:trPr>
        <w:tc>
          <w:tcPr>
            <w:tcW w:w="299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40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c>
          <w:tcPr>
            <w:tcW w:w="3119"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r>
      <w:tr w:rsidR="00E442E5" w:rsidRPr="00E259A4" w:rsidTr="009D7586">
        <w:trPr>
          <w:trHeight w:val="300"/>
        </w:trPr>
        <w:tc>
          <w:tcPr>
            <w:tcW w:w="299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40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c>
          <w:tcPr>
            <w:tcW w:w="3119"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r>
      <w:tr w:rsidR="00E442E5" w:rsidRPr="00E259A4" w:rsidTr="009D7586">
        <w:trPr>
          <w:trHeight w:val="300"/>
        </w:trPr>
        <w:tc>
          <w:tcPr>
            <w:tcW w:w="299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40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c>
          <w:tcPr>
            <w:tcW w:w="3119"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r>
      <w:tr w:rsidR="00E442E5" w:rsidRPr="00E259A4" w:rsidTr="009D7586">
        <w:trPr>
          <w:trHeight w:val="300"/>
        </w:trPr>
        <w:tc>
          <w:tcPr>
            <w:tcW w:w="299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40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c>
          <w:tcPr>
            <w:tcW w:w="3119"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r>
      <w:tr w:rsidR="00E442E5" w:rsidRPr="00E259A4" w:rsidTr="009D7586">
        <w:trPr>
          <w:trHeight w:val="315"/>
        </w:trPr>
        <w:tc>
          <w:tcPr>
            <w:tcW w:w="299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b/>
                <w:bCs/>
                <w:color w:val="000000"/>
                <w:lang w:eastAsia="es-CO"/>
              </w:rPr>
            </w:pPr>
          </w:p>
        </w:tc>
        <w:tc>
          <w:tcPr>
            <w:tcW w:w="3402"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c>
          <w:tcPr>
            <w:tcW w:w="3119" w:type="dxa"/>
            <w:vMerge/>
            <w:tcBorders>
              <w:top w:val="nil"/>
              <w:left w:val="single" w:sz="8" w:space="0" w:color="auto"/>
              <w:bottom w:val="single" w:sz="8" w:space="0" w:color="000000"/>
              <w:right w:val="single" w:sz="8" w:space="0" w:color="auto"/>
            </w:tcBorders>
            <w:vAlign w:val="center"/>
            <w:hideMark/>
          </w:tcPr>
          <w:p w:rsidR="00E442E5" w:rsidRPr="00E259A4" w:rsidRDefault="00E442E5" w:rsidP="009D7586">
            <w:pPr>
              <w:widowControl/>
              <w:spacing w:line="240" w:lineRule="auto"/>
              <w:rPr>
                <w:rFonts w:ascii="Arial" w:hAnsi="Arial" w:cs="Arial"/>
                <w:color w:val="000000"/>
                <w:lang w:eastAsia="es-CO"/>
              </w:rPr>
            </w:pPr>
          </w:p>
        </w:tc>
      </w:tr>
    </w:tbl>
    <w:p w:rsidR="00E442E5" w:rsidRDefault="00E442E5" w:rsidP="00E442E5">
      <w:pPr>
        <w:pStyle w:val="Textoindependiente"/>
      </w:pPr>
    </w:p>
    <w:p w:rsidR="00775FB1" w:rsidRDefault="00775FB1" w:rsidP="00E442E5">
      <w:pPr>
        <w:pStyle w:val="Textoindependiente"/>
      </w:pPr>
    </w:p>
    <w:p w:rsidR="00775FB1" w:rsidRDefault="00775FB1" w:rsidP="00E442E5">
      <w:pPr>
        <w:pStyle w:val="Textoindependiente"/>
      </w:pPr>
    </w:p>
    <w:p w:rsidR="00775FB1" w:rsidRDefault="00775FB1" w:rsidP="00E442E5">
      <w:pPr>
        <w:pStyle w:val="Textoindependiente"/>
      </w:pPr>
    </w:p>
    <w:p w:rsidR="00775FB1" w:rsidRDefault="00775FB1" w:rsidP="00E442E5">
      <w:pPr>
        <w:pStyle w:val="Textoindependiente"/>
      </w:pPr>
    </w:p>
    <w:p w:rsidR="00775FB1" w:rsidRDefault="00775FB1" w:rsidP="00E442E5">
      <w:pPr>
        <w:pStyle w:val="Textoindependiente"/>
      </w:pPr>
    </w:p>
    <w:p w:rsidR="00775FB1" w:rsidRDefault="00775FB1" w:rsidP="00E442E5">
      <w:pPr>
        <w:pStyle w:val="Textoindependiente"/>
      </w:pPr>
    </w:p>
    <w:p w:rsidR="00775FB1" w:rsidRDefault="00775FB1" w:rsidP="00E442E5">
      <w:pPr>
        <w:pStyle w:val="Textoindependiente"/>
      </w:pPr>
    </w:p>
    <w:p w:rsidR="00775FB1" w:rsidRPr="00E442E5" w:rsidRDefault="00775FB1" w:rsidP="00E442E5">
      <w:pPr>
        <w:pStyle w:val="Textoindependiente"/>
      </w:pPr>
    </w:p>
    <w:p w:rsidR="00DC043A" w:rsidRDefault="00DC043A" w:rsidP="00DC043A">
      <w:pPr>
        <w:jc w:val="both"/>
        <w:rPr>
          <w:rFonts w:ascii="Arial Narrow" w:hAnsi="Arial Narrow" w:cs="Arial"/>
          <w:b/>
        </w:rPr>
      </w:pPr>
      <w:r w:rsidRPr="00596A0A">
        <w:rPr>
          <w:rFonts w:ascii="Arial Narrow" w:hAnsi="Arial Narrow" w:cs="Arial"/>
          <w:b/>
        </w:rPr>
        <w:lastRenderedPageBreak/>
        <w:t>HISTORIAL DE CAMBIOS</w:t>
      </w:r>
    </w:p>
    <w:p w:rsidR="00775FB1" w:rsidRPr="00596A0A" w:rsidRDefault="00775FB1" w:rsidP="00DC043A">
      <w:pPr>
        <w:jc w:val="both"/>
        <w:rPr>
          <w:rFonts w:ascii="Arial Narrow" w:hAnsi="Arial Narrow"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437"/>
        <w:gridCol w:w="4669"/>
      </w:tblGrid>
      <w:tr w:rsidR="00DC043A" w:rsidRPr="00596A0A" w:rsidTr="00DC043A">
        <w:trPr>
          <w:trHeight w:val="165"/>
        </w:trPr>
        <w:tc>
          <w:tcPr>
            <w:tcW w:w="1200" w:type="pct"/>
            <w:shd w:val="clear" w:color="auto" w:fill="auto"/>
            <w:vAlign w:val="center"/>
          </w:tcPr>
          <w:p w:rsidR="00DC043A" w:rsidRPr="00596A0A" w:rsidRDefault="00DC043A" w:rsidP="009D659E">
            <w:pPr>
              <w:pStyle w:val="Prrafodelista"/>
              <w:spacing w:line="360" w:lineRule="auto"/>
              <w:ind w:left="0"/>
              <w:jc w:val="center"/>
              <w:rPr>
                <w:rFonts w:ascii="Arial Narrow" w:hAnsi="Arial Narrow" w:cs="Arial"/>
                <w:b/>
              </w:rPr>
            </w:pPr>
            <w:r w:rsidRPr="00596A0A">
              <w:rPr>
                <w:rFonts w:ascii="Arial Narrow" w:hAnsi="Arial Narrow" w:cs="Arial"/>
                <w:b/>
              </w:rPr>
              <w:t>VERSIÓN</w:t>
            </w:r>
          </w:p>
        </w:tc>
        <w:tc>
          <w:tcPr>
            <w:tcW w:w="1303" w:type="pct"/>
            <w:shd w:val="clear" w:color="auto" w:fill="auto"/>
            <w:vAlign w:val="center"/>
          </w:tcPr>
          <w:p w:rsidR="00DC043A" w:rsidRPr="00596A0A" w:rsidRDefault="00DC043A" w:rsidP="009D659E">
            <w:pPr>
              <w:pStyle w:val="Prrafodelista"/>
              <w:spacing w:line="360" w:lineRule="auto"/>
              <w:ind w:left="0"/>
              <w:jc w:val="center"/>
              <w:rPr>
                <w:rFonts w:ascii="Arial Narrow" w:hAnsi="Arial Narrow" w:cs="Arial"/>
                <w:b/>
              </w:rPr>
            </w:pPr>
            <w:r w:rsidRPr="00596A0A">
              <w:rPr>
                <w:rFonts w:ascii="Arial Narrow" w:hAnsi="Arial Narrow" w:cs="Arial"/>
                <w:b/>
              </w:rPr>
              <w:t>FECHA</w:t>
            </w:r>
          </w:p>
        </w:tc>
        <w:tc>
          <w:tcPr>
            <w:tcW w:w="2497" w:type="pct"/>
            <w:shd w:val="clear" w:color="auto" w:fill="auto"/>
            <w:vAlign w:val="center"/>
          </w:tcPr>
          <w:p w:rsidR="00DC043A" w:rsidRPr="00596A0A" w:rsidRDefault="00DC043A" w:rsidP="009D659E">
            <w:pPr>
              <w:pStyle w:val="Prrafodelista"/>
              <w:spacing w:line="360" w:lineRule="auto"/>
              <w:ind w:left="0"/>
              <w:jc w:val="center"/>
              <w:rPr>
                <w:rFonts w:ascii="Arial Narrow" w:hAnsi="Arial Narrow" w:cs="Arial"/>
                <w:b/>
              </w:rPr>
            </w:pPr>
            <w:r w:rsidRPr="00596A0A">
              <w:rPr>
                <w:rFonts w:ascii="Arial Narrow" w:hAnsi="Arial Narrow" w:cs="Arial"/>
                <w:b/>
              </w:rPr>
              <w:t>DESCRIPCIÓN</w:t>
            </w:r>
          </w:p>
        </w:tc>
      </w:tr>
      <w:tr w:rsidR="00DC043A" w:rsidRPr="00596A0A" w:rsidTr="00DC043A">
        <w:trPr>
          <w:trHeight w:val="100"/>
        </w:trPr>
        <w:tc>
          <w:tcPr>
            <w:tcW w:w="1200" w:type="pct"/>
            <w:vAlign w:val="center"/>
          </w:tcPr>
          <w:p w:rsidR="00DC043A" w:rsidRPr="00596A0A" w:rsidRDefault="00DC043A" w:rsidP="009D659E">
            <w:pPr>
              <w:pStyle w:val="Prrafodelista"/>
              <w:spacing w:line="360" w:lineRule="auto"/>
              <w:ind w:left="0"/>
              <w:jc w:val="center"/>
              <w:rPr>
                <w:rFonts w:ascii="Arial Narrow" w:hAnsi="Arial Narrow" w:cs="Arial"/>
              </w:rPr>
            </w:pPr>
            <w:r w:rsidRPr="00596A0A">
              <w:rPr>
                <w:rFonts w:ascii="Arial Narrow" w:hAnsi="Arial Narrow" w:cs="Arial"/>
              </w:rPr>
              <w:t>01</w:t>
            </w:r>
          </w:p>
        </w:tc>
        <w:tc>
          <w:tcPr>
            <w:tcW w:w="1303" w:type="pct"/>
            <w:vAlign w:val="center"/>
          </w:tcPr>
          <w:p w:rsidR="00DC043A" w:rsidRPr="00596A0A" w:rsidRDefault="00DC043A" w:rsidP="009D659E">
            <w:pPr>
              <w:pStyle w:val="Prrafodelista"/>
              <w:spacing w:line="360" w:lineRule="auto"/>
              <w:ind w:left="0"/>
              <w:jc w:val="center"/>
              <w:rPr>
                <w:rFonts w:ascii="Arial Narrow" w:hAnsi="Arial Narrow" w:cs="Arial"/>
              </w:rPr>
            </w:pPr>
            <w:r>
              <w:rPr>
                <w:rFonts w:ascii="Arial" w:hAnsi="Arial" w:cs="Arial"/>
                <w:sz w:val="18"/>
                <w:szCs w:val="18"/>
                <w:lang w:eastAsia="es-ES"/>
              </w:rPr>
              <w:t>28/04/2017</w:t>
            </w:r>
          </w:p>
        </w:tc>
        <w:tc>
          <w:tcPr>
            <w:tcW w:w="2497" w:type="pct"/>
            <w:vAlign w:val="center"/>
          </w:tcPr>
          <w:p w:rsidR="00DC043A" w:rsidRPr="00596A0A" w:rsidRDefault="00DC043A" w:rsidP="009D659E">
            <w:pPr>
              <w:pStyle w:val="Prrafodelista"/>
              <w:spacing w:line="360" w:lineRule="auto"/>
              <w:ind w:left="0"/>
              <w:rPr>
                <w:rFonts w:ascii="Arial Narrow" w:hAnsi="Arial Narrow" w:cs="Arial"/>
              </w:rPr>
            </w:pPr>
            <w:r w:rsidRPr="00596A0A">
              <w:rPr>
                <w:rFonts w:ascii="Arial Narrow" w:hAnsi="Arial Narrow" w:cs="Arial"/>
              </w:rPr>
              <w:t>Creación del documento.</w:t>
            </w:r>
          </w:p>
        </w:tc>
      </w:tr>
      <w:tr w:rsidR="00AF6EFE" w:rsidRPr="00596A0A" w:rsidTr="00DC043A">
        <w:trPr>
          <w:trHeight w:val="100"/>
        </w:trPr>
        <w:tc>
          <w:tcPr>
            <w:tcW w:w="1200" w:type="pct"/>
            <w:vAlign w:val="center"/>
          </w:tcPr>
          <w:p w:rsidR="00AF6EFE" w:rsidRPr="001C7178" w:rsidRDefault="00AF6EFE" w:rsidP="00AF6EFE">
            <w:pPr>
              <w:pStyle w:val="Prrafodelista"/>
              <w:spacing w:line="360" w:lineRule="auto"/>
              <w:ind w:left="0"/>
              <w:jc w:val="center"/>
              <w:rPr>
                <w:rFonts w:ascii="Arial Narrow" w:hAnsi="Arial Narrow" w:cs="Arial"/>
              </w:rPr>
            </w:pPr>
            <w:r w:rsidRPr="001C7178">
              <w:rPr>
                <w:rFonts w:ascii="Arial Narrow" w:hAnsi="Arial Narrow" w:cs="Arial"/>
              </w:rPr>
              <w:t>0</w:t>
            </w:r>
            <w:r>
              <w:rPr>
                <w:rFonts w:ascii="Arial Narrow" w:hAnsi="Arial Narrow" w:cs="Arial"/>
              </w:rPr>
              <w:t>2</w:t>
            </w:r>
            <w:bookmarkStart w:id="51" w:name="_GoBack"/>
            <w:bookmarkEnd w:id="51"/>
          </w:p>
        </w:tc>
        <w:tc>
          <w:tcPr>
            <w:tcW w:w="1303" w:type="pct"/>
            <w:vAlign w:val="center"/>
          </w:tcPr>
          <w:p w:rsidR="00AF6EFE" w:rsidRPr="001C7178" w:rsidRDefault="00AF6EFE" w:rsidP="00AF6EFE">
            <w:pPr>
              <w:pStyle w:val="Prrafodelista"/>
              <w:spacing w:line="360" w:lineRule="auto"/>
              <w:ind w:left="0"/>
              <w:jc w:val="center"/>
              <w:rPr>
                <w:rFonts w:ascii="Arial Narrow" w:hAnsi="Arial Narrow" w:cs="Arial"/>
              </w:rPr>
            </w:pPr>
            <w:r>
              <w:rPr>
                <w:rFonts w:ascii="Arial Narrow" w:hAnsi="Arial Narrow" w:cs="Arial"/>
              </w:rPr>
              <w:t>05</w:t>
            </w:r>
            <w:r w:rsidRPr="001C7178">
              <w:rPr>
                <w:rFonts w:ascii="Arial Narrow" w:hAnsi="Arial Narrow" w:cs="Arial"/>
              </w:rPr>
              <w:t>/0</w:t>
            </w:r>
            <w:r>
              <w:rPr>
                <w:rFonts w:ascii="Arial Narrow" w:hAnsi="Arial Narrow" w:cs="Arial"/>
              </w:rPr>
              <w:t>4</w:t>
            </w:r>
            <w:r w:rsidRPr="001C7178">
              <w:rPr>
                <w:rFonts w:ascii="Arial Narrow" w:hAnsi="Arial Narrow" w:cs="Arial"/>
              </w:rPr>
              <w:t>/201</w:t>
            </w:r>
            <w:r>
              <w:rPr>
                <w:rFonts w:ascii="Arial Narrow" w:hAnsi="Arial Narrow" w:cs="Arial"/>
              </w:rPr>
              <w:t>8</w:t>
            </w:r>
          </w:p>
        </w:tc>
        <w:tc>
          <w:tcPr>
            <w:tcW w:w="2497" w:type="pct"/>
            <w:vAlign w:val="center"/>
          </w:tcPr>
          <w:p w:rsidR="00AF6EFE" w:rsidRPr="001C7178" w:rsidRDefault="00AF6EFE" w:rsidP="00AF6EFE">
            <w:pPr>
              <w:pStyle w:val="Prrafodelista"/>
              <w:ind w:left="0"/>
              <w:rPr>
                <w:rFonts w:ascii="Arial Narrow" w:hAnsi="Arial Narrow" w:cs="Arial"/>
              </w:rPr>
            </w:pPr>
            <w:r w:rsidRPr="00B95883">
              <w:rPr>
                <w:rFonts w:ascii="Arial Narrow" w:hAnsi="Arial Narrow" w:cs="Arial"/>
              </w:rPr>
              <w:t>Se actualiza, versión y codificación para cumplimiento con el decreto 415.</w:t>
            </w:r>
          </w:p>
        </w:tc>
      </w:tr>
    </w:tbl>
    <w:p w:rsidR="00DC043A" w:rsidRDefault="00DC043A" w:rsidP="00DC043A">
      <w:pPr>
        <w:tabs>
          <w:tab w:val="left" w:pos="6792"/>
        </w:tabs>
        <w:jc w:val="both"/>
        <w:rPr>
          <w:rFonts w:ascii="Arial Narrow" w:hAnsi="Arial Narrow"/>
        </w:rPr>
      </w:pPr>
      <w:r>
        <w:rPr>
          <w:rFonts w:ascii="Arial Narrow" w:hAnsi="Arial Narrow"/>
        </w:rPr>
        <w:tab/>
      </w:r>
    </w:p>
    <w:p w:rsidR="00AF6EFE" w:rsidRPr="00596A0A" w:rsidRDefault="00AF6EFE" w:rsidP="00DC043A">
      <w:pPr>
        <w:tabs>
          <w:tab w:val="left" w:pos="6792"/>
        </w:tabs>
        <w:jc w:val="both"/>
        <w:rPr>
          <w:rFonts w:ascii="Arial Narrow" w:hAnsi="Arial Narr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3170"/>
        <w:gridCol w:w="3011"/>
      </w:tblGrid>
      <w:tr w:rsidR="00775FB1" w:rsidRPr="00596A0A" w:rsidTr="00775FB1">
        <w:trPr>
          <w:trHeight w:val="545"/>
        </w:trPr>
        <w:tc>
          <w:tcPr>
            <w:tcW w:w="1695" w:type="pct"/>
          </w:tcPr>
          <w:p w:rsidR="00775FB1" w:rsidRPr="004B13D1" w:rsidRDefault="00775FB1" w:rsidP="00775FB1">
            <w:pPr>
              <w:pStyle w:val="Prrafodelista"/>
              <w:ind w:left="0"/>
              <w:jc w:val="center"/>
              <w:rPr>
                <w:rFonts w:ascii="Arial Narrow" w:hAnsi="Arial Narrow" w:cs="Arial"/>
                <w:b/>
              </w:rPr>
            </w:pPr>
            <w:r>
              <w:rPr>
                <w:rFonts w:ascii="Arial Narrow" w:hAnsi="Arial Narrow" w:cs="Arial"/>
                <w:b/>
              </w:rPr>
              <w:t>ELABORÓ:</w:t>
            </w:r>
          </w:p>
          <w:p w:rsidR="00775FB1" w:rsidRDefault="00775FB1" w:rsidP="00775FB1">
            <w:pPr>
              <w:pStyle w:val="Prrafodelista"/>
              <w:ind w:left="0"/>
              <w:jc w:val="center"/>
              <w:rPr>
                <w:rFonts w:ascii="Arial Narrow" w:hAnsi="Arial Narrow" w:cs="Arial"/>
                <w:b/>
              </w:rPr>
            </w:pPr>
          </w:p>
          <w:p w:rsidR="00775FB1" w:rsidRPr="004B13D1" w:rsidRDefault="00775FB1" w:rsidP="00775FB1">
            <w:pPr>
              <w:pStyle w:val="Prrafodelista"/>
              <w:ind w:left="0"/>
              <w:jc w:val="center"/>
              <w:rPr>
                <w:rFonts w:ascii="Arial Narrow" w:hAnsi="Arial Narrow" w:cs="Arial"/>
                <w:b/>
              </w:rPr>
            </w:pPr>
            <w:r>
              <w:rPr>
                <w:rFonts w:ascii="Arial Narrow" w:hAnsi="Arial Narrow" w:cs="Arial"/>
                <w:b/>
              </w:rPr>
              <w:t>Eduardo Emilio Ramírez Acosta</w:t>
            </w:r>
          </w:p>
          <w:p w:rsidR="00775FB1" w:rsidRPr="004B13D1" w:rsidRDefault="00775FB1" w:rsidP="00775FB1">
            <w:pPr>
              <w:pStyle w:val="Prrafodelista"/>
              <w:ind w:left="0"/>
              <w:jc w:val="center"/>
              <w:rPr>
                <w:rFonts w:ascii="Arial Narrow" w:hAnsi="Arial Narrow" w:cs="Arial"/>
                <w:b/>
              </w:rPr>
            </w:pPr>
            <w:r w:rsidRPr="004B13D1">
              <w:rPr>
                <w:rFonts w:ascii="Arial Narrow" w:hAnsi="Arial Narrow" w:cs="Arial"/>
              </w:rPr>
              <w:t>Oficina de Informática</w:t>
            </w:r>
          </w:p>
        </w:tc>
        <w:tc>
          <w:tcPr>
            <w:tcW w:w="1695" w:type="pct"/>
          </w:tcPr>
          <w:p w:rsidR="00775FB1" w:rsidRPr="004B13D1" w:rsidRDefault="00775FB1" w:rsidP="00775FB1">
            <w:pPr>
              <w:pStyle w:val="Prrafodelista"/>
              <w:ind w:left="0"/>
              <w:jc w:val="center"/>
              <w:rPr>
                <w:rFonts w:ascii="Arial Narrow" w:hAnsi="Arial Narrow" w:cs="Arial"/>
                <w:b/>
              </w:rPr>
            </w:pPr>
            <w:r w:rsidRPr="004B13D1">
              <w:rPr>
                <w:rFonts w:ascii="Arial Narrow" w:hAnsi="Arial Narrow" w:cs="Arial"/>
                <w:b/>
              </w:rPr>
              <w:t>REVIS</w:t>
            </w:r>
            <w:r>
              <w:rPr>
                <w:rFonts w:ascii="Arial Narrow" w:hAnsi="Arial Narrow" w:cs="Arial"/>
                <w:b/>
              </w:rPr>
              <w:t>Ó</w:t>
            </w:r>
            <w:r w:rsidRPr="004B13D1">
              <w:rPr>
                <w:rFonts w:ascii="Arial Narrow" w:hAnsi="Arial Narrow" w:cs="Arial"/>
                <w:b/>
              </w:rPr>
              <w:t>:</w:t>
            </w:r>
          </w:p>
          <w:p w:rsidR="00775FB1" w:rsidRDefault="00775FB1" w:rsidP="00775FB1">
            <w:pPr>
              <w:pStyle w:val="Prrafodelista"/>
              <w:ind w:left="0"/>
              <w:jc w:val="center"/>
              <w:rPr>
                <w:rFonts w:ascii="Arial Narrow" w:hAnsi="Arial Narrow" w:cs="Arial"/>
                <w:b/>
              </w:rPr>
            </w:pPr>
          </w:p>
          <w:p w:rsidR="00775FB1" w:rsidRPr="004B13D1" w:rsidRDefault="00775FB1" w:rsidP="00775FB1">
            <w:pPr>
              <w:pStyle w:val="Prrafodelista"/>
              <w:ind w:left="0"/>
              <w:jc w:val="center"/>
              <w:rPr>
                <w:rFonts w:ascii="Arial Narrow" w:hAnsi="Arial Narrow" w:cs="Arial"/>
                <w:b/>
              </w:rPr>
            </w:pPr>
            <w:r>
              <w:rPr>
                <w:rFonts w:ascii="Arial Narrow" w:hAnsi="Arial Narrow" w:cs="Arial"/>
                <w:b/>
              </w:rPr>
              <w:t>Eduardo Emilio Ramírez Acosta</w:t>
            </w:r>
          </w:p>
          <w:p w:rsidR="00775FB1" w:rsidRPr="004B13D1" w:rsidRDefault="00775FB1" w:rsidP="00775FB1">
            <w:pPr>
              <w:pStyle w:val="Prrafodelista"/>
              <w:ind w:left="0"/>
              <w:jc w:val="center"/>
              <w:rPr>
                <w:rFonts w:ascii="Arial Narrow" w:hAnsi="Arial Narrow" w:cs="Arial"/>
              </w:rPr>
            </w:pPr>
            <w:r w:rsidRPr="004B13D1">
              <w:rPr>
                <w:rFonts w:ascii="Arial Narrow" w:hAnsi="Arial Narrow" w:cs="Arial"/>
              </w:rPr>
              <w:t>Oficina de Informática</w:t>
            </w:r>
          </w:p>
        </w:tc>
        <w:tc>
          <w:tcPr>
            <w:tcW w:w="1610" w:type="pct"/>
          </w:tcPr>
          <w:p w:rsidR="00775FB1" w:rsidRPr="004B13D1" w:rsidRDefault="00775FB1" w:rsidP="00775FB1">
            <w:pPr>
              <w:pStyle w:val="Prrafodelista"/>
              <w:ind w:left="0"/>
              <w:jc w:val="center"/>
              <w:rPr>
                <w:rFonts w:ascii="Arial Narrow" w:hAnsi="Arial Narrow" w:cs="Arial"/>
                <w:b/>
              </w:rPr>
            </w:pPr>
            <w:r w:rsidRPr="004B13D1">
              <w:rPr>
                <w:rFonts w:ascii="Arial Narrow" w:hAnsi="Arial Narrow" w:cs="Arial"/>
                <w:b/>
              </w:rPr>
              <w:t>APROB</w:t>
            </w:r>
            <w:r>
              <w:rPr>
                <w:rFonts w:ascii="Arial Narrow" w:hAnsi="Arial Narrow" w:cs="Arial"/>
                <w:b/>
              </w:rPr>
              <w:t>Ó</w:t>
            </w:r>
            <w:r w:rsidRPr="004B13D1">
              <w:rPr>
                <w:rFonts w:ascii="Arial Narrow" w:hAnsi="Arial Narrow" w:cs="Arial"/>
                <w:b/>
              </w:rPr>
              <w:t>:</w:t>
            </w:r>
          </w:p>
          <w:p w:rsidR="00775FB1" w:rsidRDefault="00775FB1" w:rsidP="00775FB1">
            <w:pPr>
              <w:pStyle w:val="Prrafodelista"/>
              <w:ind w:left="0"/>
              <w:jc w:val="center"/>
              <w:rPr>
                <w:rFonts w:ascii="Arial Narrow" w:hAnsi="Arial Narrow" w:cs="Arial"/>
                <w:b/>
              </w:rPr>
            </w:pPr>
          </w:p>
          <w:p w:rsidR="00775FB1" w:rsidRPr="004B13D1" w:rsidRDefault="00775FB1" w:rsidP="00775FB1">
            <w:pPr>
              <w:pStyle w:val="Prrafodelista"/>
              <w:ind w:left="0"/>
              <w:jc w:val="center"/>
              <w:rPr>
                <w:rFonts w:ascii="Arial Narrow" w:hAnsi="Arial Narrow" w:cs="Arial"/>
                <w:b/>
              </w:rPr>
            </w:pPr>
            <w:r w:rsidRPr="004B13D1">
              <w:rPr>
                <w:rFonts w:ascii="Arial Narrow" w:hAnsi="Arial Narrow" w:cs="Arial"/>
                <w:b/>
              </w:rPr>
              <w:t>Leonardo Cárdenas Chitiva</w:t>
            </w:r>
          </w:p>
          <w:p w:rsidR="00775FB1" w:rsidRPr="004B13D1" w:rsidRDefault="00775FB1" w:rsidP="00775FB1">
            <w:pPr>
              <w:pStyle w:val="Prrafodelista"/>
              <w:ind w:left="0"/>
              <w:jc w:val="center"/>
              <w:rPr>
                <w:rFonts w:ascii="Arial Narrow" w:hAnsi="Arial Narrow" w:cs="Arial"/>
              </w:rPr>
            </w:pPr>
            <w:r w:rsidRPr="004B13D1">
              <w:rPr>
                <w:rFonts w:ascii="Arial Narrow" w:hAnsi="Arial Narrow" w:cs="Arial"/>
              </w:rPr>
              <w:t>Jefe Oficina de Informática</w:t>
            </w:r>
          </w:p>
        </w:tc>
      </w:tr>
    </w:tbl>
    <w:p w:rsidR="00525F4D" w:rsidRPr="00525F4D" w:rsidRDefault="00525F4D" w:rsidP="00525F4D">
      <w:pPr>
        <w:jc w:val="both"/>
        <w:rPr>
          <w:rFonts w:cs="Arial"/>
          <w:sz w:val="22"/>
          <w:szCs w:val="22"/>
        </w:rPr>
      </w:pPr>
    </w:p>
    <w:sectPr w:rsidR="00525F4D" w:rsidRPr="00525F4D" w:rsidSect="00AF4D2C">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8A9" w:rsidRDefault="003218A9">
      <w:r>
        <w:separator/>
      </w:r>
    </w:p>
  </w:endnote>
  <w:endnote w:type="continuationSeparator" w:id="0">
    <w:p w:rsidR="003218A9" w:rsidRDefault="00321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8A9" w:rsidRDefault="003218A9">
      <w:r>
        <w:separator/>
      </w:r>
    </w:p>
  </w:footnote>
  <w:footnote w:type="continuationSeparator" w:id="0">
    <w:p w:rsidR="003218A9" w:rsidRDefault="00321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5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73"/>
      <w:gridCol w:w="5705"/>
      <w:gridCol w:w="1771"/>
    </w:tblGrid>
    <w:tr w:rsidR="00775FB1" w:rsidRPr="00C419FB" w:rsidTr="00E43BF5">
      <w:trPr>
        <w:trHeight w:val="274"/>
      </w:trPr>
      <w:tc>
        <w:tcPr>
          <w:tcW w:w="1044" w:type="pct"/>
          <w:vMerge w:val="restart"/>
          <w:shd w:val="clear" w:color="auto" w:fill="auto"/>
          <w:noWrap/>
          <w:vAlign w:val="center"/>
          <w:hideMark/>
        </w:tcPr>
        <w:p w:rsidR="00775FB1" w:rsidRPr="00C419FB" w:rsidRDefault="00775FB1" w:rsidP="00AF6EFE">
          <w:pPr>
            <w:jc w:val="center"/>
            <w:rPr>
              <w:rFonts w:ascii="Arial" w:hAnsi="Arial" w:cs="Arial"/>
              <w:sz w:val="18"/>
              <w:szCs w:val="18"/>
            </w:rPr>
          </w:pPr>
          <w:r w:rsidRPr="00832DA5">
            <w:rPr>
              <w:rFonts w:ascii="Arial" w:hAnsi="Arial" w:cs="Arial"/>
              <w:noProof/>
              <w:sz w:val="18"/>
              <w:szCs w:val="18"/>
              <w:lang w:eastAsia="es-CO"/>
            </w:rPr>
            <w:drawing>
              <wp:inline distT="0" distB="0" distL="0" distR="0" wp14:anchorId="5DF73291" wp14:editId="6F5BC2DC">
                <wp:extent cx="1123950"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90550"/>
                        </a:xfrm>
                        <a:prstGeom prst="rect">
                          <a:avLst/>
                        </a:prstGeom>
                        <a:noFill/>
                        <a:ln>
                          <a:noFill/>
                        </a:ln>
                      </pic:spPr>
                    </pic:pic>
                  </a:graphicData>
                </a:graphic>
              </wp:inline>
            </w:drawing>
          </w:r>
        </w:p>
      </w:tc>
      <w:tc>
        <w:tcPr>
          <w:tcW w:w="3019" w:type="pct"/>
          <w:vMerge w:val="restart"/>
          <w:shd w:val="clear" w:color="auto" w:fill="auto"/>
          <w:vAlign w:val="center"/>
          <w:hideMark/>
        </w:tcPr>
        <w:p w:rsidR="00775FB1" w:rsidRPr="00C419FB" w:rsidRDefault="00775FB1" w:rsidP="00775FB1">
          <w:pPr>
            <w:jc w:val="center"/>
            <w:rPr>
              <w:rFonts w:ascii="Arial" w:hAnsi="Arial" w:cs="Arial"/>
              <w:b/>
              <w:bCs/>
              <w:sz w:val="18"/>
              <w:szCs w:val="18"/>
            </w:rPr>
          </w:pPr>
          <w:r w:rsidRPr="00AF6EFE">
            <w:rPr>
              <w:rFonts w:ascii="Arial" w:hAnsi="Arial" w:cs="Arial"/>
              <w:b/>
              <w:bCs/>
              <w:sz w:val="18"/>
              <w:szCs w:val="18"/>
            </w:rPr>
            <w:t>DISEÑO Y ARQUITECTURA DE SISTEMAS DE INFORMACION</w:t>
          </w:r>
        </w:p>
      </w:tc>
      <w:tc>
        <w:tcPr>
          <w:tcW w:w="937" w:type="pct"/>
          <w:shd w:val="clear" w:color="auto" w:fill="auto"/>
          <w:noWrap/>
          <w:vAlign w:val="center"/>
          <w:hideMark/>
        </w:tcPr>
        <w:p w:rsidR="00775FB1" w:rsidRPr="00C419FB" w:rsidRDefault="00775FB1" w:rsidP="00AF6EFE">
          <w:pPr>
            <w:rPr>
              <w:rFonts w:ascii="Arial" w:hAnsi="Arial" w:cs="Arial"/>
              <w:sz w:val="18"/>
              <w:szCs w:val="18"/>
            </w:rPr>
          </w:pPr>
          <w:r w:rsidRPr="00CD1C40">
            <w:rPr>
              <w:rFonts w:ascii="Arial" w:hAnsi="Arial" w:cs="Arial"/>
              <w:sz w:val="18"/>
              <w:szCs w:val="18"/>
            </w:rPr>
            <w:t>Código: E-GI-F02</w:t>
          </w:r>
          <w:r>
            <w:rPr>
              <w:rFonts w:ascii="Arial" w:hAnsi="Arial" w:cs="Arial"/>
              <w:sz w:val="18"/>
              <w:szCs w:val="18"/>
            </w:rPr>
            <w:t>9</w:t>
          </w:r>
        </w:p>
      </w:tc>
    </w:tr>
    <w:tr w:rsidR="00775FB1" w:rsidRPr="00C419FB" w:rsidTr="00E43BF5">
      <w:trPr>
        <w:trHeight w:val="281"/>
      </w:trPr>
      <w:tc>
        <w:tcPr>
          <w:tcW w:w="1044" w:type="pct"/>
          <w:vMerge/>
          <w:vAlign w:val="center"/>
          <w:hideMark/>
        </w:tcPr>
        <w:p w:rsidR="00775FB1" w:rsidRPr="00C419FB" w:rsidRDefault="00775FB1" w:rsidP="00AF6EFE">
          <w:pPr>
            <w:rPr>
              <w:rFonts w:ascii="Arial" w:hAnsi="Arial" w:cs="Arial"/>
              <w:sz w:val="18"/>
              <w:szCs w:val="18"/>
            </w:rPr>
          </w:pPr>
        </w:p>
      </w:tc>
      <w:tc>
        <w:tcPr>
          <w:tcW w:w="3019" w:type="pct"/>
          <w:vMerge/>
          <w:vAlign w:val="center"/>
          <w:hideMark/>
        </w:tcPr>
        <w:p w:rsidR="00775FB1" w:rsidRPr="00C419FB" w:rsidRDefault="00775FB1" w:rsidP="00AF6EFE">
          <w:pPr>
            <w:jc w:val="center"/>
            <w:rPr>
              <w:rFonts w:ascii="Arial" w:hAnsi="Arial" w:cs="Arial"/>
              <w:b/>
              <w:bCs/>
              <w:sz w:val="18"/>
              <w:szCs w:val="18"/>
            </w:rPr>
          </w:pPr>
        </w:p>
      </w:tc>
      <w:tc>
        <w:tcPr>
          <w:tcW w:w="937" w:type="pct"/>
          <w:shd w:val="clear" w:color="auto" w:fill="auto"/>
          <w:noWrap/>
          <w:vAlign w:val="center"/>
          <w:hideMark/>
        </w:tcPr>
        <w:p w:rsidR="00775FB1" w:rsidRPr="00C419FB" w:rsidRDefault="00775FB1" w:rsidP="00AF6EFE">
          <w:pPr>
            <w:rPr>
              <w:rFonts w:ascii="Arial" w:hAnsi="Arial" w:cs="Arial"/>
              <w:sz w:val="18"/>
              <w:szCs w:val="18"/>
            </w:rPr>
          </w:pPr>
          <w:r w:rsidRPr="00C419FB">
            <w:rPr>
              <w:rFonts w:ascii="Arial" w:hAnsi="Arial" w:cs="Arial"/>
              <w:sz w:val="18"/>
              <w:szCs w:val="18"/>
            </w:rPr>
            <w:t>Versión: 0</w:t>
          </w:r>
          <w:r>
            <w:rPr>
              <w:rFonts w:ascii="Arial" w:hAnsi="Arial" w:cs="Arial"/>
              <w:sz w:val="18"/>
              <w:szCs w:val="18"/>
            </w:rPr>
            <w:t>2</w:t>
          </w:r>
        </w:p>
      </w:tc>
    </w:tr>
    <w:tr w:rsidR="00775FB1" w:rsidRPr="00C419FB" w:rsidTr="00775FB1">
      <w:trPr>
        <w:trHeight w:val="450"/>
      </w:trPr>
      <w:tc>
        <w:tcPr>
          <w:tcW w:w="1044" w:type="pct"/>
          <w:vMerge/>
          <w:vAlign w:val="center"/>
          <w:hideMark/>
        </w:tcPr>
        <w:p w:rsidR="00775FB1" w:rsidRPr="00C419FB" w:rsidRDefault="00775FB1" w:rsidP="00AF6EFE">
          <w:pPr>
            <w:rPr>
              <w:rFonts w:ascii="Arial" w:hAnsi="Arial" w:cs="Arial"/>
              <w:sz w:val="18"/>
              <w:szCs w:val="18"/>
            </w:rPr>
          </w:pPr>
        </w:p>
      </w:tc>
      <w:tc>
        <w:tcPr>
          <w:tcW w:w="3019" w:type="pct"/>
          <w:vMerge/>
          <w:shd w:val="clear" w:color="auto" w:fill="auto"/>
          <w:vAlign w:val="center"/>
        </w:tcPr>
        <w:p w:rsidR="00775FB1" w:rsidRPr="00C419FB" w:rsidRDefault="00775FB1" w:rsidP="00AF6EFE">
          <w:pPr>
            <w:jc w:val="center"/>
            <w:rPr>
              <w:rFonts w:ascii="Arial" w:hAnsi="Arial" w:cs="Arial"/>
              <w:b/>
              <w:bCs/>
              <w:sz w:val="18"/>
              <w:szCs w:val="18"/>
            </w:rPr>
          </w:pPr>
        </w:p>
      </w:tc>
      <w:tc>
        <w:tcPr>
          <w:tcW w:w="937" w:type="pct"/>
          <w:shd w:val="clear" w:color="auto" w:fill="auto"/>
          <w:noWrap/>
          <w:vAlign w:val="center"/>
          <w:hideMark/>
        </w:tcPr>
        <w:p w:rsidR="00775FB1" w:rsidRPr="00C419FB" w:rsidRDefault="00775FB1" w:rsidP="00AF6EFE">
          <w:pPr>
            <w:rPr>
              <w:rFonts w:ascii="Arial" w:hAnsi="Arial" w:cs="Arial"/>
              <w:sz w:val="18"/>
              <w:szCs w:val="18"/>
            </w:rPr>
          </w:pPr>
          <w:r w:rsidRPr="00C419FB">
            <w:rPr>
              <w:rFonts w:ascii="Arial" w:hAnsi="Arial" w:cs="Arial"/>
              <w:sz w:val="18"/>
              <w:szCs w:val="18"/>
            </w:rPr>
            <w:t xml:space="preserve">Fecha de emisión: </w:t>
          </w:r>
          <w:r>
            <w:rPr>
              <w:rFonts w:ascii="Arial" w:hAnsi="Arial" w:cs="Arial"/>
              <w:sz w:val="18"/>
              <w:szCs w:val="18"/>
            </w:rPr>
            <w:t>05</w:t>
          </w:r>
          <w:r w:rsidRPr="00C419FB">
            <w:rPr>
              <w:rFonts w:ascii="Arial" w:hAnsi="Arial" w:cs="Arial"/>
              <w:sz w:val="18"/>
              <w:szCs w:val="18"/>
            </w:rPr>
            <w:t>/</w:t>
          </w:r>
          <w:r>
            <w:rPr>
              <w:rFonts w:ascii="Arial" w:hAnsi="Arial" w:cs="Arial"/>
              <w:sz w:val="18"/>
              <w:szCs w:val="18"/>
            </w:rPr>
            <w:t>04</w:t>
          </w:r>
          <w:r w:rsidRPr="00C419FB">
            <w:rPr>
              <w:rFonts w:ascii="Arial" w:hAnsi="Arial" w:cs="Arial"/>
              <w:sz w:val="18"/>
              <w:szCs w:val="18"/>
            </w:rPr>
            <w:t>/201</w:t>
          </w:r>
          <w:r>
            <w:rPr>
              <w:rFonts w:ascii="Arial" w:hAnsi="Arial" w:cs="Arial"/>
              <w:sz w:val="18"/>
              <w:szCs w:val="18"/>
            </w:rPr>
            <w:t>8</w:t>
          </w:r>
        </w:p>
      </w:tc>
    </w:tr>
    <w:tr w:rsidR="00775FB1" w:rsidRPr="00C419FB" w:rsidTr="00775FB1">
      <w:trPr>
        <w:trHeight w:val="480"/>
      </w:trPr>
      <w:tc>
        <w:tcPr>
          <w:tcW w:w="1044" w:type="pct"/>
          <w:vMerge/>
          <w:vAlign w:val="center"/>
          <w:hideMark/>
        </w:tcPr>
        <w:p w:rsidR="00775FB1" w:rsidRPr="00C419FB" w:rsidRDefault="00775FB1" w:rsidP="00AF6EFE">
          <w:pPr>
            <w:rPr>
              <w:rFonts w:ascii="Arial" w:hAnsi="Arial" w:cs="Arial"/>
              <w:sz w:val="18"/>
              <w:szCs w:val="18"/>
            </w:rPr>
          </w:pPr>
        </w:p>
      </w:tc>
      <w:tc>
        <w:tcPr>
          <w:tcW w:w="3019" w:type="pct"/>
          <w:vMerge/>
          <w:shd w:val="clear" w:color="auto" w:fill="auto"/>
          <w:vAlign w:val="center"/>
        </w:tcPr>
        <w:p w:rsidR="00775FB1" w:rsidRPr="00C419FB" w:rsidRDefault="00775FB1" w:rsidP="00AF6EFE">
          <w:pPr>
            <w:jc w:val="center"/>
            <w:rPr>
              <w:rFonts w:ascii="Arial" w:hAnsi="Arial" w:cs="Arial"/>
              <w:b/>
              <w:bCs/>
              <w:sz w:val="18"/>
              <w:szCs w:val="18"/>
            </w:rPr>
          </w:pPr>
        </w:p>
      </w:tc>
      <w:tc>
        <w:tcPr>
          <w:tcW w:w="937" w:type="pct"/>
          <w:shd w:val="clear" w:color="auto" w:fill="auto"/>
          <w:noWrap/>
          <w:vAlign w:val="center"/>
          <w:hideMark/>
        </w:tcPr>
        <w:p w:rsidR="00775FB1" w:rsidRPr="00C419FB" w:rsidRDefault="00775FB1" w:rsidP="00AF6EFE">
          <w:pPr>
            <w:rPr>
              <w:rFonts w:ascii="Arial" w:hAnsi="Arial" w:cs="Arial"/>
              <w:sz w:val="18"/>
              <w:szCs w:val="18"/>
            </w:rPr>
          </w:pPr>
          <w:r w:rsidRPr="00C419FB">
            <w:rPr>
              <w:rFonts w:ascii="Arial" w:hAnsi="Arial" w:cs="Arial"/>
              <w:sz w:val="18"/>
              <w:szCs w:val="18"/>
            </w:rPr>
            <w:t>Página:</w:t>
          </w:r>
          <w:r w:rsidRPr="00C419FB">
            <w:rPr>
              <w:rFonts w:ascii="Arial" w:hAnsi="Arial" w:cs="Arial"/>
              <w:sz w:val="18"/>
              <w:szCs w:val="18"/>
            </w:rPr>
            <w:fldChar w:fldCharType="begin"/>
          </w:r>
          <w:r w:rsidRPr="00C419FB">
            <w:rPr>
              <w:rFonts w:ascii="Arial" w:hAnsi="Arial" w:cs="Arial"/>
              <w:sz w:val="18"/>
              <w:szCs w:val="18"/>
            </w:rPr>
            <w:instrText xml:space="preserve"> PAGE </w:instrText>
          </w:r>
          <w:r w:rsidRPr="00C419FB">
            <w:rPr>
              <w:rFonts w:ascii="Arial" w:hAnsi="Arial" w:cs="Arial"/>
              <w:sz w:val="18"/>
              <w:szCs w:val="18"/>
            </w:rPr>
            <w:fldChar w:fldCharType="separate"/>
          </w:r>
          <w:r>
            <w:rPr>
              <w:rFonts w:ascii="Arial" w:hAnsi="Arial" w:cs="Arial"/>
              <w:noProof/>
              <w:sz w:val="18"/>
              <w:szCs w:val="18"/>
            </w:rPr>
            <w:t>9</w:t>
          </w:r>
          <w:r w:rsidRPr="00C419FB">
            <w:rPr>
              <w:rFonts w:ascii="Arial" w:hAnsi="Arial" w:cs="Arial"/>
              <w:sz w:val="18"/>
              <w:szCs w:val="18"/>
            </w:rPr>
            <w:fldChar w:fldCharType="end"/>
          </w:r>
          <w:r w:rsidRPr="00C419FB">
            <w:rPr>
              <w:rFonts w:ascii="Arial" w:hAnsi="Arial" w:cs="Arial"/>
              <w:sz w:val="18"/>
              <w:szCs w:val="18"/>
            </w:rPr>
            <w:t xml:space="preserve"> de </w:t>
          </w:r>
          <w:r w:rsidRPr="00C419FB">
            <w:rPr>
              <w:rFonts w:ascii="Arial" w:hAnsi="Arial" w:cs="Arial"/>
              <w:sz w:val="18"/>
              <w:szCs w:val="18"/>
            </w:rPr>
            <w:fldChar w:fldCharType="begin"/>
          </w:r>
          <w:r w:rsidRPr="00C419FB">
            <w:rPr>
              <w:rFonts w:ascii="Arial" w:hAnsi="Arial" w:cs="Arial"/>
              <w:sz w:val="18"/>
              <w:szCs w:val="18"/>
            </w:rPr>
            <w:instrText xml:space="preserve"> NUMPAGES  </w:instrText>
          </w:r>
          <w:r w:rsidRPr="00C419FB">
            <w:rPr>
              <w:rFonts w:ascii="Arial" w:hAnsi="Arial" w:cs="Arial"/>
              <w:sz w:val="18"/>
              <w:szCs w:val="18"/>
            </w:rPr>
            <w:fldChar w:fldCharType="separate"/>
          </w:r>
          <w:r>
            <w:rPr>
              <w:rFonts w:ascii="Arial" w:hAnsi="Arial" w:cs="Arial"/>
              <w:noProof/>
              <w:sz w:val="18"/>
              <w:szCs w:val="18"/>
            </w:rPr>
            <w:t>9</w:t>
          </w:r>
          <w:r w:rsidRPr="00C419FB">
            <w:rPr>
              <w:rFonts w:ascii="Arial" w:hAnsi="Arial" w:cs="Arial"/>
              <w:sz w:val="18"/>
              <w:szCs w:val="18"/>
            </w:rPr>
            <w:fldChar w:fldCharType="end"/>
          </w:r>
        </w:p>
      </w:tc>
    </w:tr>
  </w:tbl>
  <w:p w:rsidR="00AF6EFE" w:rsidRDefault="00AF6EFE" w:rsidP="00186B2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Ttulo1"/>
      <w:lvlText w:val="%1."/>
      <w:legacy w:legacy="1" w:legacySpace="144" w:legacyIndent="0"/>
      <w:lvlJc w:val="left"/>
    </w:lvl>
    <w:lvl w:ilvl="1">
      <w:start w:val="1"/>
      <w:numFmt w:val="decimal"/>
      <w:pStyle w:val="Ttulo2"/>
      <w:lvlText w:val="%1.%2"/>
      <w:legacy w:legacy="1" w:legacySpace="144" w:legacyIndent="0"/>
      <w:lvlJc w:val="left"/>
    </w:lvl>
    <w:lvl w:ilvl="2">
      <w:start w:val="1"/>
      <w:numFmt w:val="decimal"/>
      <w:pStyle w:val="Ttulo3"/>
      <w:lvlText w:val="%1.%2.%3"/>
      <w:legacy w:legacy="1" w:legacySpace="144" w:legacyIndent="0"/>
      <w:lvlJc w:val="left"/>
    </w:lvl>
    <w:lvl w:ilvl="3">
      <w:start w:val="1"/>
      <w:numFmt w:val="decimal"/>
      <w:pStyle w:val="Ttulo4"/>
      <w:lvlText w:val="%1.%2.%3.%4"/>
      <w:legacy w:legacy="1" w:legacySpace="144" w:legacyIndent="0"/>
      <w:lvlJc w:val="left"/>
    </w:lvl>
    <w:lvl w:ilvl="4">
      <w:start w:val="1"/>
      <w:numFmt w:val="decimal"/>
      <w:pStyle w:val="Ttulo5"/>
      <w:lvlText w:val="%1.%2.%3.%4.%5"/>
      <w:legacy w:legacy="1" w:legacySpace="144" w:legacyIndent="0"/>
      <w:lvlJc w:val="left"/>
    </w:lvl>
    <w:lvl w:ilvl="5">
      <w:start w:val="1"/>
      <w:numFmt w:val="decimal"/>
      <w:pStyle w:val="Ttulo6"/>
      <w:lvlText w:val="%1.%2.%3.%4.%5.%6"/>
      <w:legacy w:legacy="1" w:legacySpace="144" w:legacyIndent="0"/>
      <w:lvlJc w:val="left"/>
    </w:lvl>
    <w:lvl w:ilvl="6">
      <w:start w:val="1"/>
      <w:numFmt w:val="decimal"/>
      <w:pStyle w:val="Ttulo7"/>
      <w:lvlText w:val="%1.%2.%3.%4.%5.%6.%7"/>
      <w:legacy w:legacy="1" w:legacySpace="144" w:legacyIndent="0"/>
      <w:lvlJc w:val="left"/>
    </w:lvl>
    <w:lvl w:ilvl="7">
      <w:start w:val="1"/>
      <w:numFmt w:val="decimal"/>
      <w:pStyle w:val="Ttulo8"/>
      <w:lvlText w:val="%1.%2.%3.%4.%5.%6.%7.%8"/>
      <w:legacy w:legacy="1" w:legacySpace="144" w:legacyIndent="0"/>
      <w:lvlJc w:val="left"/>
    </w:lvl>
    <w:lvl w:ilvl="8">
      <w:start w:val="1"/>
      <w:numFmt w:val="decimal"/>
      <w:pStyle w:val="Ttulo9"/>
      <w:lvlText w:val="%1.%2.%3.%4.%5.%6.%7.%8.%9"/>
      <w:legacy w:legacy="1" w:legacySpace="144" w:legacyIndent="0"/>
      <w:lvlJc w:val="left"/>
    </w:lvl>
  </w:abstractNum>
  <w:abstractNum w:abstractNumId="1">
    <w:nsid w:val="FFFFFFFE"/>
    <w:multiLevelType w:val="singleLevel"/>
    <w:tmpl w:val="FFFFFFFF"/>
    <w:lvl w:ilvl="0">
      <w:numFmt w:val="decimal"/>
      <w:lvlText w:val="*"/>
      <w:lvlJc w:val="left"/>
    </w:lvl>
  </w:abstractNum>
  <w:abstractNum w:abstractNumId="2">
    <w:nsid w:val="0022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6F75D0A"/>
    <w:multiLevelType w:val="hybridMultilevel"/>
    <w:tmpl w:val="24AC3A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099D7DD5"/>
    <w:multiLevelType w:val="multilevel"/>
    <w:tmpl w:val="E6F6FE34"/>
    <w:lvl w:ilvl="0">
      <w:start w:val="1"/>
      <w:numFmt w:val="decimal"/>
      <w:lvlText w:val="%1."/>
      <w:lvlJc w:val="left"/>
      <w:pPr>
        <w:ind w:left="705" w:hanging="705"/>
      </w:pPr>
      <w:rPr>
        <w:rFonts w:hint="default"/>
        <w:b w:val="0"/>
      </w:rPr>
    </w:lvl>
    <w:lvl w:ilvl="1">
      <w:start w:val="1"/>
      <w:numFmt w:val="decimal"/>
      <w:isLgl/>
      <w:lvlText w:val="%1.%2"/>
      <w:lvlJc w:val="left"/>
      <w:pPr>
        <w:ind w:left="705" w:hanging="705"/>
      </w:pPr>
      <w:rPr>
        <w:rFonts w:hint="default"/>
        <w:u w:val="none"/>
      </w:rPr>
    </w:lvl>
    <w:lvl w:ilvl="2">
      <w:start w:val="1"/>
      <w:numFmt w:val="decimal"/>
      <w:isLgl/>
      <w:lvlText w:val="%1.%2.%3"/>
      <w:lvlJc w:val="left"/>
      <w:pPr>
        <w:ind w:left="720" w:hanging="720"/>
      </w:pPr>
      <w:rPr>
        <w:rFonts w:hint="default"/>
        <w:u w:val="none"/>
      </w:rPr>
    </w:lvl>
    <w:lvl w:ilvl="3">
      <w:start w:val="1"/>
      <w:numFmt w:val="decimal"/>
      <w:isLgl/>
      <w:lvlText w:val="%1.%2.%3.%4"/>
      <w:lvlJc w:val="left"/>
      <w:pPr>
        <w:ind w:left="720" w:hanging="720"/>
      </w:pPr>
      <w:rPr>
        <w:rFonts w:hint="default"/>
        <w:u w:val="none"/>
      </w:rPr>
    </w:lvl>
    <w:lvl w:ilvl="4">
      <w:start w:val="1"/>
      <w:numFmt w:val="decimal"/>
      <w:isLgl/>
      <w:lvlText w:val="%1.%2.%3.%4.%5"/>
      <w:lvlJc w:val="left"/>
      <w:pPr>
        <w:ind w:left="1080" w:hanging="1080"/>
      </w:pPr>
      <w:rPr>
        <w:rFonts w:hint="default"/>
        <w:u w:val="none"/>
      </w:rPr>
    </w:lvl>
    <w:lvl w:ilvl="5">
      <w:start w:val="1"/>
      <w:numFmt w:val="decimal"/>
      <w:isLgl/>
      <w:lvlText w:val="%1.%2.%3.%4.%5.%6"/>
      <w:lvlJc w:val="left"/>
      <w:pPr>
        <w:ind w:left="1080" w:hanging="1080"/>
      </w:pPr>
      <w:rPr>
        <w:rFonts w:hint="default"/>
        <w:u w:val="none"/>
      </w:rPr>
    </w:lvl>
    <w:lvl w:ilvl="6">
      <w:start w:val="1"/>
      <w:numFmt w:val="decimal"/>
      <w:isLgl/>
      <w:lvlText w:val="%1.%2.%3.%4.%5.%6.%7"/>
      <w:lvlJc w:val="left"/>
      <w:pPr>
        <w:ind w:left="1440" w:hanging="1440"/>
      </w:pPr>
      <w:rPr>
        <w:rFonts w:hint="default"/>
        <w:u w:val="none"/>
      </w:rPr>
    </w:lvl>
    <w:lvl w:ilvl="7">
      <w:start w:val="1"/>
      <w:numFmt w:val="decimal"/>
      <w:isLgl/>
      <w:lvlText w:val="%1.%2.%3.%4.%5.%6.%7.%8"/>
      <w:lvlJc w:val="left"/>
      <w:pPr>
        <w:ind w:left="1440" w:hanging="1440"/>
      </w:pPr>
      <w:rPr>
        <w:rFonts w:hint="default"/>
        <w:u w:val="none"/>
      </w:rPr>
    </w:lvl>
    <w:lvl w:ilvl="8">
      <w:start w:val="1"/>
      <w:numFmt w:val="decimal"/>
      <w:isLgl/>
      <w:lvlText w:val="%1.%2.%3.%4.%5.%6.%7.%8.%9"/>
      <w:lvlJc w:val="left"/>
      <w:pPr>
        <w:ind w:left="1440" w:hanging="1440"/>
      </w:pPr>
      <w:rPr>
        <w:rFonts w:hint="default"/>
        <w:u w:val="none"/>
      </w:rPr>
    </w:lvl>
  </w:abstractNum>
  <w:abstractNum w:abstractNumId="5">
    <w:nsid w:val="0A117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47528C"/>
    <w:multiLevelType w:val="hybridMultilevel"/>
    <w:tmpl w:val="118A42A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nsid w:val="17CB6D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21526DD6"/>
    <w:multiLevelType w:val="hybridMultilevel"/>
    <w:tmpl w:val="FE6624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443AC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D4B6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1DD2C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2982B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375481C"/>
    <w:multiLevelType w:val="singleLevel"/>
    <w:tmpl w:val="E6747DA6"/>
    <w:lvl w:ilvl="0">
      <w:start w:val="1"/>
      <w:numFmt w:val="bullet"/>
      <w:lvlText w:val=""/>
      <w:lvlJc w:val="left"/>
      <w:pPr>
        <w:tabs>
          <w:tab w:val="num" w:pos="360"/>
        </w:tabs>
        <w:ind w:left="360" w:hanging="360"/>
      </w:pPr>
      <w:rPr>
        <w:rFonts w:ascii="Symbol" w:hAnsi="Symbol" w:hint="default"/>
      </w:rPr>
    </w:lvl>
  </w:abstractNum>
  <w:abstractNum w:abstractNumId="14">
    <w:nsid w:val="34D32F3A"/>
    <w:multiLevelType w:val="multilevel"/>
    <w:tmpl w:val="051A0F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9D54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87A5F79"/>
    <w:multiLevelType w:val="hybridMultilevel"/>
    <w:tmpl w:val="CF70BC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B9A3166"/>
    <w:multiLevelType w:val="hybridMultilevel"/>
    <w:tmpl w:val="B24CBA0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42B97F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9E170D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F6473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10A3B9E"/>
    <w:multiLevelType w:val="multilevel"/>
    <w:tmpl w:val="CFC06E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nsid w:val="52DF73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8D111C4"/>
    <w:multiLevelType w:val="hybridMultilevel"/>
    <w:tmpl w:val="70363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49736D8"/>
    <w:multiLevelType w:val="hybridMultilevel"/>
    <w:tmpl w:val="90D810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D2F7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6E696E48"/>
    <w:multiLevelType w:val="hybridMultilevel"/>
    <w:tmpl w:val="3BC68E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43601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4AC49E3"/>
    <w:multiLevelType w:val="hybridMultilevel"/>
    <w:tmpl w:val="A87C16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
    <w:nsid w:val="756150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5D54DE5"/>
    <w:multiLevelType w:val="hybridMultilevel"/>
    <w:tmpl w:val="198E9A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64B6C9B"/>
    <w:multiLevelType w:val="hybridMultilevel"/>
    <w:tmpl w:val="758E53F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nsid w:val="78400726"/>
    <w:multiLevelType w:val="hybridMultilevel"/>
    <w:tmpl w:val="D2EAF9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nsid w:val="78F64304"/>
    <w:multiLevelType w:val="hybridMultilevel"/>
    <w:tmpl w:val="4F9A38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94174BA"/>
    <w:multiLevelType w:val="hybridMultilevel"/>
    <w:tmpl w:val="C50E51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6">
    <w:nsid w:val="7BE434D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36"/>
  </w:num>
  <w:num w:numId="4">
    <w:abstractNumId w:val="22"/>
  </w:num>
  <w:num w:numId="5">
    <w:abstractNumId w:val="20"/>
  </w:num>
  <w:num w:numId="6">
    <w:abstractNumId w:val="1"/>
    <w:lvlOverride w:ilvl="0">
      <w:lvl w:ilvl="0">
        <w:numFmt w:val="bullet"/>
        <w:lvlText w:val=""/>
        <w:legacy w:legacy="1" w:legacySpace="0" w:legacyIndent="360"/>
        <w:lvlJc w:val="left"/>
        <w:pPr>
          <w:ind w:left="720" w:hanging="360"/>
        </w:pPr>
        <w:rPr>
          <w:rFonts w:ascii="Symbol" w:hAnsi="Symbol" w:hint="default"/>
        </w:rPr>
      </w:lvl>
    </w:lvlOverride>
  </w:num>
  <w:num w:numId="7">
    <w:abstractNumId w:val="2"/>
  </w:num>
  <w:num w:numId="8">
    <w:abstractNumId w:val="30"/>
  </w:num>
  <w:num w:numId="9">
    <w:abstractNumId w:val="5"/>
  </w:num>
  <w:num w:numId="10">
    <w:abstractNumId w:val="15"/>
  </w:num>
  <w:num w:numId="11">
    <w:abstractNumId w:val="12"/>
  </w:num>
  <w:num w:numId="12">
    <w:abstractNumId w:val="28"/>
  </w:num>
  <w:num w:numId="13">
    <w:abstractNumId w:val="11"/>
  </w:num>
  <w:num w:numId="14">
    <w:abstractNumId w:val="7"/>
  </w:num>
  <w:num w:numId="15">
    <w:abstractNumId w:val="27"/>
  </w:num>
  <w:num w:numId="16">
    <w:abstractNumId w:val="19"/>
  </w:num>
  <w:num w:numId="17">
    <w:abstractNumId w:val="9"/>
  </w:num>
  <w:num w:numId="18">
    <w:abstractNumId w:val="18"/>
  </w:num>
  <w:num w:numId="19">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0">
    <w:abstractNumId w:val="10"/>
  </w:num>
  <w:num w:numId="21">
    <w:abstractNumId w:val="25"/>
  </w:num>
  <w:num w:numId="22">
    <w:abstractNumId w:val="0"/>
  </w:num>
  <w:num w:numId="23">
    <w:abstractNumId w:val="21"/>
  </w:num>
  <w:num w:numId="24">
    <w:abstractNumId w:val="6"/>
  </w:num>
  <w:num w:numId="25">
    <w:abstractNumId w:val="3"/>
  </w:num>
  <w:num w:numId="26">
    <w:abstractNumId w:val="31"/>
  </w:num>
  <w:num w:numId="27">
    <w:abstractNumId w:val="17"/>
  </w:num>
  <w:num w:numId="28">
    <w:abstractNumId w:val="16"/>
  </w:num>
  <w:num w:numId="29">
    <w:abstractNumId w:val="26"/>
  </w:num>
  <w:num w:numId="30">
    <w:abstractNumId w:val="33"/>
  </w:num>
  <w:num w:numId="31">
    <w:abstractNumId w:val="23"/>
  </w:num>
  <w:num w:numId="32">
    <w:abstractNumId w:val="8"/>
  </w:num>
  <w:num w:numId="33">
    <w:abstractNumId w:val="0"/>
  </w:num>
  <w:num w:numId="34">
    <w:abstractNumId w:val="4"/>
  </w:num>
  <w:num w:numId="35">
    <w:abstractNumId w:val="0"/>
  </w:num>
  <w:num w:numId="36">
    <w:abstractNumId w:val="0"/>
  </w:num>
  <w:num w:numId="37">
    <w:abstractNumId w:val="34"/>
  </w:num>
  <w:num w:numId="38">
    <w:abstractNumId w:val="32"/>
  </w:num>
  <w:num w:numId="39">
    <w:abstractNumId w:val="35"/>
  </w:num>
  <w:num w:numId="40">
    <w:abstractNumId w:val="29"/>
  </w:num>
  <w:num w:numId="41">
    <w:abstractNumId w:val="24"/>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A4"/>
    <w:rsid w:val="00000C11"/>
    <w:rsid w:val="0002033D"/>
    <w:rsid w:val="00027202"/>
    <w:rsid w:val="00094985"/>
    <w:rsid w:val="000E44EB"/>
    <w:rsid w:val="001560BC"/>
    <w:rsid w:val="00163574"/>
    <w:rsid w:val="0018465C"/>
    <w:rsid w:val="00186B24"/>
    <w:rsid w:val="00187DD8"/>
    <w:rsid w:val="00192035"/>
    <w:rsid w:val="001A0587"/>
    <w:rsid w:val="001A53F5"/>
    <w:rsid w:val="001F3781"/>
    <w:rsid w:val="002342B9"/>
    <w:rsid w:val="00235C73"/>
    <w:rsid w:val="002415F8"/>
    <w:rsid w:val="00297365"/>
    <w:rsid w:val="002D07EE"/>
    <w:rsid w:val="002D5D12"/>
    <w:rsid w:val="003218A9"/>
    <w:rsid w:val="00331175"/>
    <w:rsid w:val="0033400C"/>
    <w:rsid w:val="00377527"/>
    <w:rsid w:val="003A50D3"/>
    <w:rsid w:val="003A5BFA"/>
    <w:rsid w:val="00423D5F"/>
    <w:rsid w:val="00425C54"/>
    <w:rsid w:val="004428D9"/>
    <w:rsid w:val="00451AC3"/>
    <w:rsid w:val="00461781"/>
    <w:rsid w:val="00462AE8"/>
    <w:rsid w:val="00486293"/>
    <w:rsid w:val="004947C4"/>
    <w:rsid w:val="004B686B"/>
    <w:rsid w:val="004D2694"/>
    <w:rsid w:val="00525F4D"/>
    <w:rsid w:val="00545901"/>
    <w:rsid w:val="005517DE"/>
    <w:rsid w:val="0055729D"/>
    <w:rsid w:val="00561295"/>
    <w:rsid w:val="005652B8"/>
    <w:rsid w:val="00573BFF"/>
    <w:rsid w:val="005B4C2E"/>
    <w:rsid w:val="005E2261"/>
    <w:rsid w:val="00623354"/>
    <w:rsid w:val="0062560F"/>
    <w:rsid w:val="00626526"/>
    <w:rsid w:val="00641D40"/>
    <w:rsid w:val="006630FA"/>
    <w:rsid w:val="00666A5B"/>
    <w:rsid w:val="00671B36"/>
    <w:rsid w:val="006732E5"/>
    <w:rsid w:val="00673BA9"/>
    <w:rsid w:val="0069631D"/>
    <w:rsid w:val="006B7969"/>
    <w:rsid w:val="006D1E0F"/>
    <w:rsid w:val="00702D7C"/>
    <w:rsid w:val="007605D3"/>
    <w:rsid w:val="00775FB1"/>
    <w:rsid w:val="007F08C4"/>
    <w:rsid w:val="00810144"/>
    <w:rsid w:val="00811BBC"/>
    <w:rsid w:val="00813E5F"/>
    <w:rsid w:val="00823C4E"/>
    <w:rsid w:val="00830466"/>
    <w:rsid w:val="00843B88"/>
    <w:rsid w:val="0085090F"/>
    <w:rsid w:val="0088437B"/>
    <w:rsid w:val="00891B78"/>
    <w:rsid w:val="008A5A57"/>
    <w:rsid w:val="008B68F3"/>
    <w:rsid w:val="008C66E2"/>
    <w:rsid w:val="009015AC"/>
    <w:rsid w:val="00901AFC"/>
    <w:rsid w:val="00904D06"/>
    <w:rsid w:val="00906C17"/>
    <w:rsid w:val="009155CB"/>
    <w:rsid w:val="00924618"/>
    <w:rsid w:val="009430DB"/>
    <w:rsid w:val="00961756"/>
    <w:rsid w:val="00962E23"/>
    <w:rsid w:val="00984258"/>
    <w:rsid w:val="00987773"/>
    <w:rsid w:val="009C1DDF"/>
    <w:rsid w:val="009D7586"/>
    <w:rsid w:val="009E548B"/>
    <w:rsid w:val="00A131CF"/>
    <w:rsid w:val="00A20800"/>
    <w:rsid w:val="00A2313F"/>
    <w:rsid w:val="00A460EA"/>
    <w:rsid w:val="00A533C9"/>
    <w:rsid w:val="00A67CD0"/>
    <w:rsid w:val="00A84646"/>
    <w:rsid w:val="00A9569F"/>
    <w:rsid w:val="00AD5FCC"/>
    <w:rsid w:val="00AF4D2C"/>
    <w:rsid w:val="00AF6EFE"/>
    <w:rsid w:val="00B74161"/>
    <w:rsid w:val="00BE25DD"/>
    <w:rsid w:val="00BF0818"/>
    <w:rsid w:val="00BF4C2D"/>
    <w:rsid w:val="00C63F35"/>
    <w:rsid w:val="00C7633C"/>
    <w:rsid w:val="00C94AC8"/>
    <w:rsid w:val="00C94C0F"/>
    <w:rsid w:val="00CA1A76"/>
    <w:rsid w:val="00CE4ECF"/>
    <w:rsid w:val="00D00F05"/>
    <w:rsid w:val="00D06AEF"/>
    <w:rsid w:val="00D36110"/>
    <w:rsid w:val="00D55C29"/>
    <w:rsid w:val="00D84D9B"/>
    <w:rsid w:val="00D878B2"/>
    <w:rsid w:val="00D933DF"/>
    <w:rsid w:val="00DC043A"/>
    <w:rsid w:val="00DC32EE"/>
    <w:rsid w:val="00DD0DCE"/>
    <w:rsid w:val="00DD476C"/>
    <w:rsid w:val="00E259A4"/>
    <w:rsid w:val="00E363A7"/>
    <w:rsid w:val="00E442E5"/>
    <w:rsid w:val="00E70219"/>
    <w:rsid w:val="00EA3F41"/>
    <w:rsid w:val="00EC39B6"/>
    <w:rsid w:val="00EC3CAF"/>
    <w:rsid w:val="00EC6DAF"/>
    <w:rsid w:val="00ED59AB"/>
    <w:rsid w:val="00EF7B85"/>
    <w:rsid w:val="00F018A6"/>
    <w:rsid w:val="00F11D6E"/>
    <w:rsid w:val="00F25150"/>
    <w:rsid w:val="00F664D5"/>
    <w:rsid w:val="00F72701"/>
    <w:rsid w:val="00FA2AB2"/>
    <w:rsid w:val="00FF4E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01ED882-8ED1-4470-B127-5836205C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D2C"/>
    <w:pPr>
      <w:widowControl w:val="0"/>
      <w:spacing w:line="240" w:lineRule="atLeast"/>
    </w:pPr>
    <w:rPr>
      <w:lang w:eastAsia="en-US"/>
    </w:rPr>
  </w:style>
  <w:style w:type="paragraph" w:styleId="Ttulo1">
    <w:name w:val="heading 1"/>
    <w:aliases w:val="H1,Appendix,h1,II+,I,h11,II+1,I1,Level 1 Topic Heading,h12,h13,h111,h121,H11,h14,H12,h15,DO NOT USE_h1,titulo 2,Titulo,TITULO 1,R1,1,11,Header 11,12,Header 12,II+2,I2,H13,13,Header 13,II+3,I3,H14,14,Header 14,II+4,I4,H15,15,Header 15"/>
    <w:basedOn w:val="Normal"/>
    <w:next w:val="Normal"/>
    <w:qFormat/>
    <w:rsid w:val="00AF4D2C"/>
    <w:pPr>
      <w:keepNext/>
      <w:numPr>
        <w:numId w:val="1"/>
      </w:numPr>
      <w:spacing w:before="120" w:after="60"/>
      <w:outlineLvl w:val="0"/>
    </w:pPr>
    <w:rPr>
      <w:rFonts w:ascii="Arial" w:hAnsi="Arial"/>
      <w:b/>
      <w:sz w:val="24"/>
    </w:rPr>
  </w:style>
  <w:style w:type="paragraph" w:styleId="Ttulo2">
    <w:name w:val="heading 2"/>
    <w:aliases w:val="h2,Level 2 Head,H2,Sub-Head1,L2,Head2A,2,Heading 2 Hidden,l2,Section,Chapter Title,Section1,Chapter Title1,H21,Section2,Chapter Title2,H22,Section11,Chapter Title11,H211,heading 2,A,A.B.C.,A1,h21,A.B.C.1,Level 2 Topic Heading,DO NOT USE_h2,chn"/>
    <w:basedOn w:val="Ttulo1"/>
    <w:next w:val="Normal"/>
    <w:qFormat/>
    <w:rsid w:val="00AF4D2C"/>
    <w:pPr>
      <w:numPr>
        <w:ilvl w:val="1"/>
      </w:numPr>
      <w:outlineLvl w:val="1"/>
    </w:pPr>
    <w:rPr>
      <w:sz w:val="20"/>
    </w:rPr>
  </w:style>
  <w:style w:type="paragraph" w:styleId="Ttulo3">
    <w:name w:val="heading 3"/>
    <w:aliases w:val="H3,h3,Level 3 Topic Heading,Org Heading 1,h31,h32,h33,h311,h321,h34,h312,h322,h35,H31,h36,H32,3,H33,H311,H321,31,H34,H312,H322,32,H35,H313,H323,33,H36,H314,H324,34,H37,H315,H325,35,H38,H316,H326,36,H331,H3111,H3211,311,H341,H3121,H3221,321,Ma,H"/>
    <w:basedOn w:val="Ttulo1"/>
    <w:next w:val="Normal"/>
    <w:qFormat/>
    <w:rsid w:val="00AF4D2C"/>
    <w:pPr>
      <w:numPr>
        <w:ilvl w:val="2"/>
      </w:numPr>
      <w:outlineLvl w:val="2"/>
    </w:pPr>
    <w:rPr>
      <w:b w:val="0"/>
      <w:i/>
      <w:sz w:val="20"/>
    </w:rPr>
  </w:style>
  <w:style w:type="paragraph" w:styleId="Ttulo4">
    <w:name w:val="heading 4"/>
    <w:basedOn w:val="Ttulo1"/>
    <w:next w:val="Normal"/>
    <w:qFormat/>
    <w:rsid w:val="00AF4D2C"/>
    <w:pPr>
      <w:numPr>
        <w:ilvl w:val="3"/>
      </w:numPr>
      <w:outlineLvl w:val="3"/>
    </w:pPr>
    <w:rPr>
      <w:b w:val="0"/>
      <w:sz w:val="20"/>
    </w:rPr>
  </w:style>
  <w:style w:type="paragraph" w:styleId="Ttulo5">
    <w:name w:val="heading 5"/>
    <w:aliases w:val="h5,Second Subheading,H5,h51,H51,h52,H52,Ref Heading 2,rh2,茗cond Subheading,PIM 5,5,51,52,h53,53,H53,h54,54,H54,h55,55,H55,h56,56,H56,h57,57,H57,h511,511,H511,h521,521,H521,h531,531,H531,h541,541,H541,h551,551,H551,h561,561,H561,h58,58,H58,h512"/>
    <w:basedOn w:val="Normal"/>
    <w:next w:val="Normal"/>
    <w:qFormat/>
    <w:rsid w:val="00AF4D2C"/>
    <w:pPr>
      <w:numPr>
        <w:ilvl w:val="4"/>
        <w:numId w:val="1"/>
      </w:numPr>
      <w:spacing w:before="240" w:after="60"/>
      <w:ind w:left="2880"/>
      <w:outlineLvl w:val="4"/>
    </w:pPr>
    <w:rPr>
      <w:sz w:val="22"/>
    </w:rPr>
  </w:style>
  <w:style w:type="paragraph" w:styleId="Ttulo6">
    <w:name w:val="heading 6"/>
    <w:aliases w:val="h6,Third Subheading,H6,PIM 6,6,h61,61,H61,h62,62,H62,h63,63,H63,h64,64,H64,h65,65,H65,h66,66,H66,h67,67,H67,h611,611,H611,h621,621,H621,h631,631,H631,h641,641,H641,h651,651,H651,h661,661,H661,h68,68,H68,h612,612,H612,h622,622,H622,h632,632"/>
    <w:basedOn w:val="Normal"/>
    <w:next w:val="Normal"/>
    <w:qFormat/>
    <w:rsid w:val="00AF4D2C"/>
    <w:pPr>
      <w:numPr>
        <w:ilvl w:val="5"/>
        <w:numId w:val="1"/>
      </w:numPr>
      <w:spacing w:before="240" w:after="60"/>
      <w:ind w:left="2880"/>
      <w:outlineLvl w:val="5"/>
    </w:pPr>
    <w:rPr>
      <w:i/>
      <w:sz w:val="22"/>
    </w:rPr>
  </w:style>
  <w:style w:type="paragraph" w:styleId="Ttulo7">
    <w:name w:val="heading 7"/>
    <w:aliases w:val="h7,st,SDL title,PIM 7"/>
    <w:basedOn w:val="Normal"/>
    <w:next w:val="Normal"/>
    <w:link w:val="Ttulo7Car"/>
    <w:qFormat/>
    <w:rsid w:val="00AF4D2C"/>
    <w:pPr>
      <w:numPr>
        <w:ilvl w:val="6"/>
        <w:numId w:val="1"/>
      </w:numPr>
      <w:spacing w:before="240" w:after="60"/>
      <w:ind w:left="2880"/>
      <w:outlineLvl w:val="6"/>
    </w:pPr>
  </w:style>
  <w:style w:type="paragraph" w:styleId="Ttulo8">
    <w:name w:val="heading 8"/>
    <w:basedOn w:val="Normal"/>
    <w:next w:val="Normal"/>
    <w:qFormat/>
    <w:rsid w:val="00AF4D2C"/>
    <w:pPr>
      <w:numPr>
        <w:ilvl w:val="7"/>
        <w:numId w:val="1"/>
      </w:numPr>
      <w:spacing w:before="240" w:after="60"/>
      <w:ind w:left="2880"/>
      <w:outlineLvl w:val="7"/>
    </w:pPr>
    <w:rPr>
      <w:i/>
    </w:rPr>
  </w:style>
  <w:style w:type="paragraph" w:styleId="Ttulo9">
    <w:name w:val="heading 9"/>
    <w:aliases w:val="PIM 9"/>
    <w:basedOn w:val="Normal"/>
    <w:next w:val="Normal"/>
    <w:qFormat/>
    <w:rsid w:val="00AF4D2C"/>
    <w:pPr>
      <w:numPr>
        <w:ilvl w:val="8"/>
        <w:numId w:val="1"/>
      </w:numPr>
      <w:spacing w:before="240" w:after="60"/>
      <w:ind w:left="288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2">
    <w:name w:val="Paragraph2"/>
    <w:basedOn w:val="Normal"/>
    <w:rsid w:val="00AF4D2C"/>
    <w:pPr>
      <w:spacing w:before="80"/>
      <w:ind w:left="720"/>
      <w:jc w:val="both"/>
    </w:pPr>
    <w:rPr>
      <w:color w:val="000000"/>
      <w:lang w:val="en-AU"/>
    </w:rPr>
  </w:style>
  <w:style w:type="paragraph" w:styleId="Puesto">
    <w:name w:val="Title"/>
    <w:basedOn w:val="Normal"/>
    <w:next w:val="Normal"/>
    <w:qFormat/>
    <w:rsid w:val="00AF4D2C"/>
    <w:pPr>
      <w:spacing w:line="240" w:lineRule="auto"/>
      <w:jc w:val="center"/>
    </w:pPr>
    <w:rPr>
      <w:rFonts w:ascii="Arial" w:hAnsi="Arial"/>
      <w:b/>
      <w:sz w:val="36"/>
    </w:rPr>
  </w:style>
  <w:style w:type="paragraph" w:styleId="Subttulo">
    <w:name w:val="Subtitle"/>
    <w:basedOn w:val="Normal"/>
    <w:qFormat/>
    <w:rsid w:val="00AF4D2C"/>
    <w:pPr>
      <w:spacing w:after="60"/>
      <w:jc w:val="center"/>
    </w:pPr>
    <w:rPr>
      <w:rFonts w:ascii="Arial" w:hAnsi="Arial"/>
      <w:i/>
      <w:sz w:val="36"/>
      <w:lang w:val="en-AU"/>
    </w:rPr>
  </w:style>
  <w:style w:type="paragraph" w:styleId="Sangranormal">
    <w:name w:val="Normal Indent"/>
    <w:basedOn w:val="Normal"/>
    <w:semiHidden/>
    <w:rsid w:val="00AF4D2C"/>
    <w:pPr>
      <w:ind w:left="900" w:hanging="900"/>
    </w:pPr>
  </w:style>
  <w:style w:type="paragraph" w:styleId="TDC1">
    <w:name w:val="toc 1"/>
    <w:basedOn w:val="Normal"/>
    <w:next w:val="Normal"/>
    <w:uiPriority w:val="39"/>
    <w:rsid w:val="00AF4D2C"/>
    <w:pPr>
      <w:spacing w:before="120" w:after="120" w:line="240" w:lineRule="auto"/>
    </w:pPr>
    <w:rPr>
      <w:rFonts w:ascii="Arial" w:hAnsi="Arial"/>
      <w:b/>
      <w:sz w:val="24"/>
    </w:rPr>
  </w:style>
  <w:style w:type="paragraph" w:styleId="TDC2">
    <w:name w:val="toc 2"/>
    <w:basedOn w:val="Normal"/>
    <w:next w:val="Normal"/>
    <w:uiPriority w:val="39"/>
    <w:rsid w:val="00AF4D2C"/>
    <w:pPr>
      <w:spacing w:line="240" w:lineRule="auto"/>
    </w:pPr>
    <w:rPr>
      <w:rFonts w:ascii="Arial" w:hAnsi="Arial"/>
      <w:sz w:val="22"/>
    </w:rPr>
  </w:style>
  <w:style w:type="paragraph" w:styleId="TDC3">
    <w:name w:val="toc 3"/>
    <w:basedOn w:val="Normal"/>
    <w:next w:val="Normal"/>
    <w:uiPriority w:val="39"/>
    <w:rsid w:val="00AF4D2C"/>
    <w:pPr>
      <w:spacing w:after="120" w:line="240" w:lineRule="auto"/>
    </w:pPr>
    <w:rPr>
      <w:rFonts w:ascii="Arial" w:hAnsi="Arial"/>
      <w:i/>
      <w:sz w:val="22"/>
    </w:rPr>
  </w:style>
  <w:style w:type="paragraph" w:styleId="Encabezado">
    <w:name w:val="header"/>
    <w:aliases w:val="encabezado,h,h8,h9,h10,h18"/>
    <w:basedOn w:val="Normal"/>
    <w:link w:val="EncabezadoCar"/>
    <w:uiPriority w:val="99"/>
    <w:rsid w:val="00AF4D2C"/>
    <w:pPr>
      <w:tabs>
        <w:tab w:val="center" w:pos="4320"/>
        <w:tab w:val="right" w:pos="8640"/>
      </w:tabs>
    </w:pPr>
  </w:style>
  <w:style w:type="paragraph" w:styleId="Piedepgina">
    <w:name w:val="footer"/>
    <w:basedOn w:val="Normal"/>
    <w:link w:val="PiedepginaCar"/>
    <w:rsid w:val="00AF4D2C"/>
    <w:pPr>
      <w:tabs>
        <w:tab w:val="center" w:pos="4320"/>
        <w:tab w:val="right" w:pos="8640"/>
      </w:tabs>
    </w:pPr>
  </w:style>
  <w:style w:type="character" w:styleId="Nmerodepgina">
    <w:name w:val="page number"/>
    <w:basedOn w:val="Fuentedeprrafopredeter"/>
    <w:rsid w:val="00AF4D2C"/>
  </w:style>
  <w:style w:type="paragraph" w:customStyle="1" w:styleId="Bullet1">
    <w:name w:val="Bullet1"/>
    <w:basedOn w:val="Normal"/>
    <w:rsid w:val="00AF4D2C"/>
    <w:pPr>
      <w:ind w:left="720" w:hanging="432"/>
    </w:pPr>
  </w:style>
  <w:style w:type="paragraph" w:customStyle="1" w:styleId="Bullet2">
    <w:name w:val="Bullet2"/>
    <w:basedOn w:val="Normal"/>
    <w:rsid w:val="00AF4D2C"/>
    <w:pPr>
      <w:ind w:left="1440" w:hanging="360"/>
    </w:pPr>
    <w:rPr>
      <w:color w:val="000080"/>
    </w:rPr>
  </w:style>
  <w:style w:type="paragraph" w:customStyle="1" w:styleId="Tabletext">
    <w:name w:val="Tabletext"/>
    <w:basedOn w:val="Normal"/>
    <w:rsid w:val="00AF4D2C"/>
    <w:pPr>
      <w:keepLines/>
      <w:spacing w:after="120"/>
    </w:pPr>
  </w:style>
  <w:style w:type="paragraph" w:styleId="Textoindependiente">
    <w:name w:val="Body Text"/>
    <w:basedOn w:val="Normal"/>
    <w:semiHidden/>
    <w:rsid w:val="00AF4D2C"/>
    <w:pPr>
      <w:keepLines/>
      <w:spacing w:after="120"/>
      <w:ind w:left="720"/>
    </w:pPr>
  </w:style>
  <w:style w:type="paragraph" w:styleId="Mapadeldocumento">
    <w:name w:val="Document Map"/>
    <w:basedOn w:val="Normal"/>
    <w:semiHidden/>
    <w:rsid w:val="00AF4D2C"/>
    <w:pPr>
      <w:shd w:val="clear" w:color="auto" w:fill="000080"/>
    </w:pPr>
    <w:rPr>
      <w:rFonts w:ascii="Tahoma" w:hAnsi="Tahoma"/>
    </w:rPr>
  </w:style>
  <w:style w:type="character" w:styleId="Refdenotaalpie">
    <w:name w:val="footnote reference"/>
    <w:basedOn w:val="Fuentedeprrafopredeter"/>
    <w:semiHidden/>
    <w:rsid w:val="00AF4D2C"/>
    <w:rPr>
      <w:sz w:val="20"/>
      <w:vertAlign w:val="superscript"/>
    </w:rPr>
  </w:style>
  <w:style w:type="paragraph" w:styleId="Textonotapie">
    <w:name w:val="footnote text"/>
    <w:basedOn w:val="Normal"/>
    <w:semiHidden/>
    <w:rsid w:val="00AF4D2C"/>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rsid w:val="00AF4D2C"/>
    <w:pPr>
      <w:spacing w:before="480" w:after="60" w:line="240" w:lineRule="auto"/>
      <w:jc w:val="center"/>
    </w:pPr>
    <w:rPr>
      <w:rFonts w:ascii="Arial" w:hAnsi="Arial"/>
      <w:b/>
      <w:kern w:val="28"/>
      <w:sz w:val="32"/>
    </w:rPr>
  </w:style>
  <w:style w:type="paragraph" w:customStyle="1" w:styleId="Paragraph1">
    <w:name w:val="Paragraph1"/>
    <w:basedOn w:val="Normal"/>
    <w:rsid w:val="00AF4D2C"/>
    <w:pPr>
      <w:spacing w:before="80" w:line="240" w:lineRule="auto"/>
      <w:jc w:val="both"/>
    </w:pPr>
  </w:style>
  <w:style w:type="paragraph" w:customStyle="1" w:styleId="Paragraph3">
    <w:name w:val="Paragraph3"/>
    <w:basedOn w:val="Normal"/>
    <w:rsid w:val="00AF4D2C"/>
    <w:pPr>
      <w:spacing w:before="80" w:line="240" w:lineRule="auto"/>
      <w:ind w:left="1530"/>
      <w:jc w:val="both"/>
    </w:pPr>
  </w:style>
  <w:style w:type="paragraph" w:customStyle="1" w:styleId="Paragraph4">
    <w:name w:val="Paragraph4"/>
    <w:basedOn w:val="Normal"/>
    <w:rsid w:val="00AF4D2C"/>
    <w:pPr>
      <w:spacing w:before="80" w:line="240" w:lineRule="auto"/>
      <w:ind w:left="2250"/>
      <w:jc w:val="both"/>
    </w:pPr>
  </w:style>
  <w:style w:type="paragraph" w:styleId="TDC4">
    <w:name w:val="toc 4"/>
    <w:basedOn w:val="Normal"/>
    <w:next w:val="Normal"/>
    <w:autoRedefine/>
    <w:semiHidden/>
    <w:rsid w:val="00AF4D2C"/>
    <w:pPr>
      <w:ind w:left="600"/>
    </w:pPr>
  </w:style>
  <w:style w:type="paragraph" w:styleId="TDC5">
    <w:name w:val="toc 5"/>
    <w:basedOn w:val="Normal"/>
    <w:next w:val="Normal"/>
    <w:autoRedefine/>
    <w:semiHidden/>
    <w:rsid w:val="00AF4D2C"/>
    <w:pPr>
      <w:ind w:left="800"/>
    </w:pPr>
  </w:style>
  <w:style w:type="paragraph" w:styleId="TDC6">
    <w:name w:val="toc 6"/>
    <w:basedOn w:val="Normal"/>
    <w:next w:val="Normal"/>
    <w:autoRedefine/>
    <w:semiHidden/>
    <w:rsid w:val="00AF4D2C"/>
    <w:pPr>
      <w:ind w:left="1000"/>
    </w:pPr>
  </w:style>
  <w:style w:type="paragraph" w:styleId="TDC7">
    <w:name w:val="toc 7"/>
    <w:basedOn w:val="Normal"/>
    <w:next w:val="Normal"/>
    <w:autoRedefine/>
    <w:semiHidden/>
    <w:rsid w:val="00AF4D2C"/>
    <w:pPr>
      <w:ind w:left="1200"/>
    </w:pPr>
  </w:style>
  <w:style w:type="paragraph" w:styleId="TDC8">
    <w:name w:val="toc 8"/>
    <w:basedOn w:val="Normal"/>
    <w:next w:val="Normal"/>
    <w:autoRedefine/>
    <w:semiHidden/>
    <w:rsid w:val="00AF4D2C"/>
    <w:pPr>
      <w:ind w:left="1400"/>
    </w:pPr>
  </w:style>
  <w:style w:type="paragraph" w:styleId="TDC9">
    <w:name w:val="toc 9"/>
    <w:basedOn w:val="Normal"/>
    <w:next w:val="Normal"/>
    <w:autoRedefine/>
    <w:semiHidden/>
    <w:rsid w:val="00AF4D2C"/>
    <w:pPr>
      <w:ind w:left="1600"/>
    </w:pPr>
  </w:style>
  <w:style w:type="paragraph" w:styleId="Textoindependiente2">
    <w:name w:val="Body Text 2"/>
    <w:basedOn w:val="Normal"/>
    <w:semiHidden/>
    <w:rsid w:val="00AF4D2C"/>
    <w:rPr>
      <w:i/>
      <w:color w:val="0000FF"/>
    </w:rPr>
  </w:style>
  <w:style w:type="paragraph" w:styleId="Sangradetextonormal">
    <w:name w:val="Body Text Indent"/>
    <w:basedOn w:val="Normal"/>
    <w:semiHidden/>
    <w:rsid w:val="00AF4D2C"/>
    <w:pPr>
      <w:ind w:left="720"/>
    </w:pPr>
    <w:rPr>
      <w:i/>
      <w:color w:val="0000FF"/>
      <w:u w:val="single"/>
    </w:rPr>
  </w:style>
  <w:style w:type="paragraph" w:customStyle="1" w:styleId="Body">
    <w:name w:val="Body"/>
    <w:basedOn w:val="Normal"/>
    <w:rsid w:val="00AF4D2C"/>
    <w:pPr>
      <w:widowControl/>
      <w:spacing w:before="120" w:line="240" w:lineRule="auto"/>
      <w:jc w:val="both"/>
    </w:pPr>
    <w:rPr>
      <w:rFonts w:ascii="Book Antiqua" w:hAnsi="Book Antiqua"/>
    </w:rPr>
  </w:style>
  <w:style w:type="paragraph" w:customStyle="1" w:styleId="Bullet">
    <w:name w:val="Bullet"/>
    <w:basedOn w:val="Normal"/>
    <w:rsid w:val="00AF4D2C"/>
    <w:pPr>
      <w:widowControl/>
      <w:tabs>
        <w:tab w:val="left" w:pos="720"/>
      </w:tabs>
      <w:spacing w:before="120" w:line="240" w:lineRule="auto"/>
      <w:ind w:left="720" w:right="360" w:hanging="720"/>
      <w:jc w:val="both"/>
    </w:pPr>
    <w:rPr>
      <w:rFonts w:ascii="Book Antiqua" w:hAnsi="Book Antiqua"/>
    </w:rPr>
  </w:style>
  <w:style w:type="paragraph" w:customStyle="1" w:styleId="InfoBlue">
    <w:name w:val="InfoBlue"/>
    <w:basedOn w:val="Normal"/>
    <w:next w:val="Textoindependiente"/>
    <w:autoRedefine/>
    <w:rsid w:val="00545901"/>
    <w:pPr>
      <w:jc w:val="both"/>
    </w:pPr>
    <w:rPr>
      <w:rFonts w:ascii="Arial" w:hAnsi="Arial" w:cs="Arial"/>
      <w:color w:val="548DD4" w:themeColor="text2" w:themeTint="99"/>
      <w:sz w:val="22"/>
      <w:szCs w:val="22"/>
    </w:rPr>
  </w:style>
  <w:style w:type="character" w:styleId="Hipervnculo">
    <w:name w:val="Hyperlink"/>
    <w:basedOn w:val="Fuentedeprrafopredeter"/>
    <w:uiPriority w:val="99"/>
    <w:rsid w:val="00AF4D2C"/>
    <w:rPr>
      <w:color w:val="0000FF"/>
      <w:u w:val="single"/>
    </w:rPr>
  </w:style>
  <w:style w:type="character" w:styleId="Textoennegrita">
    <w:name w:val="Strong"/>
    <w:basedOn w:val="Fuentedeprrafopredeter"/>
    <w:qFormat/>
    <w:rsid w:val="00AF4D2C"/>
    <w:rPr>
      <w:b/>
    </w:rPr>
  </w:style>
  <w:style w:type="character" w:styleId="Hipervnculovisitado">
    <w:name w:val="FollowedHyperlink"/>
    <w:basedOn w:val="Fuentedeprrafopredeter"/>
    <w:semiHidden/>
    <w:rsid w:val="00AF4D2C"/>
    <w:rPr>
      <w:color w:val="800080"/>
      <w:u w:val="single"/>
    </w:rPr>
  </w:style>
  <w:style w:type="paragraph" w:styleId="Textodeglobo">
    <w:name w:val="Balloon Text"/>
    <w:basedOn w:val="Normal"/>
    <w:link w:val="TextodegloboCar"/>
    <w:uiPriority w:val="99"/>
    <w:semiHidden/>
    <w:unhideWhenUsed/>
    <w:rsid w:val="004947C4"/>
    <w:pPr>
      <w:spacing w:line="240" w:lineRule="auto"/>
    </w:pPr>
    <w:rPr>
      <w:rFonts w:ascii="Tahoma" w:hAnsi="Tahoma" w:cs="Tahoma"/>
      <w:sz w:val="16"/>
      <w:szCs w:val="16"/>
    </w:rPr>
  </w:style>
  <w:style w:type="paragraph" w:customStyle="1" w:styleId="Car">
    <w:name w:val="Car"/>
    <w:basedOn w:val="Normal"/>
    <w:rsid w:val="00AF4D2C"/>
    <w:pPr>
      <w:widowControl/>
      <w:spacing w:after="160" w:line="240" w:lineRule="exact"/>
    </w:pPr>
    <w:rPr>
      <w:rFonts w:ascii="Verdana" w:hAnsi="Verdana"/>
      <w:szCs w:val="24"/>
      <w:lang w:val="en-US"/>
    </w:rPr>
  </w:style>
  <w:style w:type="paragraph" w:customStyle="1" w:styleId="CarCarCarCarCarCarCar">
    <w:name w:val="Car Car Car Car Car Car Car"/>
    <w:basedOn w:val="Normal"/>
    <w:rsid w:val="00AF4D2C"/>
    <w:pPr>
      <w:widowControl/>
      <w:spacing w:after="160" w:line="240" w:lineRule="exact"/>
    </w:pPr>
    <w:rPr>
      <w:rFonts w:ascii="Verdana" w:hAnsi="Verdana"/>
      <w:szCs w:val="24"/>
      <w:lang w:val="en-US"/>
    </w:rPr>
  </w:style>
  <w:style w:type="character" w:customStyle="1" w:styleId="TextodegloboCar">
    <w:name w:val="Texto de globo Car"/>
    <w:basedOn w:val="Fuentedeprrafopredeter"/>
    <w:link w:val="Textodeglobo"/>
    <w:uiPriority w:val="99"/>
    <w:semiHidden/>
    <w:rsid w:val="004947C4"/>
    <w:rPr>
      <w:rFonts w:ascii="Tahoma" w:hAnsi="Tahoma" w:cs="Tahoma"/>
      <w:sz w:val="16"/>
      <w:szCs w:val="16"/>
      <w:lang w:eastAsia="en-US"/>
    </w:rPr>
  </w:style>
  <w:style w:type="character" w:customStyle="1" w:styleId="PiedepginaCar">
    <w:name w:val="Pie de página Car"/>
    <w:basedOn w:val="Fuentedeprrafopredeter"/>
    <w:link w:val="Piedepgina"/>
    <w:rsid w:val="001A0587"/>
    <w:rPr>
      <w:lang w:eastAsia="en-US"/>
    </w:rPr>
  </w:style>
  <w:style w:type="character" w:customStyle="1" w:styleId="Ttulo7Car">
    <w:name w:val="Título 7 Car"/>
    <w:aliases w:val="h7 Car,st Car,SDL title Car,PIM 7 Car"/>
    <w:basedOn w:val="Fuentedeprrafopredeter"/>
    <w:link w:val="Ttulo7"/>
    <w:rsid w:val="00545901"/>
    <w:rPr>
      <w:lang w:eastAsia="en-US"/>
    </w:rPr>
  </w:style>
  <w:style w:type="character" w:customStyle="1" w:styleId="EncabezadoCar">
    <w:name w:val="Encabezado Car"/>
    <w:aliases w:val="encabezado Car,h Car,h8 Car,h9 Car,h10 Car,h18 Car"/>
    <w:basedOn w:val="Fuentedeprrafopredeter"/>
    <w:link w:val="Encabezado"/>
    <w:uiPriority w:val="99"/>
    <w:rsid w:val="00545901"/>
    <w:rPr>
      <w:lang w:eastAsia="en-US"/>
    </w:rPr>
  </w:style>
  <w:style w:type="paragraph" w:styleId="Prrafodelista">
    <w:name w:val="List Paragraph"/>
    <w:basedOn w:val="Normal"/>
    <w:link w:val="PrrafodelistaCar"/>
    <w:uiPriority w:val="34"/>
    <w:qFormat/>
    <w:rsid w:val="00C94AC8"/>
    <w:pPr>
      <w:ind w:left="720"/>
      <w:contextualSpacing/>
    </w:pPr>
  </w:style>
  <w:style w:type="paragraph" w:customStyle="1" w:styleId="ListHeader">
    <w:name w:val="List Header"/>
    <w:next w:val="Normal"/>
    <w:uiPriority w:val="99"/>
    <w:rsid w:val="00525F4D"/>
    <w:pPr>
      <w:widowControl w:val="0"/>
      <w:shd w:val="clear" w:color="auto" w:fill="FFFFFF"/>
      <w:autoSpaceDE w:val="0"/>
      <w:autoSpaceDN w:val="0"/>
      <w:adjustRightInd w:val="0"/>
    </w:pPr>
    <w:rPr>
      <w:rFonts w:ascii="Arial" w:hAnsi="Arial" w:cs="Arial"/>
      <w:b/>
      <w:bCs/>
      <w:i/>
      <w:iCs/>
      <w:color w:val="0000A0"/>
      <w:u w:color="000000"/>
      <w:shd w:val="clear" w:color="auto" w:fill="FFFFFF"/>
      <w:lang w:val="en-AU"/>
    </w:rPr>
  </w:style>
  <w:style w:type="character" w:styleId="Refdecomentario">
    <w:name w:val="annotation reference"/>
    <w:basedOn w:val="Fuentedeprrafopredeter"/>
    <w:uiPriority w:val="99"/>
    <w:semiHidden/>
    <w:unhideWhenUsed/>
    <w:rsid w:val="00525F4D"/>
    <w:rPr>
      <w:sz w:val="16"/>
      <w:szCs w:val="16"/>
    </w:rPr>
  </w:style>
  <w:style w:type="paragraph" w:styleId="Textocomentario">
    <w:name w:val="annotation text"/>
    <w:basedOn w:val="Normal"/>
    <w:link w:val="TextocomentarioCar"/>
    <w:uiPriority w:val="99"/>
    <w:semiHidden/>
    <w:unhideWhenUsed/>
    <w:rsid w:val="00525F4D"/>
    <w:pPr>
      <w:spacing w:line="240" w:lineRule="auto"/>
    </w:pPr>
  </w:style>
  <w:style w:type="character" w:customStyle="1" w:styleId="TextocomentarioCar">
    <w:name w:val="Texto comentario Car"/>
    <w:basedOn w:val="Fuentedeprrafopredeter"/>
    <w:link w:val="Textocomentario"/>
    <w:uiPriority w:val="99"/>
    <w:semiHidden/>
    <w:rsid w:val="00525F4D"/>
    <w:rPr>
      <w:lang w:eastAsia="en-US"/>
    </w:rPr>
  </w:style>
  <w:style w:type="character" w:customStyle="1" w:styleId="apple-converted-space">
    <w:name w:val="apple-converted-space"/>
    <w:basedOn w:val="Fuentedeprrafopredeter"/>
    <w:rsid w:val="00BE25DD"/>
  </w:style>
  <w:style w:type="paragraph" w:styleId="NormalWeb">
    <w:name w:val="Normal (Web)"/>
    <w:basedOn w:val="Normal"/>
    <w:uiPriority w:val="99"/>
    <w:semiHidden/>
    <w:unhideWhenUsed/>
    <w:rsid w:val="009015AC"/>
    <w:pPr>
      <w:widowControl/>
      <w:spacing w:before="100" w:beforeAutospacing="1" w:after="100" w:afterAutospacing="1" w:line="240" w:lineRule="auto"/>
    </w:pPr>
    <w:rPr>
      <w:sz w:val="24"/>
      <w:szCs w:val="24"/>
      <w:lang w:eastAsia="es-CO"/>
    </w:rPr>
  </w:style>
  <w:style w:type="character" w:customStyle="1" w:styleId="PrrafodelistaCar">
    <w:name w:val="Párrafo de lista Car"/>
    <w:link w:val="Prrafodelista"/>
    <w:uiPriority w:val="34"/>
    <w:locked/>
    <w:rsid w:val="00DC043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8141925">
      <w:bodyDiv w:val="1"/>
      <w:marLeft w:val="0"/>
      <w:marRight w:val="0"/>
      <w:marTop w:val="0"/>
      <w:marBottom w:val="0"/>
      <w:divBdr>
        <w:top w:val="none" w:sz="0" w:space="0" w:color="auto"/>
        <w:left w:val="none" w:sz="0" w:space="0" w:color="auto"/>
        <w:bottom w:val="none" w:sz="0" w:space="0" w:color="auto"/>
        <w:right w:val="none" w:sz="0" w:space="0" w:color="auto"/>
      </w:divBdr>
    </w:div>
    <w:div w:id="1132988588">
      <w:bodyDiv w:val="1"/>
      <w:marLeft w:val="0"/>
      <w:marRight w:val="0"/>
      <w:marTop w:val="0"/>
      <w:marBottom w:val="0"/>
      <w:divBdr>
        <w:top w:val="none" w:sz="0" w:space="0" w:color="auto"/>
        <w:left w:val="none" w:sz="0" w:space="0" w:color="auto"/>
        <w:bottom w:val="none" w:sz="0" w:space="0" w:color="auto"/>
        <w:right w:val="none" w:sz="0" w:space="0" w:color="auto"/>
      </w:divBdr>
    </w:div>
    <w:div w:id="1557351221">
      <w:bodyDiv w:val="1"/>
      <w:marLeft w:val="0"/>
      <w:marRight w:val="0"/>
      <w:marTop w:val="0"/>
      <w:marBottom w:val="0"/>
      <w:divBdr>
        <w:top w:val="none" w:sz="0" w:space="0" w:color="auto"/>
        <w:left w:val="none" w:sz="0" w:space="0" w:color="auto"/>
        <w:bottom w:val="none" w:sz="0" w:space="0" w:color="auto"/>
        <w:right w:val="none" w:sz="0" w:space="0" w:color="auto"/>
      </w:divBdr>
    </w:div>
    <w:div w:id="1804344148">
      <w:bodyDiv w:val="1"/>
      <w:marLeft w:val="0"/>
      <w:marRight w:val="0"/>
      <w:marTop w:val="0"/>
      <w:marBottom w:val="0"/>
      <w:divBdr>
        <w:top w:val="none" w:sz="0" w:space="0" w:color="auto"/>
        <w:left w:val="none" w:sz="0" w:space="0" w:color="auto"/>
        <w:bottom w:val="none" w:sz="0" w:space="0" w:color="auto"/>
        <w:right w:val="none" w:sz="0" w:space="0" w:color="auto"/>
      </w:divBdr>
    </w:div>
    <w:div w:id="208182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Aseguramiento%20Calidad\Controles%20y%20Metodologia\Plantillas%20RUP\CON%20-%20Arquitectura%20de%20Softwar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rget_x0020_Audiences xmlns="4b01bfc5-9ad1-43f6-b089-33105f6a99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2FDE9DB2EB2469B01B170D383CE04" ma:contentTypeVersion="1" ma:contentTypeDescription="Create a new document." ma:contentTypeScope="" ma:versionID="2c8fd4caf653709bb1da3274aa2d4ad2">
  <xsd:schema xmlns:xsd="http://www.w3.org/2001/XMLSchema" xmlns:p="http://schemas.microsoft.com/office/2006/metadata/properties" xmlns:ns2="4b01bfc5-9ad1-43f6-b089-33105f6a9913" targetNamespace="http://schemas.microsoft.com/office/2006/metadata/properties" ma:root="true" ma:fieldsID="1841d44243d713c530eac70f6589fb04" ns2:_="">
    <xsd:import namespace="4b01bfc5-9ad1-43f6-b089-33105f6a9913"/>
    <xsd:element name="properties">
      <xsd:complexType>
        <xsd:sequence>
          <xsd:element name="documentManagement">
            <xsd:complexType>
              <xsd:all>
                <xsd:element ref="ns2:Target_x0020_Audiences" minOccurs="0"/>
              </xsd:all>
            </xsd:complexType>
          </xsd:element>
        </xsd:sequence>
      </xsd:complexType>
    </xsd:element>
  </xsd:schema>
  <xsd:schema xmlns:xsd="http://www.w3.org/2001/XMLSchema" xmlns:dms="http://schemas.microsoft.com/office/2006/documentManagement/types" targetNamespace="4b01bfc5-9ad1-43f6-b089-33105f6a9913" elementFormDefault="qualified">
    <xsd:import namespace="http://schemas.microsoft.com/office/2006/documentManagement/types"/>
    <xsd:element name="Target_x0020_Audiences" ma:index="8" nillable="true" ma:displayName="Target Audiences" ma:internalName="Target_x0020_Audience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2D072-F446-49B0-A62E-DF5021AF5D84}">
  <ds:schemaRefs>
    <ds:schemaRef ds:uri="http://schemas.microsoft.com/office/2006/metadata/properties"/>
    <ds:schemaRef ds:uri="4b01bfc5-9ad1-43f6-b089-33105f6a9913"/>
  </ds:schemaRefs>
</ds:datastoreItem>
</file>

<file path=customXml/itemProps2.xml><?xml version="1.0" encoding="utf-8"?>
<ds:datastoreItem xmlns:ds="http://schemas.openxmlformats.org/officeDocument/2006/customXml" ds:itemID="{12AE7C2E-7865-41B5-A9F5-484A7F251273}">
  <ds:schemaRefs>
    <ds:schemaRef ds:uri="http://schemas.microsoft.com/sharepoint/v3/contenttype/forms"/>
  </ds:schemaRefs>
</ds:datastoreItem>
</file>

<file path=customXml/itemProps3.xml><?xml version="1.0" encoding="utf-8"?>
<ds:datastoreItem xmlns:ds="http://schemas.openxmlformats.org/officeDocument/2006/customXml" ds:itemID="{26A6DBFF-F1B2-4177-9F4B-846C07E44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1bfc5-9ad1-43f6-b089-33105f6a991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D79D21A-05D3-4A3A-B44E-338805BB5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 - Arquitectura de Software.dot</Template>
  <TotalTime>117</TotalTime>
  <Pages>9</Pages>
  <Words>2335</Words>
  <Characters>12843</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Documento de Arquitectura de Software</vt:lpstr>
    </vt:vector>
  </TitlesOfParts>
  <Company>ECOPETROL S.A.</Company>
  <LinksUpToDate>false</LinksUpToDate>
  <CharactersWithSpaces>15148</CharactersWithSpaces>
  <SharedDoc>false</SharedDoc>
  <HLinks>
    <vt:vector size="132" baseType="variant">
      <vt:variant>
        <vt:i4>1900598</vt:i4>
      </vt:variant>
      <vt:variant>
        <vt:i4>128</vt:i4>
      </vt:variant>
      <vt:variant>
        <vt:i4>0</vt:i4>
      </vt:variant>
      <vt:variant>
        <vt:i4>5</vt:i4>
      </vt:variant>
      <vt:variant>
        <vt:lpwstr/>
      </vt:variant>
      <vt:variant>
        <vt:lpwstr>_Toc263348371</vt:lpwstr>
      </vt:variant>
      <vt:variant>
        <vt:i4>1900598</vt:i4>
      </vt:variant>
      <vt:variant>
        <vt:i4>122</vt:i4>
      </vt:variant>
      <vt:variant>
        <vt:i4>0</vt:i4>
      </vt:variant>
      <vt:variant>
        <vt:i4>5</vt:i4>
      </vt:variant>
      <vt:variant>
        <vt:lpwstr/>
      </vt:variant>
      <vt:variant>
        <vt:lpwstr>_Toc263348370</vt:lpwstr>
      </vt:variant>
      <vt:variant>
        <vt:i4>1835062</vt:i4>
      </vt:variant>
      <vt:variant>
        <vt:i4>116</vt:i4>
      </vt:variant>
      <vt:variant>
        <vt:i4>0</vt:i4>
      </vt:variant>
      <vt:variant>
        <vt:i4>5</vt:i4>
      </vt:variant>
      <vt:variant>
        <vt:lpwstr/>
      </vt:variant>
      <vt:variant>
        <vt:lpwstr>_Toc263348369</vt:lpwstr>
      </vt:variant>
      <vt:variant>
        <vt:i4>1835062</vt:i4>
      </vt:variant>
      <vt:variant>
        <vt:i4>110</vt:i4>
      </vt:variant>
      <vt:variant>
        <vt:i4>0</vt:i4>
      </vt:variant>
      <vt:variant>
        <vt:i4>5</vt:i4>
      </vt:variant>
      <vt:variant>
        <vt:lpwstr/>
      </vt:variant>
      <vt:variant>
        <vt:lpwstr>_Toc263348368</vt:lpwstr>
      </vt:variant>
      <vt:variant>
        <vt:i4>1835062</vt:i4>
      </vt:variant>
      <vt:variant>
        <vt:i4>104</vt:i4>
      </vt:variant>
      <vt:variant>
        <vt:i4>0</vt:i4>
      </vt:variant>
      <vt:variant>
        <vt:i4>5</vt:i4>
      </vt:variant>
      <vt:variant>
        <vt:lpwstr/>
      </vt:variant>
      <vt:variant>
        <vt:lpwstr>_Toc263348367</vt:lpwstr>
      </vt:variant>
      <vt:variant>
        <vt:i4>1835062</vt:i4>
      </vt:variant>
      <vt:variant>
        <vt:i4>98</vt:i4>
      </vt:variant>
      <vt:variant>
        <vt:i4>0</vt:i4>
      </vt:variant>
      <vt:variant>
        <vt:i4>5</vt:i4>
      </vt:variant>
      <vt:variant>
        <vt:lpwstr/>
      </vt:variant>
      <vt:variant>
        <vt:lpwstr>_Toc263348366</vt:lpwstr>
      </vt:variant>
      <vt:variant>
        <vt:i4>1835062</vt:i4>
      </vt:variant>
      <vt:variant>
        <vt:i4>92</vt:i4>
      </vt:variant>
      <vt:variant>
        <vt:i4>0</vt:i4>
      </vt:variant>
      <vt:variant>
        <vt:i4>5</vt:i4>
      </vt:variant>
      <vt:variant>
        <vt:lpwstr/>
      </vt:variant>
      <vt:variant>
        <vt:lpwstr>_Toc263348365</vt:lpwstr>
      </vt:variant>
      <vt:variant>
        <vt:i4>1835062</vt:i4>
      </vt:variant>
      <vt:variant>
        <vt:i4>86</vt:i4>
      </vt:variant>
      <vt:variant>
        <vt:i4>0</vt:i4>
      </vt:variant>
      <vt:variant>
        <vt:i4>5</vt:i4>
      </vt:variant>
      <vt:variant>
        <vt:lpwstr/>
      </vt:variant>
      <vt:variant>
        <vt:lpwstr>_Toc263348364</vt:lpwstr>
      </vt:variant>
      <vt:variant>
        <vt:i4>1835062</vt:i4>
      </vt:variant>
      <vt:variant>
        <vt:i4>80</vt:i4>
      </vt:variant>
      <vt:variant>
        <vt:i4>0</vt:i4>
      </vt:variant>
      <vt:variant>
        <vt:i4>5</vt:i4>
      </vt:variant>
      <vt:variant>
        <vt:lpwstr/>
      </vt:variant>
      <vt:variant>
        <vt:lpwstr>_Toc263348363</vt:lpwstr>
      </vt:variant>
      <vt:variant>
        <vt:i4>1835062</vt:i4>
      </vt:variant>
      <vt:variant>
        <vt:i4>74</vt:i4>
      </vt:variant>
      <vt:variant>
        <vt:i4>0</vt:i4>
      </vt:variant>
      <vt:variant>
        <vt:i4>5</vt:i4>
      </vt:variant>
      <vt:variant>
        <vt:lpwstr/>
      </vt:variant>
      <vt:variant>
        <vt:lpwstr>_Toc263348362</vt:lpwstr>
      </vt:variant>
      <vt:variant>
        <vt:i4>1835062</vt:i4>
      </vt:variant>
      <vt:variant>
        <vt:i4>68</vt:i4>
      </vt:variant>
      <vt:variant>
        <vt:i4>0</vt:i4>
      </vt:variant>
      <vt:variant>
        <vt:i4>5</vt:i4>
      </vt:variant>
      <vt:variant>
        <vt:lpwstr/>
      </vt:variant>
      <vt:variant>
        <vt:lpwstr>_Toc263348361</vt:lpwstr>
      </vt:variant>
      <vt:variant>
        <vt:i4>1835062</vt:i4>
      </vt:variant>
      <vt:variant>
        <vt:i4>62</vt:i4>
      </vt:variant>
      <vt:variant>
        <vt:i4>0</vt:i4>
      </vt:variant>
      <vt:variant>
        <vt:i4>5</vt:i4>
      </vt:variant>
      <vt:variant>
        <vt:lpwstr/>
      </vt:variant>
      <vt:variant>
        <vt:lpwstr>_Toc263348360</vt:lpwstr>
      </vt:variant>
      <vt:variant>
        <vt:i4>2031670</vt:i4>
      </vt:variant>
      <vt:variant>
        <vt:i4>56</vt:i4>
      </vt:variant>
      <vt:variant>
        <vt:i4>0</vt:i4>
      </vt:variant>
      <vt:variant>
        <vt:i4>5</vt:i4>
      </vt:variant>
      <vt:variant>
        <vt:lpwstr/>
      </vt:variant>
      <vt:variant>
        <vt:lpwstr>_Toc263348359</vt:lpwstr>
      </vt:variant>
      <vt:variant>
        <vt:i4>2031670</vt:i4>
      </vt:variant>
      <vt:variant>
        <vt:i4>50</vt:i4>
      </vt:variant>
      <vt:variant>
        <vt:i4>0</vt:i4>
      </vt:variant>
      <vt:variant>
        <vt:i4>5</vt:i4>
      </vt:variant>
      <vt:variant>
        <vt:lpwstr/>
      </vt:variant>
      <vt:variant>
        <vt:lpwstr>_Toc263348358</vt:lpwstr>
      </vt:variant>
      <vt:variant>
        <vt:i4>2031670</vt:i4>
      </vt:variant>
      <vt:variant>
        <vt:i4>44</vt:i4>
      </vt:variant>
      <vt:variant>
        <vt:i4>0</vt:i4>
      </vt:variant>
      <vt:variant>
        <vt:i4>5</vt:i4>
      </vt:variant>
      <vt:variant>
        <vt:lpwstr/>
      </vt:variant>
      <vt:variant>
        <vt:lpwstr>_Toc263348357</vt:lpwstr>
      </vt:variant>
      <vt:variant>
        <vt:i4>2031670</vt:i4>
      </vt:variant>
      <vt:variant>
        <vt:i4>38</vt:i4>
      </vt:variant>
      <vt:variant>
        <vt:i4>0</vt:i4>
      </vt:variant>
      <vt:variant>
        <vt:i4>5</vt:i4>
      </vt:variant>
      <vt:variant>
        <vt:lpwstr/>
      </vt:variant>
      <vt:variant>
        <vt:lpwstr>_Toc263348356</vt:lpwstr>
      </vt:variant>
      <vt:variant>
        <vt:i4>2031670</vt:i4>
      </vt:variant>
      <vt:variant>
        <vt:i4>32</vt:i4>
      </vt:variant>
      <vt:variant>
        <vt:i4>0</vt:i4>
      </vt:variant>
      <vt:variant>
        <vt:i4>5</vt:i4>
      </vt:variant>
      <vt:variant>
        <vt:lpwstr/>
      </vt:variant>
      <vt:variant>
        <vt:lpwstr>_Toc263348355</vt:lpwstr>
      </vt:variant>
      <vt:variant>
        <vt:i4>2031670</vt:i4>
      </vt:variant>
      <vt:variant>
        <vt:i4>26</vt:i4>
      </vt:variant>
      <vt:variant>
        <vt:i4>0</vt:i4>
      </vt:variant>
      <vt:variant>
        <vt:i4>5</vt:i4>
      </vt:variant>
      <vt:variant>
        <vt:lpwstr/>
      </vt:variant>
      <vt:variant>
        <vt:lpwstr>_Toc263348354</vt:lpwstr>
      </vt:variant>
      <vt:variant>
        <vt:i4>2031670</vt:i4>
      </vt:variant>
      <vt:variant>
        <vt:i4>20</vt:i4>
      </vt:variant>
      <vt:variant>
        <vt:i4>0</vt:i4>
      </vt:variant>
      <vt:variant>
        <vt:i4>5</vt:i4>
      </vt:variant>
      <vt:variant>
        <vt:lpwstr/>
      </vt:variant>
      <vt:variant>
        <vt:lpwstr>_Toc263348353</vt:lpwstr>
      </vt:variant>
      <vt:variant>
        <vt:i4>2031670</vt:i4>
      </vt:variant>
      <vt:variant>
        <vt:i4>14</vt:i4>
      </vt:variant>
      <vt:variant>
        <vt:i4>0</vt:i4>
      </vt:variant>
      <vt:variant>
        <vt:i4>5</vt:i4>
      </vt:variant>
      <vt:variant>
        <vt:lpwstr/>
      </vt:variant>
      <vt:variant>
        <vt:lpwstr>_Toc263348352</vt:lpwstr>
      </vt:variant>
      <vt:variant>
        <vt:i4>2031670</vt:i4>
      </vt:variant>
      <vt:variant>
        <vt:i4>8</vt:i4>
      </vt:variant>
      <vt:variant>
        <vt:i4>0</vt:i4>
      </vt:variant>
      <vt:variant>
        <vt:i4>5</vt:i4>
      </vt:variant>
      <vt:variant>
        <vt:lpwstr/>
      </vt:variant>
      <vt:variant>
        <vt:lpwstr>_Toc263348351</vt:lpwstr>
      </vt:variant>
      <vt:variant>
        <vt:i4>2031670</vt:i4>
      </vt:variant>
      <vt:variant>
        <vt:i4>2</vt:i4>
      </vt:variant>
      <vt:variant>
        <vt:i4>0</vt:i4>
      </vt:variant>
      <vt:variant>
        <vt:i4>5</vt:i4>
      </vt:variant>
      <vt:variant>
        <vt:lpwstr/>
      </vt:variant>
      <vt:variant>
        <vt:lpwstr>_Toc263348350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de Arquitectura de Software</dc:title>
  <dc:subject>&lt;Nombre del Proyecto&gt;</dc:subject>
  <dc:creator>plpena</dc:creator>
  <cp:lastModifiedBy>Sirley Johana Corredor Monsalve</cp:lastModifiedBy>
  <cp:revision>8</cp:revision>
  <cp:lastPrinted>2010-04-22T16:31:00Z</cp:lastPrinted>
  <dcterms:created xsi:type="dcterms:W3CDTF">2016-06-07T15:16:00Z</dcterms:created>
  <dcterms:modified xsi:type="dcterms:W3CDTF">2018-06-25T16:00:00Z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Name" linkTarget="_Toc430444386">
    <vt:lpwstr>Objectives</vt:lpwstr>
  </property>
  <property fmtid="{D5CDD505-2E9C-101B-9397-08002B2CF9AE}" pid="3" name="Versión">
    <vt:lpwstr>&lt;Ver&gt;</vt:lpwstr>
  </property>
  <property fmtid="{D5CDD505-2E9C-101B-9397-08002B2CF9AE}" pid="4" name="Target Audiences">
    <vt:lpwstr/>
  </property>
</Properties>
</file>